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jc w:val="center"/>
        <w:rPr>
          <w:rFonts w:ascii="DFKai-SB" w:cs="DFKai-SB" w:eastAsia="DFKai-SB" w:hAnsi="DFKai-SB"/>
          <w:b w:val="1"/>
          <w:color w:val="000000"/>
          <w:sz w:val="28"/>
          <w:szCs w:val="28"/>
          <w:u w:val="single"/>
        </w:rPr>
      </w:pPr>
      <w:r w:rsidDel="00000000" w:rsidR="00000000" w:rsidRPr="00000000">
        <w:rPr>
          <w:rFonts w:ascii="DFKai-SB" w:cs="DFKai-SB" w:eastAsia="DFKai-SB" w:hAnsi="DFKai-SB"/>
          <w:b w:val="1"/>
          <w:color w:val="000000"/>
          <w:sz w:val="28"/>
          <w:szCs w:val="28"/>
          <w:rtl w:val="0"/>
        </w:rPr>
        <w:t xml:space="preserve">新北市</w:t>
      </w:r>
      <w:r w:rsidDel="00000000" w:rsidR="00000000" w:rsidRPr="00000000">
        <w:rPr>
          <w:rFonts w:ascii="DFKai-SB" w:cs="DFKai-SB" w:eastAsia="DFKai-SB" w:hAnsi="DFKai-SB"/>
          <w:b w:val="1"/>
          <w:color w:val="000000"/>
          <w:sz w:val="28"/>
          <w:szCs w:val="28"/>
          <w:u w:val="single"/>
          <w:rtl w:val="0"/>
        </w:rPr>
        <w:t xml:space="preserve">  鳳鳴   </w:t>
      </w:r>
      <w:r w:rsidDel="00000000" w:rsidR="00000000" w:rsidRPr="00000000">
        <w:rPr>
          <w:rFonts w:ascii="DFKai-SB" w:cs="DFKai-SB" w:eastAsia="DFKai-SB" w:hAnsi="DFKai-SB"/>
          <w:b w:val="1"/>
          <w:color w:val="000000"/>
          <w:sz w:val="28"/>
          <w:szCs w:val="28"/>
          <w:rtl w:val="0"/>
        </w:rPr>
        <w:t xml:space="preserve">國民中學111學年度</w:t>
      </w:r>
      <w:r w:rsidDel="00000000" w:rsidR="00000000" w:rsidRPr="00000000">
        <w:rPr>
          <w:rFonts w:ascii="DFKai-SB" w:cs="DFKai-SB" w:eastAsia="DFKai-SB" w:hAnsi="DFKai-SB"/>
          <w:b w:val="1"/>
          <w:color w:val="000000"/>
          <w:sz w:val="28"/>
          <w:szCs w:val="28"/>
          <w:u w:val="single"/>
          <w:rtl w:val="0"/>
        </w:rPr>
        <w:t xml:space="preserve"> 八 </w:t>
      </w:r>
      <w:r w:rsidDel="00000000" w:rsidR="00000000" w:rsidRPr="00000000">
        <w:rPr>
          <w:rFonts w:ascii="DFKai-SB" w:cs="DFKai-SB" w:eastAsia="DFKai-SB" w:hAnsi="DFKai-SB"/>
          <w:b w:val="1"/>
          <w:color w:val="000000"/>
          <w:sz w:val="28"/>
          <w:szCs w:val="28"/>
          <w:rtl w:val="0"/>
        </w:rPr>
        <w:t xml:space="preserve">年級第二學期</w:t>
      </w:r>
      <w:r w:rsidDel="00000000" w:rsidR="00000000" w:rsidRPr="00000000">
        <w:rPr>
          <w:rFonts w:ascii="DFKai-SB" w:cs="DFKai-SB" w:eastAsia="DFKai-SB" w:hAnsi="DFKai-SB"/>
          <w:b w:val="1"/>
          <w:color w:val="000000"/>
          <w:sz w:val="28"/>
          <w:szCs w:val="28"/>
          <w:u w:val="single"/>
          <w:rtl w:val="0"/>
        </w:rPr>
        <w:t xml:space="preserve">部定</w:t>
      </w:r>
      <w:r w:rsidDel="00000000" w:rsidR="00000000" w:rsidRPr="00000000">
        <w:rPr>
          <w:rFonts w:ascii="DFKai-SB" w:cs="DFKai-SB" w:eastAsia="DFKai-SB" w:hAnsi="DFKai-SB"/>
          <w:b w:val="1"/>
          <w:color w:val="000000"/>
          <w:sz w:val="28"/>
          <w:szCs w:val="28"/>
          <w:rtl w:val="0"/>
        </w:rPr>
        <w:t xml:space="preserve">課程計畫  設計者：</w:t>
      </w:r>
      <w:r w:rsidDel="00000000" w:rsidR="00000000" w:rsidRPr="00000000">
        <w:rPr>
          <w:rFonts w:ascii="DFKai-SB" w:cs="DFKai-SB" w:eastAsia="DFKai-SB" w:hAnsi="DFKai-SB"/>
          <w:b w:val="1"/>
          <w:color w:val="000000"/>
          <w:sz w:val="28"/>
          <w:szCs w:val="28"/>
          <w:u w:val="single"/>
          <w:rtl w:val="0"/>
        </w:rPr>
        <w:t xml:space="preserve">＿潘麗琪   ＿</w:t>
      </w:r>
    </w:p>
    <w:p w:rsidR="00000000" w:rsidDel="00000000" w:rsidP="00000000" w:rsidRDefault="00000000" w:rsidRPr="00000000" w14:paraId="00000002">
      <w:pPr>
        <w:jc w:val="center"/>
        <w:rPr>
          <w:rFonts w:ascii="DFKai-SB" w:cs="DFKai-SB" w:eastAsia="DFKai-SB" w:hAnsi="DFKai-SB"/>
          <w:b w:val="1"/>
          <w:color w:val="000000"/>
          <w:sz w:val="28"/>
          <w:szCs w:val="28"/>
        </w:rPr>
      </w:pPr>
      <w:r w:rsidDel="00000000" w:rsidR="00000000" w:rsidRPr="00000000">
        <w:rPr>
          <w:rtl w:val="0"/>
        </w:rPr>
      </w:r>
    </w:p>
    <w:p w:rsidR="00000000" w:rsidDel="00000000" w:rsidP="00000000" w:rsidRDefault="00000000" w:rsidRPr="00000000" w14:paraId="00000003">
      <w:pPr>
        <w:tabs>
          <w:tab w:val="left" w:pos="4320"/>
        </w:tabs>
        <w:spacing w:line="360" w:lineRule="auto"/>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一、課程類別：</w:t>
        <w:tab/>
      </w:r>
    </w:p>
    <w:p w:rsidR="00000000" w:rsidDel="00000000" w:rsidP="00000000" w:rsidRDefault="00000000" w:rsidRPr="00000000" w14:paraId="00000004">
      <w:pPr>
        <w:spacing w:line="360" w:lineRule="auto"/>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    1.□國語文   2.□英語文   3</w:t>
      </w:r>
      <w:r w:rsidDel="00000000" w:rsidR="00000000" w:rsidRPr="00000000">
        <w:rPr>
          <w:rFonts w:ascii="DFKai-SB" w:cs="DFKai-SB" w:eastAsia="DFKai-SB" w:hAnsi="DFKai-SB"/>
          <w:color w:val="0d0d0d"/>
          <w:sz w:val="24"/>
          <w:szCs w:val="24"/>
          <w:highlight w:val="black"/>
          <w:rtl w:val="0"/>
        </w:rPr>
        <w:t xml:space="preserve">.□</w:t>
      </w:r>
      <w:r w:rsidDel="00000000" w:rsidR="00000000" w:rsidRPr="00000000">
        <w:rPr>
          <w:rFonts w:ascii="DFKai-SB" w:cs="DFKai-SB" w:eastAsia="DFKai-SB" w:hAnsi="DFKai-SB"/>
          <w:color w:val="000000"/>
          <w:sz w:val="24"/>
          <w:szCs w:val="24"/>
          <w:rtl w:val="0"/>
        </w:rPr>
        <w:t xml:space="preserve">健康與體育   4.□數學   5□社會   6.□藝術  7.□自然科學 8.□科技  9.□綜合活動</w:t>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360" w:lineRule="auto"/>
        <w:rPr>
          <w:rFonts w:ascii="DFKai-SB" w:cs="DFKai-SB" w:eastAsia="DFKai-SB" w:hAnsi="DFKai-SB"/>
          <w:color w:val="000000"/>
          <w:sz w:val="24"/>
          <w:szCs w:val="24"/>
          <w:u w:val="single"/>
        </w:rPr>
      </w:pPr>
      <w:r w:rsidDel="00000000" w:rsidR="00000000" w:rsidRPr="00000000">
        <w:rPr>
          <w:rFonts w:ascii="DFKai-SB" w:cs="DFKai-SB" w:eastAsia="DFKai-SB" w:hAnsi="DFKai-SB"/>
          <w:color w:val="000000"/>
          <w:sz w:val="24"/>
          <w:szCs w:val="24"/>
          <w:rtl w:val="0"/>
        </w:rPr>
        <w:t xml:space="preserve">二、學習節數：每</w:t>
      </w:r>
      <w:r w:rsidDel="00000000" w:rsidR="00000000" w:rsidRPr="00000000">
        <w:rPr>
          <w:rFonts w:ascii="DFKai-SB" w:cs="DFKai-SB" w:eastAsia="DFKai-SB" w:hAnsi="DFKai-SB"/>
          <w:sz w:val="24"/>
          <w:szCs w:val="24"/>
          <w:rtl w:val="0"/>
        </w:rPr>
        <w:t xml:space="preserve">週(</w:t>
      </w:r>
      <w:r w:rsidDel="00000000" w:rsidR="00000000" w:rsidRPr="00000000">
        <w:rPr>
          <w:rFonts w:ascii="DFKai-SB" w:cs="DFKai-SB" w:eastAsia="DFKai-SB" w:hAnsi="DFKai-SB"/>
          <w:sz w:val="24"/>
          <w:szCs w:val="24"/>
          <w:rtl w:val="0"/>
        </w:rPr>
        <w:t xml:space="preserve"> 2</w:t>
      </w:r>
      <w:r w:rsidDel="00000000" w:rsidR="00000000" w:rsidRPr="00000000">
        <w:rPr>
          <w:rFonts w:ascii="DFKai-SB" w:cs="DFKai-SB" w:eastAsia="DFKai-SB" w:hAnsi="DFKai-SB"/>
          <w:sz w:val="24"/>
          <w:szCs w:val="24"/>
          <w:rtl w:val="0"/>
        </w:rPr>
        <w:t xml:space="preserve"> )</w:t>
      </w:r>
      <w:r w:rsidDel="00000000" w:rsidR="00000000" w:rsidRPr="00000000">
        <w:rPr>
          <w:rFonts w:ascii="DFKai-SB" w:cs="DFKai-SB" w:eastAsia="DFKai-SB" w:hAnsi="DFKai-SB"/>
          <w:color w:val="000000"/>
          <w:sz w:val="24"/>
          <w:szCs w:val="24"/>
          <w:rtl w:val="0"/>
        </w:rPr>
        <w:t xml:space="preserve">節，實施( 20 )週，共( 40 )節。  </w:t>
      </w: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tabs>
          <w:tab w:val="left" w:pos="8980"/>
        </w:tabs>
        <w:spacing w:line="360" w:lineRule="auto"/>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三、課程內涵：</w:t>
      </w:r>
    </w:p>
    <w:p w:rsidR="00000000" w:rsidDel="00000000" w:rsidP="00000000" w:rsidRDefault="00000000" w:rsidRPr="00000000" w14:paraId="00000007">
      <w:pPr>
        <w:pBdr>
          <w:top w:space="0" w:sz="0" w:val="nil"/>
          <w:left w:space="0" w:sz="0" w:val="nil"/>
          <w:bottom w:space="0" w:sz="0" w:val="nil"/>
          <w:right w:space="0" w:sz="0" w:val="nil"/>
          <w:between w:space="0" w:sz="0" w:val="nil"/>
        </w:pBdr>
        <w:tabs>
          <w:tab w:val="left" w:pos="8980"/>
        </w:tabs>
        <w:spacing w:line="360" w:lineRule="auto"/>
        <w:rPr>
          <w:rFonts w:ascii="DFKai-SB" w:cs="DFKai-SB" w:eastAsia="DFKai-SB" w:hAnsi="DFKai-SB"/>
          <w:color w:val="000000"/>
          <w:sz w:val="24"/>
          <w:szCs w:val="24"/>
        </w:rPr>
      </w:pPr>
      <w:r w:rsidDel="00000000" w:rsidR="00000000" w:rsidRPr="00000000">
        <w:rPr>
          <w:rtl w:val="0"/>
        </w:rPr>
      </w:r>
    </w:p>
    <w:tbl>
      <w:tblPr>
        <w:tblStyle w:val="Table1"/>
        <w:tblW w:w="14541.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684"/>
        <w:gridCol w:w="11857"/>
        <w:tblGridChange w:id="0">
          <w:tblGrid>
            <w:gridCol w:w="2684"/>
            <w:gridCol w:w="11857"/>
          </w:tblGrid>
        </w:tblGridChange>
      </w:tblGrid>
      <w:tr>
        <w:trPr>
          <w:cantSplit w:val="0"/>
          <w:trHeight w:val="61" w:hRule="atLeast"/>
          <w:tblHeader w:val="0"/>
        </w:trPr>
        <w:tc>
          <w:tcPr>
            <w:tcBorders>
              <w:top w:color="000000" w:space="0" w:sz="8" w:val="single"/>
              <w:left w:color="000000" w:space="0" w:sz="8" w:val="single"/>
              <w:right w:color="00000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08">
            <w:pPr>
              <w:ind w:firstLine="0"/>
              <w:jc w:val="center"/>
              <w:rPr>
                <w:color w:val="000000"/>
                <w:sz w:val="24"/>
                <w:szCs w:val="24"/>
              </w:rPr>
            </w:pPr>
            <w:sdt>
              <w:sdtPr>
                <w:tag w:val="goog_rdk_0"/>
              </w:sdtPr>
              <w:sdtContent>
                <w:r w:rsidDel="00000000" w:rsidR="00000000" w:rsidRPr="00000000">
                  <w:rPr>
                    <w:rFonts w:ascii="Gungsuh" w:cs="Gungsuh" w:eastAsia="Gungsuh" w:hAnsi="Gungsuh"/>
                    <w:color w:val="000000"/>
                    <w:sz w:val="24"/>
                    <w:szCs w:val="24"/>
                    <w:rtl w:val="0"/>
                  </w:rPr>
                  <w:t xml:space="preserve">總綱核心素養</w:t>
                </w:r>
              </w:sdtContent>
            </w:sdt>
          </w:p>
        </w:tc>
        <w:tc>
          <w:tcPr>
            <w:tcBorders>
              <w:top w:color="000000" w:space="0" w:sz="8" w:val="single"/>
              <w:right w:color="00000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09">
            <w:pPr>
              <w:ind w:firstLine="0"/>
              <w:jc w:val="center"/>
              <w:rPr>
                <w:color w:val="000000"/>
                <w:sz w:val="24"/>
                <w:szCs w:val="24"/>
              </w:rPr>
            </w:pPr>
            <w:sdt>
              <w:sdtPr>
                <w:tag w:val="goog_rdk_1"/>
              </w:sdtPr>
              <w:sdtContent>
                <w:r w:rsidDel="00000000" w:rsidR="00000000" w:rsidRPr="00000000">
                  <w:rPr>
                    <w:rFonts w:ascii="Gungsuh" w:cs="Gungsuh" w:eastAsia="Gungsuh" w:hAnsi="Gungsuh"/>
                    <w:color w:val="000000"/>
                    <w:sz w:val="24"/>
                    <w:szCs w:val="24"/>
                    <w:rtl w:val="0"/>
                  </w:rPr>
                  <w:t xml:space="preserve">學習領域核心素養</w:t>
                </w:r>
              </w:sdtContent>
            </w:sdt>
          </w:p>
        </w:tc>
      </w:tr>
      <w:tr>
        <w:trPr>
          <w:cantSplit w:val="0"/>
          <w:trHeight w:val="397"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00A">
            <w:pPr>
              <w:rPr>
                <w:rFonts w:ascii="DFKai-SB" w:cs="DFKai-SB" w:eastAsia="DFKai-SB" w:hAnsi="DFKai-SB"/>
              </w:rPr>
            </w:pPr>
            <w:r w:rsidDel="00000000" w:rsidR="00000000" w:rsidRPr="00000000">
              <w:rPr>
                <w:rFonts w:ascii="DFKai-SB" w:cs="DFKai-SB" w:eastAsia="DFKai-SB" w:hAnsi="DFKai-SB"/>
                <w:rtl w:val="0"/>
              </w:rPr>
              <w:t xml:space="preserve">■</w:t>
            </w:r>
            <w:r w:rsidDel="00000000" w:rsidR="00000000" w:rsidRPr="00000000">
              <w:rPr>
                <w:rFonts w:ascii="DFKai-SB" w:cs="DFKai-SB" w:eastAsia="DFKai-SB" w:hAnsi="DFKai-SB"/>
                <w:b w:val="1"/>
                <w:rtl w:val="0"/>
              </w:rPr>
              <w:t xml:space="preserve"> </w:t>
            </w:r>
            <w:r w:rsidDel="00000000" w:rsidR="00000000" w:rsidRPr="00000000">
              <w:rPr>
                <w:rFonts w:ascii="DFKai-SB" w:cs="DFKai-SB" w:eastAsia="DFKai-SB" w:hAnsi="DFKai-SB"/>
                <w:rtl w:val="0"/>
              </w:rPr>
              <w:t xml:space="preserve">A1身心素質與自我精進</w:t>
            </w:r>
          </w:p>
          <w:p w:rsidR="00000000" w:rsidDel="00000000" w:rsidP="00000000" w:rsidRDefault="00000000" w:rsidRPr="00000000" w14:paraId="0000000B">
            <w:pPr>
              <w:rPr>
                <w:rFonts w:ascii="DFKai-SB" w:cs="DFKai-SB" w:eastAsia="DFKai-SB" w:hAnsi="DFKai-SB"/>
              </w:rPr>
            </w:pPr>
            <w:r w:rsidDel="00000000" w:rsidR="00000000" w:rsidRPr="00000000">
              <w:rPr>
                <w:rFonts w:ascii="DFKai-SB" w:cs="DFKai-SB" w:eastAsia="DFKai-SB" w:hAnsi="DFKai-SB"/>
                <w:rtl w:val="0"/>
              </w:rPr>
              <w:t xml:space="preserve">■</w:t>
            </w:r>
            <w:r w:rsidDel="00000000" w:rsidR="00000000" w:rsidRPr="00000000">
              <w:rPr>
                <w:rFonts w:ascii="DFKai-SB" w:cs="DFKai-SB" w:eastAsia="DFKai-SB" w:hAnsi="DFKai-SB"/>
                <w:b w:val="1"/>
                <w:rtl w:val="0"/>
              </w:rPr>
              <w:t xml:space="preserve"> </w:t>
            </w:r>
            <w:r w:rsidDel="00000000" w:rsidR="00000000" w:rsidRPr="00000000">
              <w:rPr>
                <w:rFonts w:ascii="DFKai-SB" w:cs="DFKai-SB" w:eastAsia="DFKai-SB" w:hAnsi="DFKai-SB"/>
                <w:rtl w:val="0"/>
              </w:rPr>
              <w:t xml:space="preserve">A2系統思考與解決問題</w:t>
            </w:r>
          </w:p>
          <w:p w:rsidR="00000000" w:rsidDel="00000000" w:rsidP="00000000" w:rsidRDefault="00000000" w:rsidRPr="00000000" w14:paraId="0000000C">
            <w:pPr>
              <w:rPr>
                <w:rFonts w:ascii="DFKai-SB" w:cs="DFKai-SB" w:eastAsia="DFKai-SB" w:hAnsi="DFKai-SB"/>
              </w:rPr>
            </w:pPr>
            <w:r w:rsidDel="00000000" w:rsidR="00000000" w:rsidRPr="00000000">
              <w:rPr>
                <w:rFonts w:ascii="DFKai-SB" w:cs="DFKai-SB" w:eastAsia="DFKai-SB" w:hAnsi="DFKai-SB"/>
                <w:rtl w:val="0"/>
              </w:rPr>
              <w:t xml:space="preserve">■</w:t>
            </w:r>
            <w:r w:rsidDel="00000000" w:rsidR="00000000" w:rsidRPr="00000000">
              <w:rPr>
                <w:rFonts w:ascii="DFKai-SB" w:cs="DFKai-SB" w:eastAsia="DFKai-SB" w:hAnsi="DFKai-SB"/>
                <w:b w:val="1"/>
                <w:rtl w:val="0"/>
              </w:rPr>
              <w:t xml:space="preserve"> </w:t>
            </w:r>
            <w:r w:rsidDel="00000000" w:rsidR="00000000" w:rsidRPr="00000000">
              <w:rPr>
                <w:rFonts w:ascii="DFKai-SB" w:cs="DFKai-SB" w:eastAsia="DFKai-SB" w:hAnsi="DFKai-SB"/>
                <w:rtl w:val="0"/>
              </w:rPr>
              <w:t xml:space="preserve">A3規劃執行與創新應變</w:t>
            </w:r>
          </w:p>
          <w:p w:rsidR="00000000" w:rsidDel="00000000" w:rsidP="00000000" w:rsidRDefault="00000000" w:rsidRPr="00000000" w14:paraId="0000000D">
            <w:pPr>
              <w:rPr>
                <w:rFonts w:ascii="DFKai-SB" w:cs="DFKai-SB" w:eastAsia="DFKai-SB" w:hAnsi="DFKai-SB"/>
              </w:rPr>
            </w:pPr>
            <w:r w:rsidDel="00000000" w:rsidR="00000000" w:rsidRPr="00000000">
              <w:rPr>
                <w:rFonts w:ascii="DFKai-SB" w:cs="DFKai-SB" w:eastAsia="DFKai-SB" w:hAnsi="DFKai-SB"/>
                <w:rtl w:val="0"/>
              </w:rPr>
              <w:t xml:space="preserve">■</w:t>
            </w:r>
            <w:r w:rsidDel="00000000" w:rsidR="00000000" w:rsidRPr="00000000">
              <w:rPr>
                <w:rFonts w:ascii="DFKai-SB" w:cs="DFKai-SB" w:eastAsia="DFKai-SB" w:hAnsi="DFKai-SB"/>
                <w:b w:val="1"/>
                <w:rtl w:val="0"/>
              </w:rPr>
              <w:t xml:space="preserve"> </w:t>
            </w:r>
            <w:r w:rsidDel="00000000" w:rsidR="00000000" w:rsidRPr="00000000">
              <w:rPr>
                <w:rFonts w:ascii="DFKai-SB" w:cs="DFKai-SB" w:eastAsia="DFKai-SB" w:hAnsi="DFKai-SB"/>
                <w:rtl w:val="0"/>
              </w:rPr>
              <w:t xml:space="preserve">B1符號運用與溝通表達</w:t>
            </w:r>
          </w:p>
          <w:p w:rsidR="00000000" w:rsidDel="00000000" w:rsidP="00000000" w:rsidRDefault="00000000" w:rsidRPr="00000000" w14:paraId="0000000E">
            <w:pPr>
              <w:rPr>
                <w:rFonts w:ascii="DFKai-SB" w:cs="DFKai-SB" w:eastAsia="DFKai-SB" w:hAnsi="DFKai-SB"/>
              </w:rPr>
            </w:pPr>
            <w:r w:rsidDel="00000000" w:rsidR="00000000" w:rsidRPr="00000000">
              <w:rPr>
                <w:rFonts w:ascii="DFKai-SB" w:cs="DFKai-SB" w:eastAsia="DFKai-SB" w:hAnsi="DFKai-SB"/>
                <w:rtl w:val="0"/>
              </w:rPr>
              <w:t xml:space="preserve">■</w:t>
            </w:r>
            <w:r w:rsidDel="00000000" w:rsidR="00000000" w:rsidRPr="00000000">
              <w:rPr>
                <w:rFonts w:ascii="DFKai-SB" w:cs="DFKai-SB" w:eastAsia="DFKai-SB" w:hAnsi="DFKai-SB"/>
                <w:b w:val="1"/>
                <w:rtl w:val="0"/>
              </w:rPr>
              <w:t xml:space="preserve"> </w:t>
            </w:r>
            <w:r w:rsidDel="00000000" w:rsidR="00000000" w:rsidRPr="00000000">
              <w:rPr>
                <w:rFonts w:ascii="DFKai-SB" w:cs="DFKai-SB" w:eastAsia="DFKai-SB" w:hAnsi="DFKai-SB"/>
                <w:rtl w:val="0"/>
              </w:rPr>
              <w:t xml:space="preserve">B2科技資訊與媒體素養</w:t>
            </w:r>
          </w:p>
          <w:p w:rsidR="00000000" w:rsidDel="00000000" w:rsidP="00000000" w:rsidRDefault="00000000" w:rsidRPr="00000000" w14:paraId="0000000F">
            <w:pPr>
              <w:rPr>
                <w:rFonts w:ascii="DFKai-SB" w:cs="DFKai-SB" w:eastAsia="DFKai-SB" w:hAnsi="DFKai-SB"/>
              </w:rPr>
            </w:pPr>
            <w:r w:rsidDel="00000000" w:rsidR="00000000" w:rsidRPr="00000000">
              <w:rPr>
                <w:rFonts w:ascii="DFKai-SB" w:cs="DFKai-SB" w:eastAsia="DFKai-SB" w:hAnsi="DFKai-SB"/>
                <w:b w:val="1"/>
                <w:rtl w:val="0"/>
              </w:rPr>
              <w:t xml:space="preserve">□ </w:t>
            </w:r>
            <w:r w:rsidDel="00000000" w:rsidR="00000000" w:rsidRPr="00000000">
              <w:rPr>
                <w:rFonts w:ascii="DFKai-SB" w:cs="DFKai-SB" w:eastAsia="DFKai-SB" w:hAnsi="DFKai-SB"/>
                <w:rtl w:val="0"/>
              </w:rPr>
              <w:t xml:space="preserve">B3藝術涵養與美感素養</w:t>
            </w:r>
          </w:p>
          <w:p w:rsidR="00000000" w:rsidDel="00000000" w:rsidP="00000000" w:rsidRDefault="00000000" w:rsidRPr="00000000" w14:paraId="00000010">
            <w:pPr>
              <w:rPr>
                <w:rFonts w:ascii="DFKai-SB" w:cs="DFKai-SB" w:eastAsia="DFKai-SB" w:hAnsi="DFKai-SB"/>
              </w:rPr>
            </w:pPr>
            <w:r w:rsidDel="00000000" w:rsidR="00000000" w:rsidRPr="00000000">
              <w:rPr>
                <w:rFonts w:ascii="DFKai-SB" w:cs="DFKai-SB" w:eastAsia="DFKai-SB" w:hAnsi="DFKai-SB"/>
                <w:b w:val="1"/>
                <w:rtl w:val="0"/>
              </w:rPr>
              <w:t xml:space="preserve">□ </w:t>
            </w:r>
            <w:r w:rsidDel="00000000" w:rsidR="00000000" w:rsidRPr="00000000">
              <w:rPr>
                <w:rFonts w:ascii="DFKai-SB" w:cs="DFKai-SB" w:eastAsia="DFKai-SB" w:hAnsi="DFKai-SB"/>
                <w:rtl w:val="0"/>
              </w:rPr>
              <w:t xml:space="preserve">C1道德實踐與公民意識</w:t>
            </w:r>
          </w:p>
          <w:p w:rsidR="00000000" w:rsidDel="00000000" w:rsidP="00000000" w:rsidRDefault="00000000" w:rsidRPr="00000000" w14:paraId="00000011">
            <w:pPr>
              <w:rPr>
                <w:rFonts w:ascii="DFKai-SB" w:cs="DFKai-SB" w:eastAsia="DFKai-SB" w:hAnsi="DFKai-SB"/>
              </w:rPr>
            </w:pPr>
            <w:r w:rsidDel="00000000" w:rsidR="00000000" w:rsidRPr="00000000">
              <w:rPr>
                <w:rFonts w:ascii="DFKai-SB" w:cs="DFKai-SB" w:eastAsia="DFKai-SB" w:hAnsi="DFKai-SB"/>
                <w:rtl w:val="0"/>
              </w:rPr>
              <w:t xml:space="preserve">■</w:t>
            </w:r>
            <w:r w:rsidDel="00000000" w:rsidR="00000000" w:rsidRPr="00000000">
              <w:rPr>
                <w:rFonts w:ascii="DFKai-SB" w:cs="DFKai-SB" w:eastAsia="DFKai-SB" w:hAnsi="DFKai-SB"/>
                <w:b w:val="1"/>
                <w:rtl w:val="0"/>
              </w:rPr>
              <w:t xml:space="preserve"> </w:t>
            </w:r>
            <w:r w:rsidDel="00000000" w:rsidR="00000000" w:rsidRPr="00000000">
              <w:rPr>
                <w:rFonts w:ascii="DFKai-SB" w:cs="DFKai-SB" w:eastAsia="DFKai-SB" w:hAnsi="DFKai-SB"/>
                <w:rtl w:val="0"/>
              </w:rPr>
              <w:t xml:space="preserve">C2人際關係與團隊合作</w:t>
            </w:r>
          </w:p>
          <w:p w:rsidR="00000000" w:rsidDel="00000000" w:rsidP="00000000" w:rsidRDefault="00000000" w:rsidRPr="00000000" w14:paraId="00000012">
            <w:pPr>
              <w:rPr>
                <w:rFonts w:ascii="DFKai-SB" w:cs="DFKai-SB" w:eastAsia="DFKai-SB" w:hAnsi="DFKai-SB"/>
                <w:color w:val="000000"/>
              </w:rPr>
            </w:pPr>
            <w:r w:rsidDel="00000000" w:rsidR="00000000" w:rsidRPr="00000000">
              <w:rPr>
                <w:rFonts w:ascii="DFKai-SB" w:cs="DFKai-SB" w:eastAsia="DFKai-SB" w:hAnsi="DFKai-SB"/>
                <w:rtl w:val="0"/>
              </w:rPr>
              <w:t xml:space="preserve">■</w:t>
            </w:r>
            <w:r w:rsidDel="00000000" w:rsidR="00000000" w:rsidRPr="00000000">
              <w:rPr>
                <w:rFonts w:ascii="DFKai-SB" w:cs="DFKai-SB" w:eastAsia="DFKai-SB" w:hAnsi="DFKai-SB"/>
                <w:b w:val="1"/>
                <w:rtl w:val="0"/>
              </w:rPr>
              <w:t xml:space="preserve"> </w:t>
            </w:r>
            <w:r w:rsidDel="00000000" w:rsidR="00000000" w:rsidRPr="00000000">
              <w:rPr>
                <w:rFonts w:ascii="DFKai-SB" w:cs="DFKai-SB" w:eastAsia="DFKai-SB" w:hAnsi="DFKai-SB"/>
                <w:rtl w:val="0"/>
              </w:rPr>
              <w:t xml:space="preserve">C3多元文化與國際理解</w:t>
            </w:r>
            <w:r w:rsidDel="00000000" w:rsidR="00000000" w:rsidRPr="00000000">
              <w:rPr>
                <w:rtl w:val="0"/>
              </w:rPr>
            </w:r>
          </w:p>
        </w:tc>
        <w:tc>
          <w:tcPr>
            <w:tcBorders>
              <w:top w:color="000000" w:space="0" w:sz="8" w:val="single"/>
              <w:bottom w:color="000000" w:space="0" w:sz="8" w:val="single"/>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013">
            <w:pPr>
              <w:rPr/>
            </w:pPr>
            <w:r w:rsidDel="00000000" w:rsidR="00000000" w:rsidRPr="00000000">
              <w:rPr>
                <w:rFonts w:ascii="DFKai-SB" w:cs="DFKai-SB" w:eastAsia="DFKai-SB" w:hAnsi="DFKai-SB"/>
                <w:sz w:val="24"/>
                <w:szCs w:val="24"/>
                <w:highlight w:val="white"/>
                <w:rtl w:val="0"/>
              </w:rPr>
              <w:t xml:space="preserve">健體-J-A1 具備體育與健康的知能與態度，展現自我運動與保健潛能，探索人性、自我價值與生命意義，並積極實踐，不輕言放棄。</w:t>
            </w:r>
            <w:r w:rsidDel="00000000" w:rsidR="00000000" w:rsidRPr="00000000">
              <w:rPr>
                <w:rtl w:val="0"/>
              </w:rPr>
            </w:r>
          </w:p>
          <w:p w:rsidR="00000000" w:rsidDel="00000000" w:rsidP="00000000" w:rsidRDefault="00000000" w:rsidRPr="00000000" w14:paraId="00000014">
            <w:pPr>
              <w:rPr/>
            </w:pPr>
            <w:r w:rsidDel="00000000" w:rsidR="00000000" w:rsidRPr="00000000">
              <w:rPr>
                <w:rFonts w:ascii="DFKai-SB" w:cs="DFKai-SB" w:eastAsia="DFKai-SB" w:hAnsi="DFKai-SB"/>
                <w:sz w:val="24"/>
                <w:szCs w:val="24"/>
                <w:highlight w:val="white"/>
                <w:rtl w:val="0"/>
              </w:rPr>
              <w:t xml:space="preserve">健體-J-A2 具備理解體育與健康情境的全貌，並做獨立思考與分析的知能，進而運用適當的策略，處理與解決體育與健康的問題。</w:t>
            </w:r>
            <w:r w:rsidDel="00000000" w:rsidR="00000000" w:rsidRPr="00000000">
              <w:rPr>
                <w:rtl w:val="0"/>
              </w:rPr>
            </w:r>
          </w:p>
          <w:p w:rsidR="00000000" w:rsidDel="00000000" w:rsidP="00000000" w:rsidRDefault="00000000" w:rsidRPr="00000000" w14:paraId="00000015">
            <w:pPr>
              <w:rPr/>
            </w:pPr>
            <w:r w:rsidDel="00000000" w:rsidR="00000000" w:rsidRPr="00000000">
              <w:rPr>
                <w:rFonts w:ascii="DFKai-SB" w:cs="DFKai-SB" w:eastAsia="DFKai-SB" w:hAnsi="DFKai-SB"/>
                <w:sz w:val="24"/>
                <w:szCs w:val="24"/>
                <w:highlight w:val="white"/>
                <w:rtl w:val="0"/>
              </w:rPr>
              <w:t xml:space="preserve">健體-J-A3 具備善用體育與健康的資源，以擬定運動與保健計畫，有效執行並發揮主動學習與創新求變的能力。</w:t>
            </w:r>
            <w:r w:rsidDel="00000000" w:rsidR="00000000" w:rsidRPr="00000000">
              <w:rPr>
                <w:rtl w:val="0"/>
              </w:rPr>
            </w:r>
          </w:p>
          <w:p w:rsidR="00000000" w:rsidDel="00000000" w:rsidP="00000000" w:rsidRDefault="00000000" w:rsidRPr="00000000" w14:paraId="00000016">
            <w:pPr>
              <w:rPr/>
            </w:pPr>
            <w:r w:rsidDel="00000000" w:rsidR="00000000" w:rsidRPr="00000000">
              <w:rPr>
                <w:rFonts w:ascii="DFKai-SB" w:cs="DFKai-SB" w:eastAsia="DFKai-SB" w:hAnsi="DFKai-SB"/>
                <w:sz w:val="24"/>
                <w:szCs w:val="24"/>
                <w:highlight w:val="white"/>
                <w:rtl w:val="0"/>
              </w:rPr>
              <w:t xml:space="preserve">健體-J-B1 備情意表達的能力，能以同理心與人溝通互動，並理解體育與保健的基本概念，應用於日常生活中。</w:t>
            </w:r>
            <w:r w:rsidDel="00000000" w:rsidR="00000000" w:rsidRPr="00000000">
              <w:rPr>
                <w:rtl w:val="0"/>
              </w:rPr>
            </w:r>
          </w:p>
          <w:p w:rsidR="00000000" w:rsidDel="00000000" w:rsidP="00000000" w:rsidRDefault="00000000" w:rsidRPr="00000000" w14:paraId="00000017">
            <w:pPr>
              <w:rPr/>
            </w:pPr>
            <w:r w:rsidDel="00000000" w:rsidR="00000000" w:rsidRPr="00000000">
              <w:rPr>
                <w:rFonts w:ascii="DFKai-SB" w:cs="DFKai-SB" w:eastAsia="DFKai-SB" w:hAnsi="DFKai-SB"/>
                <w:sz w:val="24"/>
                <w:szCs w:val="24"/>
                <w:highlight w:val="white"/>
                <w:rtl w:val="0"/>
              </w:rPr>
              <w:t xml:space="preserve">健體-J-B2 具備善用體育與健康相關的科技、資訊及媒體，以增進學習的素養，並察覺、思辨人與科技、資訊、媒體的互動關係。</w:t>
            </w:r>
            <w:r w:rsidDel="00000000" w:rsidR="00000000" w:rsidRPr="00000000">
              <w:rPr>
                <w:rtl w:val="0"/>
              </w:rPr>
            </w:r>
          </w:p>
          <w:p w:rsidR="00000000" w:rsidDel="00000000" w:rsidP="00000000" w:rsidRDefault="00000000" w:rsidRPr="00000000" w14:paraId="00000018">
            <w:pPr>
              <w:rPr/>
            </w:pPr>
            <w:r w:rsidDel="00000000" w:rsidR="00000000" w:rsidRPr="00000000">
              <w:rPr>
                <w:rFonts w:ascii="DFKai-SB" w:cs="DFKai-SB" w:eastAsia="DFKai-SB" w:hAnsi="DFKai-SB"/>
                <w:sz w:val="24"/>
                <w:szCs w:val="24"/>
                <w:highlight w:val="white"/>
                <w:rtl w:val="0"/>
              </w:rPr>
              <w:t xml:space="preserve">健體-J-C2 具備利他及合群的知能與態度，並在體育活動和健康生活中培育相互合作及與人和諧互動的素養。</w:t>
            </w:r>
            <w:r w:rsidDel="00000000" w:rsidR="00000000" w:rsidRPr="00000000">
              <w:rPr>
                <w:rtl w:val="0"/>
              </w:rPr>
            </w:r>
          </w:p>
          <w:p w:rsidR="00000000" w:rsidDel="00000000" w:rsidP="00000000" w:rsidRDefault="00000000" w:rsidRPr="00000000" w14:paraId="00000019">
            <w:pPr>
              <w:rPr>
                <w:rFonts w:ascii="DFKai-SB" w:cs="DFKai-SB" w:eastAsia="DFKai-SB" w:hAnsi="DFKai-SB"/>
                <w:color w:val="000000"/>
                <w:sz w:val="24"/>
                <w:szCs w:val="24"/>
              </w:rPr>
            </w:pPr>
            <w:r w:rsidDel="00000000" w:rsidR="00000000" w:rsidRPr="00000000">
              <w:rPr>
                <w:rFonts w:ascii="DFKai-SB" w:cs="DFKai-SB" w:eastAsia="DFKai-SB" w:hAnsi="DFKai-SB"/>
                <w:sz w:val="24"/>
                <w:szCs w:val="24"/>
                <w:highlight w:val="white"/>
                <w:rtl w:val="0"/>
              </w:rPr>
              <w:t xml:space="preserve">健體-J-C3 具備敏察和接納多元文化的涵養，關心本土與國際體育與健康議題，並尊重與欣賞其間的差異。</w:t>
            </w:r>
            <w:r w:rsidDel="00000000" w:rsidR="00000000" w:rsidRPr="00000000">
              <w:rPr>
                <w:rtl w:val="0"/>
              </w:rPr>
            </w:r>
          </w:p>
        </w:tc>
      </w:tr>
    </w:tbl>
    <w:p w:rsidR="00000000" w:rsidDel="00000000" w:rsidP="00000000" w:rsidRDefault="00000000" w:rsidRPr="00000000" w14:paraId="0000001A">
      <w:pPr>
        <w:pBdr>
          <w:top w:space="0" w:sz="0" w:val="nil"/>
          <w:left w:space="0" w:sz="0" w:val="nil"/>
          <w:bottom w:space="0" w:sz="0" w:val="nil"/>
          <w:right w:space="0" w:sz="0" w:val="nil"/>
          <w:between w:space="0" w:sz="0" w:val="nil"/>
        </w:pBdr>
        <w:spacing w:line="360" w:lineRule="auto"/>
        <w:rPr>
          <w:rFonts w:ascii="DFKai-SB" w:cs="DFKai-SB" w:eastAsia="DFKai-SB" w:hAnsi="DFKai-SB"/>
          <w:color w:val="000000"/>
          <w:sz w:val="24"/>
          <w:szCs w:val="24"/>
          <w:u w:val="single"/>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360" w:lineRule="auto"/>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四、課程架構</w:t>
      </w:r>
      <w:r w:rsidDel="00000000" w:rsidR="00000000" w:rsidRPr="00000000">
        <w:rPr>
          <w:rFonts w:ascii="DFKai-SB" w:cs="DFKai-SB" w:eastAsia="DFKai-SB" w:hAnsi="DFKai-SB"/>
          <w:color w:val="ff0000"/>
          <w:sz w:val="24"/>
          <w:szCs w:val="24"/>
          <w:rtl w:val="0"/>
        </w:rPr>
        <w:t xml:space="preserve">(自行視需要決定是否呈現)</w:t>
      </w:r>
      <w:r w:rsidDel="00000000" w:rsidR="00000000" w:rsidRPr="00000000">
        <w:rPr>
          <w:rtl w:val="0"/>
        </w:rPr>
      </w:r>
    </w:p>
    <w:p w:rsidR="00000000" w:rsidDel="00000000" w:rsidP="00000000" w:rsidRDefault="00000000" w:rsidRPr="00000000" w14:paraId="0000001C">
      <w:pPr>
        <w:rPr>
          <w:color w:val="000000"/>
          <w:sz w:val="14"/>
          <w:szCs w:val="14"/>
        </w:rPr>
      </w:pPr>
      <w:r w:rsidDel="00000000" w:rsidR="00000000" w:rsidRPr="00000000">
        <w:br w:type="page"/>
      </w: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rPr>
          <w:color w:val="000000"/>
          <w:sz w:val="24"/>
          <w:szCs w:val="24"/>
        </w:rPr>
      </w:pPr>
      <w:sdt>
        <w:sdtPr>
          <w:tag w:val="goog_rdk_2"/>
        </w:sdtPr>
        <w:sdtContent>
          <w:r w:rsidDel="00000000" w:rsidR="00000000" w:rsidRPr="00000000">
            <w:rPr>
              <w:rFonts w:ascii="Gungsuh" w:cs="Gungsuh" w:eastAsia="Gungsuh" w:hAnsi="Gungsuh"/>
              <w:color w:val="000000"/>
              <w:sz w:val="24"/>
              <w:szCs w:val="24"/>
              <w:rtl w:val="0"/>
            </w:rPr>
            <w:t xml:space="preserve">五、素養導向教學規劃：</w:t>
          </w:r>
        </w:sdtContent>
      </w:sdt>
    </w:p>
    <w:tbl>
      <w:tblPr>
        <w:tblStyle w:val="Table2"/>
        <w:tblW w:w="15079.000000000004"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247"/>
        <w:gridCol w:w="1559"/>
        <w:gridCol w:w="1559"/>
        <w:gridCol w:w="2977"/>
        <w:gridCol w:w="709"/>
        <w:gridCol w:w="2268"/>
        <w:gridCol w:w="1417"/>
        <w:gridCol w:w="1159"/>
        <w:gridCol w:w="2184"/>
        <w:tblGridChange w:id="0">
          <w:tblGrid>
            <w:gridCol w:w="1247"/>
            <w:gridCol w:w="1559"/>
            <w:gridCol w:w="1559"/>
            <w:gridCol w:w="2977"/>
            <w:gridCol w:w="709"/>
            <w:gridCol w:w="2268"/>
            <w:gridCol w:w="1417"/>
            <w:gridCol w:w="1159"/>
            <w:gridCol w:w="2184"/>
          </w:tblGrid>
        </w:tblGridChange>
      </w:tblGrid>
      <w:tr>
        <w:trPr>
          <w:cantSplit w:val="0"/>
          <w:trHeight w:val="152" w:hRule="atLeast"/>
          <w:tblHeader w:val="0"/>
        </w:trPr>
        <w:tc>
          <w:tcPr>
            <w:vMerge w:val="restart"/>
            <w:shd w:fill="auto" w:val="clear"/>
            <w:vAlign w:val="center"/>
          </w:tcPr>
          <w:p w:rsidR="00000000" w:rsidDel="00000000" w:rsidP="00000000" w:rsidRDefault="00000000" w:rsidRPr="00000000" w14:paraId="0000001E">
            <w:pPr>
              <w:ind w:left="23" w:firstLine="0"/>
              <w:jc w:val="center"/>
              <w:rPr/>
            </w:pPr>
            <w:sdt>
              <w:sdtPr>
                <w:tag w:val="goog_rdk_3"/>
              </w:sdtPr>
              <w:sdtContent>
                <w:r w:rsidDel="00000000" w:rsidR="00000000" w:rsidRPr="00000000">
                  <w:rPr>
                    <w:rFonts w:ascii="Gungsuh" w:cs="Gungsuh" w:eastAsia="Gungsuh" w:hAnsi="Gungsuh"/>
                    <w:rtl w:val="0"/>
                  </w:rPr>
                  <w:t xml:space="preserve">教學期程</w:t>
                </w:r>
              </w:sdtContent>
            </w:sdt>
          </w:p>
        </w:tc>
        <w:tc>
          <w:tcPr>
            <w:gridSpan w:val="2"/>
            <w:shd w:fill="auto" w:val="clear"/>
          </w:tcPr>
          <w:p w:rsidR="00000000" w:rsidDel="00000000" w:rsidP="00000000" w:rsidRDefault="00000000" w:rsidRPr="00000000" w14:paraId="0000001F">
            <w:pPr>
              <w:ind w:left="23" w:firstLine="0"/>
              <w:jc w:val="center"/>
              <w:rPr/>
            </w:pPr>
            <w:sdt>
              <w:sdtPr>
                <w:tag w:val="goog_rdk_4"/>
              </w:sdtPr>
              <w:sdtContent>
                <w:r w:rsidDel="00000000" w:rsidR="00000000" w:rsidRPr="00000000">
                  <w:rPr>
                    <w:rFonts w:ascii="Gungsuh" w:cs="Gungsuh" w:eastAsia="Gungsuh" w:hAnsi="Gungsuh"/>
                    <w:rtl w:val="0"/>
                  </w:rPr>
                  <w:t xml:space="preserve">學習重點</w:t>
                </w:r>
              </w:sdtContent>
            </w:sdt>
          </w:p>
        </w:tc>
        <w:tc>
          <w:tcPr>
            <w:vMerge w:val="restart"/>
            <w:shd w:fill="auto" w:val="clear"/>
            <w:tcMar>
              <w:top w:w="100.0" w:type="dxa"/>
              <w:left w:w="20.0" w:type="dxa"/>
              <w:bottom w:w="100.0" w:type="dxa"/>
              <w:right w:w="20.0" w:type="dxa"/>
            </w:tcMar>
            <w:vAlign w:val="center"/>
          </w:tcPr>
          <w:p w:rsidR="00000000" w:rsidDel="00000000" w:rsidP="00000000" w:rsidRDefault="00000000" w:rsidRPr="00000000" w14:paraId="00000021">
            <w:pPr>
              <w:ind w:left="23" w:firstLine="0"/>
              <w:jc w:val="center"/>
              <w:rPr/>
            </w:pPr>
            <w:sdt>
              <w:sdtPr>
                <w:tag w:val="goog_rdk_5"/>
              </w:sdtPr>
              <w:sdtContent>
                <w:r w:rsidDel="00000000" w:rsidR="00000000" w:rsidRPr="00000000">
                  <w:rPr>
                    <w:rFonts w:ascii="Gungsuh" w:cs="Gungsuh" w:eastAsia="Gungsuh" w:hAnsi="Gungsuh"/>
                    <w:rtl w:val="0"/>
                  </w:rPr>
                  <w:t xml:space="preserve">單元/主題名稱與活動內容</w:t>
                </w:r>
              </w:sdtContent>
            </w:sdt>
          </w:p>
        </w:tc>
        <w:tc>
          <w:tcPr>
            <w:vMerge w:val="restart"/>
            <w:shd w:fill="auto" w:val="clear"/>
            <w:tcMar>
              <w:top w:w="100.0" w:type="dxa"/>
              <w:left w:w="20.0" w:type="dxa"/>
              <w:bottom w:w="100.0" w:type="dxa"/>
              <w:right w:w="20.0" w:type="dxa"/>
            </w:tcMar>
            <w:vAlign w:val="center"/>
          </w:tcPr>
          <w:p w:rsidR="00000000" w:rsidDel="00000000" w:rsidP="00000000" w:rsidRDefault="00000000" w:rsidRPr="00000000" w14:paraId="00000022">
            <w:pPr>
              <w:ind w:left="23" w:firstLine="0"/>
              <w:jc w:val="center"/>
              <w:rPr/>
            </w:pPr>
            <w:sdt>
              <w:sdtPr>
                <w:tag w:val="goog_rdk_6"/>
              </w:sdtPr>
              <w:sdtContent>
                <w:r w:rsidDel="00000000" w:rsidR="00000000" w:rsidRPr="00000000">
                  <w:rPr>
                    <w:rFonts w:ascii="Gungsuh" w:cs="Gungsuh" w:eastAsia="Gungsuh" w:hAnsi="Gungsuh"/>
                    <w:rtl w:val="0"/>
                  </w:rPr>
                  <w:t xml:space="preserve">節數</w:t>
                </w:r>
              </w:sdtContent>
            </w:sdt>
          </w:p>
        </w:tc>
        <w:tc>
          <w:tcPr>
            <w:vMerge w:val="restart"/>
            <w:shd w:fill="auto" w:val="clear"/>
            <w:tcMar>
              <w:top w:w="100.0" w:type="dxa"/>
              <w:left w:w="20.0" w:type="dxa"/>
              <w:bottom w:w="100.0" w:type="dxa"/>
              <w:right w:w="20.0" w:type="dxa"/>
            </w:tcMar>
            <w:vAlign w:val="center"/>
          </w:tcPr>
          <w:p w:rsidR="00000000" w:rsidDel="00000000" w:rsidP="00000000" w:rsidRDefault="00000000" w:rsidRPr="00000000" w14:paraId="00000023">
            <w:pPr>
              <w:ind w:left="23" w:firstLine="0"/>
              <w:jc w:val="center"/>
              <w:rPr/>
            </w:pPr>
            <w:sdt>
              <w:sdtPr>
                <w:tag w:val="goog_rdk_7"/>
              </w:sdtPr>
              <w:sdtContent>
                <w:r w:rsidDel="00000000" w:rsidR="00000000" w:rsidRPr="00000000">
                  <w:rPr>
                    <w:rFonts w:ascii="Gungsuh" w:cs="Gungsuh" w:eastAsia="Gungsuh" w:hAnsi="Gungsuh"/>
                    <w:rtl w:val="0"/>
                  </w:rPr>
                  <w:t xml:space="preserve">教學資源／學習策略</w:t>
                </w:r>
              </w:sdtContent>
            </w:sdt>
          </w:p>
        </w:tc>
        <w:tc>
          <w:tcPr>
            <w:vMerge w:val="restart"/>
            <w:shd w:fill="auto" w:val="clear"/>
            <w:tcMar>
              <w:top w:w="100.0" w:type="dxa"/>
              <w:left w:w="20.0" w:type="dxa"/>
              <w:bottom w:w="100.0" w:type="dxa"/>
              <w:right w:w="20.0" w:type="dxa"/>
            </w:tcMar>
            <w:vAlign w:val="center"/>
          </w:tcPr>
          <w:p w:rsidR="00000000" w:rsidDel="00000000" w:rsidP="00000000" w:rsidRDefault="00000000" w:rsidRPr="00000000" w14:paraId="00000024">
            <w:pPr>
              <w:ind w:left="23" w:firstLine="0"/>
              <w:jc w:val="center"/>
              <w:rPr/>
            </w:pPr>
            <w:sdt>
              <w:sdtPr>
                <w:tag w:val="goog_rdk_8"/>
              </w:sdtPr>
              <w:sdtContent>
                <w:r w:rsidDel="00000000" w:rsidR="00000000" w:rsidRPr="00000000">
                  <w:rPr>
                    <w:rFonts w:ascii="Gungsuh" w:cs="Gungsuh" w:eastAsia="Gungsuh" w:hAnsi="Gungsuh"/>
                    <w:rtl w:val="0"/>
                  </w:rPr>
                  <w:t xml:space="preserve">評量方式</w:t>
                </w:r>
              </w:sdtContent>
            </w:sdt>
          </w:p>
        </w:tc>
        <w:tc>
          <w:tcPr>
            <w:vMerge w:val="restart"/>
            <w:shd w:fill="auto" w:val="clear"/>
            <w:tcMar>
              <w:top w:w="100.0" w:type="dxa"/>
              <w:left w:w="20.0" w:type="dxa"/>
              <w:bottom w:w="100.0" w:type="dxa"/>
              <w:right w:w="20.0" w:type="dxa"/>
            </w:tcMar>
            <w:vAlign w:val="center"/>
          </w:tcPr>
          <w:p w:rsidR="00000000" w:rsidDel="00000000" w:rsidP="00000000" w:rsidRDefault="00000000" w:rsidRPr="00000000" w14:paraId="00000025">
            <w:pPr>
              <w:ind w:left="23" w:firstLine="0"/>
              <w:jc w:val="center"/>
              <w:rPr/>
            </w:pPr>
            <w:sdt>
              <w:sdtPr>
                <w:tag w:val="goog_rdk_9"/>
              </w:sdtPr>
              <w:sdtContent>
                <w:r w:rsidDel="00000000" w:rsidR="00000000" w:rsidRPr="00000000">
                  <w:rPr>
                    <w:rFonts w:ascii="Gungsuh" w:cs="Gungsuh" w:eastAsia="Gungsuh" w:hAnsi="Gungsuh"/>
                    <w:rtl w:val="0"/>
                  </w:rPr>
                  <w:t xml:space="preserve">融入議題</w:t>
                </w:r>
              </w:sdtContent>
            </w:sdt>
          </w:p>
        </w:tc>
        <w:tc>
          <w:tcPr>
            <w:vMerge w:val="restart"/>
            <w:shd w:fill="auto" w:val="clear"/>
            <w:vAlign w:val="center"/>
          </w:tcPr>
          <w:p w:rsidR="00000000" w:rsidDel="00000000" w:rsidP="00000000" w:rsidRDefault="00000000" w:rsidRPr="00000000" w14:paraId="00000026">
            <w:pPr>
              <w:ind w:left="23" w:firstLine="0"/>
              <w:jc w:val="center"/>
              <w:rPr/>
            </w:pPr>
            <w:sdt>
              <w:sdtPr>
                <w:tag w:val="goog_rdk_10"/>
              </w:sdtPr>
              <w:sdtContent>
                <w:r w:rsidDel="00000000" w:rsidR="00000000" w:rsidRPr="00000000">
                  <w:rPr>
                    <w:rFonts w:ascii="Gungsuh" w:cs="Gungsuh" w:eastAsia="Gungsuh" w:hAnsi="Gungsuh"/>
                    <w:rtl w:val="0"/>
                  </w:rPr>
                  <w:t xml:space="preserve">備註</w:t>
                </w:r>
              </w:sdtContent>
            </w:sdt>
          </w:p>
        </w:tc>
      </w:tr>
      <w:tr>
        <w:trPr>
          <w:cantSplit w:val="0"/>
          <w:trHeight w:val="20" w:hRule="atLeast"/>
          <w:tblHeader w:val="0"/>
        </w:trPr>
        <w:tc>
          <w:tcPr>
            <w:vMerge w:val="continue"/>
            <w:shd w:fill="auto" w:val="clear"/>
            <w:vAlign w:val="center"/>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Pr>
          <w:p w:rsidR="00000000" w:rsidDel="00000000" w:rsidP="00000000" w:rsidRDefault="00000000" w:rsidRPr="00000000" w14:paraId="00000028">
            <w:pPr>
              <w:ind w:left="23" w:firstLine="0"/>
              <w:jc w:val="center"/>
              <w:rPr/>
            </w:pPr>
            <w:sdt>
              <w:sdtPr>
                <w:tag w:val="goog_rdk_11"/>
              </w:sdtPr>
              <w:sdtContent>
                <w:r w:rsidDel="00000000" w:rsidR="00000000" w:rsidRPr="00000000">
                  <w:rPr>
                    <w:rFonts w:ascii="Gungsuh" w:cs="Gungsuh" w:eastAsia="Gungsuh" w:hAnsi="Gungsuh"/>
                    <w:rtl w:val="0"/>
                  </w:rPr>
                  <w:t xml:space="preserve">學習內容</w:t>
                </w:r>
              </w:sdtContent>
            </w:sdt>
          </w:p>
        </w:tc>
        <w:tc>
          <w:tcPr>
            <w:shd w:fill="auto" w:val="clear"/>
            <w:tcMar>
              <w:top w:w="100.0" w:type="dxa"/>
              <w:left w:w="20.0" w:type="dxa"/>
              <w:bottom w:w="100.0" w:type="dxa"/>
              <w:right w:w="20.0" w:type="dxa"/>
            </w:tcMar>
          </w:tcPr>
          <w:p w:rsidR="00000000" w:rsidDel="00000000" w:rsidP="00000000" w:rsidRDefault="00000000" w:rsidRPr="00000000" w14:paraId="00000029">
            <w:pPr>
              <w:ind w:left="23" w:firstLine="0"/>
              <w:jc w:val="center"/>
              <w:rPr/>
            </w:pPr>
            <w:sdt>
              <w:sdtPr>
                <w:tag w:val="goog_rdk_12"/>
              </w:sdtPr>
              <w:sdtContent>
                <w:r w:rsidDel="00000000" w:rsidR="00000000" w:rsidRPr="00000000">
                  <w:rPr>
                    <w:rFonts w:ascii="Gungsuh" w:cs="Gungsuh" w:eastAsia="Gungsuh" w:hAnsi="Gungsuh"/>
                    <w:rtl w:val="0"/>
                  </w:rPr>
                  <w:t xml:space="preserve">學習表現</w:t>
                </w:r>
              </w:sdtContent>
            </w:sdt>
          </w:p>
        </w:tc>
        <w:tc>
          <w:tcPr>
            <w:vMerge w:val="continue"/>
            <w:shd w:fill="auto" w:val="clear"/>
            <w:tcMar>
              <w:top w:w="100.0" w:type="dxa"/>
              <w:left w:w="20.0" w:type="dxa"/>
              <w:bottom w:w="100.0" w:type="dxa"/>
              <w:right w:w="20.0" w:type="dxa"/>
            </w:tcMar>
            <w:vAlign w:val="center"/>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tcMar>
              <w:top w:w="100.0" w:type="dxa"/>
              <w:left w:w="20.0" w:type="dxa"/>
              <w:bottom w:w="100.0" w:type="dxa"/>
              <w:right w:w="20.0" w:type="dxa"/>
            </w:tcMar>
            <w:vAlign w:val="center"/>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tcMar>
              <w:top w:w="100.0" w:type="dxa"/>
              <w:left w:w="20.0" w:type="dxa"/>
              <w:bottom w:w="100.0" w:type="dxa"/>
              <w:right w:w="20.0" w:type="dxa"/>
            </w:tcMar>
            <w:vAlign w:val="center"/>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tcMar>
              <w:top w:w="100.0" w:type="dxa"/>
              <w:left w:w="20.0" w:type="dxa"/>
              <w:bottom w:w="100.0" w:type="dxa"/>
              <w:right w:w="20.0" w:type="dxa"/>
            </w:tcMar>
            <w:vAlign w:val="center"/>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tcMar>
              <w:top w:w="100.0" w:type="dxa"/>
              <w:left w:w="20.0" w:type="dxa"/>
              <w:bottom w:w="100.0" w:type="dxa"/>
              <w:right w:w="20.0" w:type="dxa"/>
            </w:tcMar>
            <w:vAlign w:val="center"/>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880" w:hRule="atLeast"/>
          <w:tblHeader w:val="0"/>
        </w:trPr>
        <w:tc>
          <w:tcPr>
            <w:shd w:fill="auto" w:val="clear"/>
            <w:vAlign w:val="center"/>
          </w:tcPr>
          <w:p w:rsidR="00000000" w:rsidDel="00000000" w:rsidP="00000000" w:rsidRDefault="00000000" w:rsidRPr="00000000" w14:paraId="00000030">
            <w:pPr>
              <w:jc w:val="center"/>
              <w:rPr>
                <w:color w:val="000000"/>
                <w:sz w:val="18"/>
                <w:szCs w:val="18"/>
              </w:rPr>
            </w:pPr>
            <w:sdt>
              <w:sdtPr>
                <w:tag w:val="goog_rdk_13"/>
              </w:sdtPr>
              <w:sdtContent>
                <w:r w:rsidDel="00000000" w:rsidR="00000000" w:rsidRPr="00000000">
                  <w:rPr>
                    <w:rFonts w:ascii="Gungsuh" w:cs="Gungsuh" w:eastAsia="Gungsuh" w:hAnsi="Gungsuh"/>
                    <w:color w:val="000000"/>
                    <w:sz w:val="18"/>
                    <w:szCs w:val="18"/>
                    <w:rtl w:val="0"/>
                  </w:rPr>
                  <w:t xml:space="preserve">第1週</w:t>
                </w:r>
              </w:sdtContent>
            </w:sdt>
          </w:p>
          <w:p w:rsidR="00000000" w:rsidDel="00000000" w:rsidP="00000000" w:rsidRDefault="00000000" w:rsidRPr="00000000" w14:paraId="00000031">
            <w:pPr>
              <w:jc w:val="center"/>
              <w:rPr>
                <w:color w:val="000000"/>
                <w:sz w:val="18"/>
                <w:szCs w:val="18"/>
              </w:rPr>
            </w:pPr>
            <w:r w:rsidDel="00000000" w:rsidR="00000000" w:rsidRPr="00000000">
              <w:rPr>
                <w:rtl w:val="0"/>
              </w:rPr>
            </w:r>
          </w:p>
          <w:p w:rsidR="00000000" w:rsidDel="00000000" w:rsidP="00000000" w:rsidRDefault="00000000" w:rsidRPr="00000000" w14:paraId="00000032">
            <w:pPr>
              <w:jc w:val="center"/>
              <w:rPr>
                <w:color w:val="000000"/>
                <w:sz w:val="18"/>
                <w:szCs w:val="18"/>
              </w:rPr>
            </w:pPr>
            <w:r w:rsidDel="00000000" w:rsidR="00000000" w:rsidRPr="00000000">
              <w:rPr>
                <w:color w:val="000000"/>
                <w:sz w:val="18"/>
                <w:szCs w:val="18"/>
                <w:rtl w:val="0"/>
              </w:rPr>
              <w:t xml:space="preserve">02/13-02/18</w:t>
            </w:r>
          </w:p>
        </w:tc>
        <w:tc>
          <w:tcPr>
            <w:shd w:fill="auto" w:val="clear"/>
          </w:tcPr>
          <w:p w:rsidR="00000000" w:rsidDel="00000000" w:rsidP="00000000" w:rsidRDefault="00000000" w:rsidRPr="00000000" w14:paraId="00000033">
            <w:pPr>
              <w:spacing w:line="260" w:lineRule="auto"/>
              <w:jc w:val="left"/>
              <w:rPr/>
            </w:pPr>
            <w:r w:rsidDel="00000000" w:rsidR="00000000" w:rsidRPr="00000000">
              <w:rPr>
                <w:rtl w:val="0"/>
              </w:rPr>
              <w:t xml:space="preserve">Ab-</w:t>
            </w:r>
            <w:r w:rsidDel="00000000" w:rsidR="00000000" w:rsidRPr="00000000">
              <w:rPr>
                <w:rFonts w:ascii="MS Mincho" w:cs="MS Mincho" w:eastAsia="MS Mincho" w:hAnsi="MS Mincho"/>
                <w:rtl w:val="0"/>
              </w:rPr>
              <w:t xml:space="preserve">Ⅳ</w:t>
            </w:r>
            <w:r w:rsidDel="00000000" w:rsidR="00000000" w:rsidRPr="00000000">
              <w:rPr>
                <w:rtl w:val="0"/>
              </w:rPr>
              <w:t xml:space="preserve">-1</w:t>
            </w:r>
            <w:r w:rsidDel="00000000" w:rsidR="00000000" w:rsidRPr="00000000">
              <w:rPr>
                <w:rFonts w:ascii="Gungsuh" w:cs="Gungsuh" w:eastAsia="Gungsuh" w:hAnsi="Gungsuh"/>
                <w:rtl w:val="0"/>
              </w:rPr>
              <w:t xml:space="preserve">體適能促進策略與活動方法</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line="276" w:lineRule="auto"/>
              <w:ind w:firstLine="0"/>
              <w:jc w:val="left"/>
              <w:rPr/>
            </w:pPr>
            <w:r w:rsidDel="00000000" w:rsidR="00000000" w:rsidRPr="00000000">
              <w:rPr>
                <w:rtl w:val="0"/>
              </w:rPr>
            </w:r>
          </w:p>
          <w:tbl>
            <w:tblPr>
              <w:tblStyle w:val="Table3"/>
              <w:tblW w:w="6416.0" w:type="dxa"/>
              <w:jc w:val="left"/>
              <w:tblBorders>
                <w:top w:color="000000" w:space="0" w:sz="0" w:val="nil"/>
                <w:left w:color="000000" w:space="0" w:sz="0" w:val="nil"/>
                <w:bottom w:color="000000" w:space="0" w:sz="0" w:val="nil"/>
                <w:right w:color="000000" w:space="0" w:sz="0" w:val="nil"/>
              </w:tblBorders>
              <w:tblLayout w:type="fixed"/>
              <w:tblLook w:val="0000"/>
            </w:tblPr>
            <w:tblGrid>
              <w:gridCol w:w="3208"/>
              <w:gridCol w:w="3208"/>
              <w:tblGridChange w:id="0">
                <w:tblGrid>
                  <w:gridCol w:w="3208"/>
                  <w:gridCol w:w="3208"/>
                </w:tblGrid>
              </w:tblGridChange>
            </w:tblGrid>
            <w:tr>
              <w:trPr>
                <w:cantSplit w:val="0"/>
                <w:trHeight w:val="276" w:hRule="atLeast"/>
                <w:tblHeader w:val="0"/>
              </w:trPr>
              <w:tc>
                <w:tcPr>
                  <w:tcMar>
                    <w:top w:w="0.0" w:type="dxa"/>
                    <w:bottom w:w="0.0" w:type="dxa"/>
                  </w:tcMar>
                </w:tcPr>
                <w:p w:rsidR="00000000" w:rsidDel="00000000" w:rsidP="00000000" w:rsidRDefault="00000000" w:rsidRPr="00000000" w14:paraId="00000035">
                  <w:pPr>
                    <w:widowControl w:val="0"/>
                    <w:ind w:firstLine="0"/>
                    <w:jc w:val="left"/>
                    <w:rPr>
                      <w:rFonts w:ascii="DFKai-SB" w:cs="DFKai-SB" w:eastAsia="DFKai-SB" w:hAnsi="DFKai-SB"/>
                    </w:rPr>
                  </w:pPr>
                  <w:r w:rsidDel="00000000" w:rsidR="00000000" w:rsidRPr="00000000">
                    <w:rPr>
                      <w:rFonts w:ascii="DFKai-SB" w:cs="DFKai-SB" w:eastAsia="DFKai-SB" w:hAnsi="DFKai-SB"/>
                      <w:rtl w:val="0"/>
                    </w:rPr>
                    <w:t xml:space="preserve">4c-</w:t>
                  </w:r>
                  <w:r w:rsidDel="00000000" w:rsidR="00000000" w:rsidRPr="00000000">
                    <w:rPr>
                      <w:rFonts w:ascii="MS Mincho" w:cs="MS Mincho" w:eastAsia="MS Mincho" w:hAnsi="MS Mincho"/>
                      <w:rtl w:val="0"/>
                    </w:rPr>
                    <w:t xml:space="preserve">Ⅳ</w:t>
                  </w:r>
                  <w:r w:rsidDel="00000000" w:rsidR="00000000" w:rsidRPr="00000000">
                    <w:rPr>
                      <w:rFonts w:ascii="DFKai-SB" w:cs="DFKai-SB" w:eastAsia="DFKai-SB" w:hAnsi="DFKai-SB"/>
                      <w:rtl w:val="0"/>
                    </w:rPr>
                    <w:t xml:space="preserve">-2分析並</w:t>
                  </w:r>
                </w:p>
                <w:p w:rsidR="00000000" w:rsidDel="00000000" w:rsidP="00000000" w:rsidRDefault="00000000" w:rsidRPr="00000000" w14:paraId="00000036">
                  <w:pPr>
                    <w:widowControl w:val="0"/>
                    <w:ind w:firstLine="0"/>
                    <w:jc w:val="left"/>
                    <w:rPr>
                      <w:rFonts w:ascii="DFKai-SB" w:cs="DFKai-SB" w:eastAsia="DFKai-SB" w:hAnsi="DFKai-SB"/>
                    </w:rPr>
                  </w:pPr>
                  <w:r w:rsidDel="00000000" w:rsidR="00000000" w:rsidRPr="00000000">
                    <w:rPr>
                      <w:rFonts w:ascii="DFKai-SB" w:cs="DFKai-SB" w:eastAsia="DFKai-SB" w:hAnsi="DFKai-SB"/>
                      <w:rtl w:val="0"/>
                    </w:rPr>
                    <w:t xml:space="preserve">評估個人的體適</w:t>
                  </w:r>
                </w:p>
                <w:p w:rsidR="00000000" w:rsidDel="00000000" w:rsidP="00000000" w:rsidRDefault="00000000" w:rsidRPr="00000000" w14:paraId="00000037">
                  <w:pPr>
                    <w:widowControl w:val="0"/>
                    <w:ind w:firstLine="0"/>
                    <w:jc w:val="left"/>
                    <w:rPr>
                      <w:rFonts w:ascii="DFKai-SB" w:cs="DFKai-SB" w:eastAsia="DFKai-SB" w:hAnsi="DFKai-SB"/>
                    </w:rPr>
                  </w:pPr>
                  <w:r w:rsidDel="00000000" w:rsidR="00000000" w:rsidRPr="00000000">
                    <w:rPr>
                      <w:rFonts w:ascii="DFKai-SB" w:cs="DFKai-SB" w:eastAsia="DFKai-SB" w:hAnsi="DFKai-SB"/>
                      <w:rtl w:val="0"/>
                    </w:rPr>
                    <w:t xml:space="preserve">能與運動技能，修正個人的運動計畫。</w:t>
                  </w:r>
                </w:p>
                <w:p w:rsidR="00000000" w:rsidDel="00000000" w:rsidP="00000000" w:rsidRDefault="00000000" w:rsidRPr="00000000" w14:paraId="00000038">
                  <w:pPr>
                    <w:pBdr>
                      <w:top w:space="0" w:sz="0" w:val="nil"/>
                      <w:left w:space="0" w:sz="0" w:val="nil"/>
                      <w:bottom w:space="0" w:sz="0" w:val="nil"/>
                      <w:right w:space="0" w:sz="0" w:val="nil"/>
                      <w:between w:space="0" w:sz="0" w:val="nil"/>
                    </w:pBdr>
                    <w:jc w:val="left"/>
                    <w:rPr>
                      <w:rFonts w:ascii="DFKai-SB" w:cs="DFKai-SB" w:eastAsia="DFKai-SB" w:hAnsi="DFKai-SB"/>
                    </w:rPr>
                  </w:pPr>
                  <w:r w:rsidDel="00000000" w:rsidR="00000000" w:rsidRPr="00000000">
                    <w:rPr>
                      <w:rFonts w:ascii="DFKai-SB" w:cs="DFKai-SB" w:eastAsia="DFKai-SB" w:hAnsi="DFKai-SB"/>
                      <w:rtl w:val="0"/>
                    </w:rPr>
                    <w:t xml:space="preserve">4d-</w:t>
                  </w:r>
                  <w:r w:rsidDel="00000000" w:rsidR="00000000" w:rsidRPr="00000000">
                    <w:rPr>
                      <w:rFonts w:ascii="MS Mincho" w:cs="MS Mincho" w:eastAsia="MS Mincho" w:hAnsi="MS Mincho"/>
                      <w:rtl w:val="0"/>
                    </w:rPr>
                    <w:t xml:space="preserve">Ⅳ</w:t>
                  </w:r>
                  <w:r w:rsidDel="00000000" w:rsidR="00000000" w:rsidRPr="00000000">
                    <w:rPr>
                      <w:rFonts w:ascii="DFKai-SB" w:cs="DFKai-SB" w:eastAsia="DFKai-SB" w:hAnsi="DFKai-SB"/>
                      <w:rtl w:val="0"/>
                    </w:rPr>
                    <w:t xml:space="preserve">-2</w:t>
                  </w:r>
                </w:p>
                <w:p w:rsidR="00000000" w:rsidDel="00000000" w:rsidP="00000000" w:rsidRDefault="00000000" w:rsidRPr="00000000" w14:paraId="00000039">
                  <w:pPr>
                    <w:widowControl w:val="0"/>
                    <w:ind w:firstLine="0"/>
                    <w:jc w:val="left"/>
                    <w:rPr>
                      <w:rFonts w:ascii="DFKai-SB" w:cs="DFKai-SB" w:eastAsia="DFKai-SB" w:hAnsi="DFKai-SB"/>
                    </w:rPr>
                  </w:pPr>
                  <w:r w:rsidDel="00000000" w:rsidR="00000000" w:rsidRPr="00000000">
                    <w:rPr>
                      <w:rFonts w:ascii="DFKai-SB" w:cs="DFKai-SB" w:eastAsia="DFKai-SB" w:hAnsi="DFKai-SB"/>
                      <w:rtl w:val="0"/>
                    </w:rPr>
                    <w:t xml:space="preserve">執行個人運動</w:t>
                  </w:r>
                </w:p>
                <w:p w:rsidR="00000000" w:rsidDel="00000000" w:rsidP="00000000" w:rsidRDefault="00000000" w:rsidRPr="00000000" w14:paraId="0000003A">
                  <w:pPr>
                    <w:widowControl w:val="0"/>
                    <w:ind w:firstLine="0"/>
                    <w:jc w:val="left"/>
                    <w:rPr>
                      <w:rFonts w:ascii="DFKai-SB" w:cs="DFKai-SB" w:eastAsia="DFKai-SB" w:hAnsi="DFKai-SB"/>
                    </w:rPr>
                  </w:pPr>
                  <w:r w:rsidDel="00000000" w:rsidR="00000000" w:rsidRPr="00000000">
                    <w:rPr>
                      <w:rFonts w:ascii="DFKai-SB" w:cs="DFKai-SB" w:eastAsia="DFKai-SB" w:hAnsi="DFKai-SB"/>
                      <w:rtl w:val="0"/>
                    </w:rPr>
                    <w:t xml:space="preserve">計畫，實際參與</w:t>
                  </w:r>
                </w:p>
                <w:p w:rsidR="00000000" w:rsidDel="00000000" w:rsidP="00000000" w:rsidRDefault="00000000" w:rsidRPr="00000000" w14:paraId="0000003B">
                  <w:pPr>
                    <w:widowControl w:val="0"/>
                    <w:ind w:firstLine="0"/>
                    <w:jc w:val="left"/>
                    <w:rPr>
                      <w:rFonts w:ascii="DFKai-SB" w:cs="DFKai-SB" w:eastAsia="DFKai-SB" w:hAnsi="DFKai-SB"/>
                      <w:sz w:val="16"/>
                      <w:szCs w:val="16"/>
                    </w:rPr>
                  </w:pPr>
                  <w:r w:rsidDel="00000000" w:rsidR="00000000" w:rsidRPr="00000000">
                    <w:rPr>
                      <w:rFonts w:ascii="DFKai-SB" w:cs="DFKai-SB" w:eastAsia="DFKai-SB" w:hAnsi="DFKai-SB"/>
                      <w:rtl w:val="0"/>
                    </w:rPr>
                    <w:t xml:space="preserve">身體活</w:t>
                  </w:r>
                  <w:r w:rsidDel="00000000" w:rsidR="00000000" w:rsidRPr="00000000">
                    <w:rPr>
                      <w:rFonts w:ascii="DFKai-SB" w:cs="DFKai-SB" w:eastAsia="DFKai-SB" w:hAnsi="DFKai-SB"/>
                      <w:sz w:val="23"/>
                      <w:szCs w:val="23"/>
                      <w:rtl w:val="0"/>
                    </w:rPr>
                    <w:t xml:space="preserve">動 。</w:t>
                  </w:r>
                  <w:r w:rsidDel="00000000" w:rsidR="00000000" w:rsidRPr="00000000">
                    <w:rPr>
                      <w:rtl w:val="0"/>
                    </w:rPr>
                  </w:r>
                </w:p>
              </w:tc>
              <w:tc>
                <w:tcPr>
                  <w:tcMar>
                    <w:top w:w="0.0" w:type="dxa"/>
                    <w:bottom w:w="0.0" w:type="dxa"/>
                  </w:tcMar>
                </w:tcPr>
                <w:p w:rsidR="00000000" w:rsidDel="00000000" w:rsidP="00000000" w:rsidRDefault="00000000" w:rsidRPr="00000000" w14:paraId="0000003C">
                  <w:pPr>
                    <w:widowControl w:val="0"/>
                    <w:ind w:firstLine="0"/>
                    <w:jc w:val="left"/>
                    <w:rPr>
                      <w:rFonts w:ascii="DFKai-SB" w:cs="DFKai-SB" w:eastAsia="DFKai-SB" w:hAnsi="DFKai-SB"/>
                      <w:sz w:val="23"/>
                      <w:szCs w:val="23"/>
                    </w:rPr>
                  </w:pPr>
                  <w:r w:rsidDel="00000000" w:rsidR="00000000" w:rsidRPr="00000000">
                    <w:rPr>
                      <w:rFonts w:ascii="DFKai-SB" w:cs="DFKai-SB" w:eastAsia="DFKai-SB" w:hAnsi="DFKai-SB"/>
                      <w:sz w:val="23"/>
                      <w:szCs w:val="23"/>
                      <w:rtl w:val="0"/>
                    </w:rPr>
                    <w:t xml:space="preserve">分析並評估個人的體適能與運動技能，修正個人的運動計畫。</w:t>
                  </w:r>
                </w:p>
              </w:tc>
            </w:tr>
          </w:tbl>
          <w:p w:rsidR="00000000" w:rsidDel="00000000" w:rsidP="00000000" w:rsidRDefault="00000000" w:rsidRPr="00000000" w14:paraId="0000003D">
            <w:pPr>
              <w:spacing w:line="260" w:lineRule="auto"/>
              <w:jc w:val="left"/>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3E">
            <w:pPr>
              <w:jc w:val="left"/>
              <w:rPr>
                <w:rFonts w:ascii="DFKai-SB" w:cs="DFKai-SB" w:eastAsia="DFKai-SB" w:hAnsi="DFKai-SB"/>
                <w:color w:val="ff0000"/>
              </w:rPr>
            </w:pPr>
            <w:r w:rsidDel="00000000" w:rsidR="00000000" w:rsidRPr="00000000">
              <w:rPr>
                <w:rFonts w:ascii="DFKai-SB" w:cs="DFKai-SB" w:eastAsia="DFKai-SB" w:hAnsi="DFKai-SB"/>
                <w:color w:val="ff0000"/>
                <w:rtl w:val="0"/>
              </w:rPr>
              <w:t xml:space="preserve">教育部體適能檢測</w:t>
            </w:r>
          </w:p>
          <w:p w:rsidR="00000000" w:rsidDel="00000000" w:rsidP="00000000" w:rsidRDefault="00000000" w:rsidRPr="00000000" w14:paraId="0000003F">
            <w:pPr>
              <w:numPr>
                <w:ilvl w:val="0"/>
                <w:numId w:val="3"/>
              </w:numPr>
              <w:ind w:left="420" w:hanging="420"/>
              <w:jc w:val="left"/>
              <w:rPr>
                <w:rFonts w:ascii="DFKai-SB" w:cs="DFKai-SB" w:eastAsia="DFKai-SB" w:hAnsi="DFKai-SB"/>
                <w:color w:val="ff0000"/>
              </w:rPr>
            </w:pPr>
            <w:r w:rsidDel="00000000" w:rsidR="00000000" w:rsidRPr="00000000">
              <w:rPr>
                <w:rFonts w:ascii="DFKai-SB" w:cs="DFKai-SB" w:eastAsia="DFKai-SB" w:hAnsi="DFKai-SB"/>
                <w:color w:val="ff0000"/>
                <w:rtl w:val="0"/>
              </w:rPr>
              <w:t xml:space="preserve">複習八上體適能課程內容</w:t>
            </w:r>
          </w:p>
          <w:p w:rsidR="00000000" w:rsidDel="00000000" w:rsidP="00000000" w:rsidRDefault="00000000" w:rsidRPr="00000000" w14:paraId="00000040">
            <w:pPr>
              <w:ind w:left="383" w:firstLine="0"/>
              <w:jc w:val="left"/>
              <w:rPr>
                <w:rFonts w:ascii="DFKai-SB" w:cs="DFKai-SB" w:eastAsia="DFKai-SB" w:hAnsi="DFKai-SB"/>
                <w:color w:val="ff0000"/>
              </w:rPr>
            </w:pPr>
            <w:r w:rsidDel="00000000" w:rsidR="00000000" w:rsidRPr="00000000">
              <w:rPr>
                <w:rFonts w:ascii="DFKai-SB" w:cs="DFKai-SB" w:eastAsia="DFKai-SB" w:hAnsi="DFKai-SB"/>
                <w:color w:val="ff0000"/>
                <w:rtl w:val="0"/>
              </w:rPr>
              <w:t xml:space="preserve">1.</w:t>
            </w:r>
            <w:r w:rsidDel="00000000" w:rsidR="00000000" w:rsidRPr="00000000">
              <w:rPr>
                <w:rtl w:val="0"/>
              </w:rPr>
              <w:t xml:space="preserve"> </w:t>
            </w:r>
            <w:r w:rsidDel="00000000" w:rsidR="00000000" w:rsidRPr="00000000">
              <w:rPr>
                <w:rFonts w:ascii="DFKai-SB" w:cs="DFKai-SB" w:eastAsia="DFKai-SB" w:hAnsi="DFKai-SB"/>
                <w:color w:val="ff0000"/>
                <w:rtl w:val="0"/>
              </w:rPr>
              <w:t xml:space="preserve">體適能檢測的目的，以及分析科技與生活的進步造成現代人缺乏運動或是運動量不足的情形。</w:t>
            </w:r>
          </w:p>
          <w:p w:rsidR="00000000" w:rsidDel="00000000" w:rsidP="00000000" w:rsidRDefault="00000000" w:rsidRPr="00000000" w14:paraId="00000041">
            <w:pPr>
              <w:ind w:left="383" w:firstLine="0"/>
              <w:jc w:val="left"/>
              <w:rPr>
                <w:rFonts w:ascii="DFKai-SB" w:cs="DFKai-SB" w:eastAsia="DFKai-SB" w:hAnsi="DFKai-SB"/>
                <w:color w:val="ff0000"/>
              </w:rPr>
            </w:pPr>
            <w:r w:rsidDel="00000000" w:rsidR="00000000" w:rsidRPr="00000000">
              <w:rPr>
                <w:rFonts w:ascii="DFKai-SB" w:cs="DFKai-SB" w:eastAsia="DFKai-SB" w:hAnsi="DFKai-SB"/>
                <w:color w:val="ff0000"/>
                <w:rtl w:val="0"/>
              </w:rPr>
              <w:t xml:space="preserve">2.如果平時不進行身體活動，體適能的表現會隨之下降。</w:t>
            </w:r>
          </w:p>
          <w:p w:rsidR="00000000" w:rsidDel="00000000" w:rsidP="00000000" w:rsidRDefault="00000000" w:rsidRPr="00000000" w14:paraId="00000042">
            <w:pPr>
              <w:ind w:left="383" w:firstLine="0"/>
              <w:jc w:val="left"/>
              <w:rPr>
                <w:rFonts w:ascii="DFKai-SB" w:cs="DFKai-SB" w:eastAsia="DFKai-SB" w:hAnsi="DFKai-SB"/>
                <w:color w:val="ff0000"/>
              </w:rPr>
            </w:pPr>
            <w:r w:rsidDel="00000000" w:rsidR="00000000" w:rsidRPr="00000000">
              <w:rPr>
                <w:rFonts w:ascii="DFKai-SB" w:cs="DFKai-SB" w:eastAsia="DFKai-SB" w:hAnsi="DFKai-SB"/>
                <w:color w:val="ff0000"/>
                <w:rtl w:val="0"/>
              </w:rPr>
              <w:t xml:space="preserve">3.展現攸關國內青少年肥胖比率偏高、體適能較低落的相關報導，引導學生思考與發表是哪些因素造成青少年體適能低或體重過重。</w:t>
            </w:r>
          </w:p>
        </w:tc>
        <w:tc>
          <w:tcPr>
            <w:shd w:fill="auto" w:val="clear"/>
            <w:tcMar>
              <w:top w:w="100.0" w:type="dxa"/>
              <w:left w:w="20.0" w:type="dxa"/>
              <w:bottom w:w="100.0" w:type="dxa"/>
              <w:right w:w="20.0" w:type="dxa"/>
            </w:tcMar>
          </w:tcPr>
          <w:p w:rsidR="00000000" w:rsidDel="00000000" w:rsidP="00000000" w:rsidRDefault="00000000" w:rsidRPr="00000000" w14:paraId="00000043">
            <w:pPr>
              <w:spacing w:line="260" w:lineRule="auto"/>
              <w:jc w:val="center"/>
              <w:rPr/>
            </w:pPr>
            <w:r w:rsidDel="00000000" w:rsidR="00000000" w:rsidRPr="00000000">
              <w:rPr>
                <w:rFonts w:ascii="DFKai-SB" w:cs="DFKai-SB" w:eastAsia="DFKai-SB" w:hAnsi="DFKai-SB"/>
                <w:rtl w:val="0"/>
              </w:rPr>
              <w:t xml:space="preserve">2</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44">
            <w:pPr>
              <w:spacing w:line="260" w:lineRule="auto"/>
              <w:jc w:val="left"/>
              <w:rPr/>
            </w:pPr>
            <w:r w:rsidDel="00000000" w:rsidR="00000000" w:rsidRPr="00000000">
              <w:rPr>
                <w:rFonts w:ascii="DFKai-SB" w:cs="DFKai-SB" w:eastAsia="DFKai-SB" w:hAnsi="DFKai-SB"/>
                <w:rtl w:val="0"/>
              </w:rPr>
              <w:t xml:space="preserve">1.體適能測驗項目所需器材：立定跳遠墊、姿體前彎測量器、測驗一分鐘仰臥起坐軟墊</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45">
            <w:pPr>
              <w:ind w:left="92" w:hanging="5.9999999999999964"/>
              <w:jc w:val="left"/>
              <w:rPr>
                <w:rFonts w:ascii="DFKai-SB" w:cs="DFKai-SB" w:eastAsia="DFKai-SB" w:hAnsi="DFKai-SB"/>
              </w:rPr>
            </w:pPr>
            <w:r w:rsidDel="00000000" w:rsidR="00000000" w:rsidRPr="00000000">
              <w:rPr>
                <w:rFonts w:ascii="DFKai-SB" w:cs="DFKai-SB" w:eastAsia="DFKai-SB" w:hAnsi="DFKai-SB"/>
                <w:rtl w:val="0"/>
              </w:rPr>
              <w:t xml:space="preserve">實作</w:t>
            </w:r>
          </w:p>
          <w:p w:rsidR="00000000" w:rsidDel="00000000" w:rsidP="00000000" w:rsidRDefault="00000000" w:rsidRPr="00000000" w14:paraId="00000046">
            <w:pPr>
              <w:spacing w:line="260" w:lineRule="auto"/>
              <w:jc w:val="left"/>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47">
            <w:pPr>
              <w:spacing w:line="260" w:lineRule="auto"/>
              <w:ind w:firstLine="0"/>
              <w:jc w:val="left"/>
              <w:rPr>
                <w:rFonts w:ascii="DFKai-SB" w:cs="DFKai-SB" w:eastAsia="DFKai-SB" w:hAnsi="DFKai-SB"/>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48">
            <w:pPr>
              <w:ind w:hanging="7"/>
              <w:jc w:val="left"/>
              <w:rPr>
                <w:color w:val="000000"/>
                <w:sz w:val="18"/>
                <w:szCs w:val="18"/>
              </w:rPr>
            </w:pPr>
            <w:sdt>
              <w:sdtPr>
                <w:tag w:val="goog_rdk_14"/>
              </w:sdtPr>
              <w:sdtContent>
                <w:r w:rsidDel="00000000" w:rsidR="00000000" w:rsidRPr="00000000">
                  <w:rPr>
                    <w:rFonts w:ascii="Gungsuh" w:cs="Gungsuh" w:eastAsia="Gungsuh" w:hAnsi="Gungsuh"/>
                    <w:color w:val="000000"/>
                    <w:sz w:val="18"/>
                    <w:szCs w:val="18"/>
                    <w:rtl w:val="0"/>
                  </w:rPr>
                  <w:t xml:space="preserve">1.說明本課程Classroom、Meet路徑</w:t>
                </w:r>
              </w:sdtContent>
            </w:sdt>
          </w:p>
          <w:p w:rsidR="00000000" w:rsidDel="00000000" w:rsidP="00000000" w:rsidRDefault="00000000" w:rsidRPr="00000000" w14:paraId="00000049">
            <w:pPr>
              <w:ind w:hanging="7"/>
              <w:jc w:val="left"/>
              <w:rPr>
                <w:color w:val="000000"/>
                <w:sz w:val="18"/>
                <w:szCs w:val="18"/>
              </w:rPr>
            </w:pPr>
            <w:r w:rsidDel="00000000" w:rsidR="00000000" w:rsidRPr="00000000">
              <w:rPr>
                <w:rtl w:val="0"/>
              </w:rPr>
            </w:r>
          </w:p>
          <w:p w:rsidR="00000000" w:rsidDel="00000000" w:rsidP="00000000" w:rsidRDefault="00000000" w:rsidRPr="00000000" w14:paraId="0000004A">
            <w:pPr>
              <w:ind w:hanging="7"/>
              <w:jc w:val="left"/>
              <w:rPr>
                <w:color w:val="000000"/>
                <w:sz w:val="18"/>
                <w:szCs w:val="18"/>
              </w:rPr>
            </w:pPr>
            <w:sdt>
              <w:sdtPr>
                <w:tag w:val="goog_rdk_15"/>
              </w:sdtPr>
              <w:sdtContent>
                <w:r w:rsidDel="00000000" w:rsidR="00000000" w:rsidRPr="00000000">
                  <w:rPr>
                    <w:rFonts w:ascii="Gungsuh" w:cs="Gungsuh" w:eastAsia="Gungsuh" w:hAnsi="Gungsuh"/>
                    <w:color w:val="000000"/>
                    <w:sz w:val="18"/>
                    <w:szCs w:val="18"/>
                    <w:rtl w:val="0"/>
                  </w:rPr>
                  <w:t xml:space="preserve">2.線上學習資源應用解說</w:t>
                </w:r>
              </w:sdtContent>
            </w:sdt>
          </w:p>
          <w:p w:rsidR="00000000" w:rsidDel="00000000" w:rsidP="00000000" w:rsidRDefault="00000000" w:rsidRPr="00000000" w14:paraId="0000004B">
            <w:pPr>
              <w:ind w:hanging="7"/>
              <w:jc w:val="left"/>
              <w:rPr>
                <w:color w:val="0000cc"/>
                <w:sz w:val="18"/>
                <w:szCs w:val="18"/>
              </w:rPr>
            </w:pPr>
            <w:sdt>
              <w:sdtPr>
                <w:tag w:val="goog_rdk_16"/>
              </w:sdtPr>
              <w:sdtContent>
                <w:r w:rsidDel="00000000" w:rsidR="00000000" w:rsidRPr="00000000">
                  <w:rPr>
                    <w:rFonts w:ascii="Gungsuh" w:cs="Gungsuh" w:eastAsia="Gungsuh" w:hAnsi="Gungsuh"/>
                    <w:color w:val="0000cc"/>
                    <w:sz w:val="18"/>
                    <w:szCs w:val="18"/>
                    <w:rtl w:val="0"/>
                  </w:rPr>
                  <w:t xml:space="preserve">□翰林行動大師</w:t>
                </w:r>
              </w:sdtContent>
            </w:sdt>
          </w:p>
          <w:p w:rsidR="00000000" w:rsidDel="00000000" w:rsidP="00000000" w:rsidRDefault="00000000" w:rsidRPr="00000000" w14:paraId="0000004C">
            <w:pPr>
              <w:ind w:hanging="7"/>
              <w:jc w:val="left"/>
              <w:rPr>
                <w:color w:val="0000cc"/>
                <w:sz w:val="18"/>
                <w:szCs w:val="18"/>
              </w:rPr>
            </w:pPr>
            <w:sdt>
              <w:sdtPr>
                <w:tag w:val="goog_rdk_17"/>
              </w:sdtPr>
              <w:sdtContent>
                <w:r w:rsidDel="00000000" w:rsidR="00000000" w:rsidRPr="00000000">
                  <w:rPr>
                    <w:rFonts w:ascii="Gungsuh" w:cs="Gungsuh" w:eastAsia="Gungsuh" w:hAnsi="Gungsuh"/>
                    <w:color w:val="0000cc"/>
                    <w:sz w:val="18"/>
                    <w:szCs w:val="18"/>
                    <w:rtl w:val="0"/>
                  </w:rPr>
                  <w:t xml:space="preserve">□康軒雲</w:t>
                </w:r>
              </w:sdtContent>
            </w:sdt>
          </w:p>
          <w:p w:rsidR="00000000" w:rsidDel="00000000" w:rsidP="00000000" w:rsidRDefault="00000000" w:rsidRPr="00000000" w14:paraId="0000004D">
            <w:pPr>
              <w:ind w:hanging="7"/>
              <w:jc w:val="left"/>
              <w:rPr>
                <w:color w:val="0000cc"/>
                <w:sz w:val="18"/>
                <w:szCs w:val="18"/>
              </w:rPr>
            </w:pPr>
            <w:sdt>
              <w:sdtPr>
                <w:tag w:val="goog_rdk_18"/>
              </w:sdtPr>
              <w:sdtContent>
                <w:r w:rsidDel="00000000" w:rsidR="00000000" w:rsidRPr="00000000">
                  <w:rPr>
                    <w:rFonts w:ascii="Gungsuh" w:cs="Gungsuh" w:eastAsia="Gungsuh" w:hAnsi="Gungsuh"/>
                    <w:color w:val="0000cc"/>
                    <w:sz w:val="18"/>
                    <w:szCs w:val="18"/>
                    <w:rtl w:val="0"/>
                  </w:rPr>
                  <w:t xml:space="preserve">□南一備課雲</w:t>
                </w:r>
              </w:sdtContent>
            </w:sdt>
          </w:p>
          <w:p w:rsidR="00000000" w:rsidDel="00000000" w:rsidP="00000000" w:rsidRDefault="00000000" w:rsidRPr="00000000" w14:paraId="0000004E">
            <w:pPr>
              <w:ind w:hanging="7"/>
              <w:jc w:val="left"/>
              <w:rPr>
                <w:color w:val="0000cc"/>
                <w:sz w:val="18"/>
                <w:szCs w:val="18"/>
              </w:rPr>
            </w:pPr>
            <w:sdt>
              <w:sdtPr>
                <w:tag w:val="goog_rdk_19"/>
              </w:sdtPr>
              <w:sdtContent>
                <w:r w:rsidDel="00000000" w:rsidR="00000000" w:rsidRPr="00000000">
                  <w:rPr>
                    <w:rFonts w:ascii="Gungsuh" w:cs="Gungsuh" w:eastAsia="Gungsuh" w:hAnsi="Gungsuh"/>
                    <w:color w:val="0000cc"/>
                    <w:sz w:val="18"/>
                    <w:szCs w:val="18"/>
                    <w:rtl w:val="0"/>
                  </w:rPr>
                  <w:t xml:space="preserve">□學習吧</w:t>
                </w:r>
              </w:sdtContent>
            </w:sdt>
          </w:p>
          <w:p w:rsidR="00000000" w:rsidDel="00000000" w:rsidP="00000000" w:rsidRDefault="00000000" w:rsidRPr="00000000" w14:paraId="0000004F">
            <w:pPr>
              <w:ind w:hanging="7"/>
              <w:jc w:val="left"/>
              <w:rPr>
                <w:color w:val="0000cc"/>
                <w:sz w:val="18"/>
                <w:szCs w:val="18"/>
              </w:rPr>
            </w:pPr>
            <w:sdt>
              <w:sdtPr>
                <w:tag w:val="goog_rdk_20"/>
              </w:sdtPr>
              <w:sdtContent>
                <w:r w:rsidDel="00000000" w:rsidR="00000000" w:rsidRPr="00000000">
                  <w:rPr>
                    <w:rFonts w:ascii="Gungsuh" w:cs="Gungsuh" w:eastAsia="Gungsuh" w:hAnsi="Gungsuh"/>
                    <w:color w:val="0000cc"/>
                    <w:sz w:val="18"/>
                    <w:szCs w:val="18"/>
                    <w:rtl w:val="0"/>
                  </w:rPr>
                  <w:t xml:space="preserve">□均一教育平臺</w:t>
                </w:r>
              </w:sdtContent>
            </w:sdt>
          </w:p>
          <w:p w:rsidR="00000000" w:rsidDel="00000000" w:rsidP="00000000" w:rsidRDefault="00000000" w:rsidRPr="00000000" w14:paraId="00000050">
            <w:pPr>
              <w:ind w:hanging="7"/>
              <w:jc w:val="left"/>
              <w:rPr>
                <w:color w:val="0000cc"/>
                <w:sz w:val="18"/>
                <w:szCs w:val="18"/>
              </w:rPr>
            </w:pPr>
            <w:sdt>
              <w:sdtPr>
                <w:tag w:val="goog_rdk_21"/>
              </w:sdtPr>
              <w:sdtContent>
                <w:r w:rsidDel="00000000" w:rsidR="00000000" w:rsidRPr="00000000">
                  <w:rPr>
                    <w:rFonts w:ascii="Gungsuh" w:cs="Gungsuh" w:eastAsia="Gungsuh" w:hAnsi="Gungsuh"/>
                    <w:color w:val="0000cc"/>
                    <w:sz w:val="18"/>
                    <w:szCs w:val="18"/>
                    <w:rtl w:val="0"/>
                  </w:rPr>
                  <w:t xml:space="preserve">□Cool英語平臺</w:t>
                </w:r>
              </w:sdtContent>
            </w:sdt>
          </w:p>
          <w:p w:rsidR="00000000" w:rsidDel="00000000" w:rsidP="00000000" w:rsidRDefault="00000000" w:rsidRPr="00000000" w14:paraId="00000051">
            <w:pPr>
              <w:ind w:hanging="7"/>
              <w:jc w:val="left"/>
              <w:rPr>
                <w:color w:val="000000"/>
                <w:sz w:val="18"/>
                <w:szCs w:val="18"/>
              </w:rPr>
            </w:pPr>
            <w:sdt>
              <w:sdtPr>
                <w:tag w:val="goog_rdk_22"/>
              </w:sdtPr>
              <w:sdtContent>
                <w:r w:rsidDel="00000000" w:rsidR="00000000" w:rsidRPr="00000000">
                  <w:rPr>
                    <w:rFonts w:ascii="Gungsuh" w:cs="Gungsuh" w:eastAsia="Gungsuh" w:hAnsi="Gungsuh"/>
                    <w:color w:val="0000cc"/>
                    <w:sz w:val="18"/>
                    <w:szCs w:val="18"/>
                    <w:rtl w:val="0"/>
                  </w:rPr>
                  <w:t xml:space="preserve">□其他：</w:t>
                </w:r>
              </w:sdtContent>
            </w:sdt>
            <w:r w:rsidDel="00000000" w:rsidR="00000000" w:rsidRPr="00000000">
              <w:rPr>
                <w:rtl w:val="0"/>
              </w:rPr>
            </w:r>
          </w:p>
        </w:tc>
      </w:tr>
      <w:tr>
        <w:trPr>
          <w:cantSplit w:val="0"/>
          <w:trHeight w:val="458" w:hRule="atLeast"/>
          <w:tblHeader w:val="0"/>
        </w:trPr>
        <w:tc>
          <w:tcPr>
            <w:shd w:fill="auto" w:val="clear"/>
            <w:vAlign w:val="center"/>
          </w:tcPr>
          <w:p w:rsidR="00000000" w:rsidDel="00000000" w:rsidP="00000000" w:rsidRDefault="00000000" w:rsidRPr="00000000" w14:paraId="00000052">
            <w:pPr>
              <w:jc w:val="center"/>
              <w:rPr>
                <w:color w:val="000000"/>
                <w:sz w:val="18"/>
                <w:szCs w:val="18"/>
              </w:rPr>
            </w:pPr>
            <w:sdt>
              <w:sdtPr>
                <w:tag w:val="goog_rdk_23"/>
              </w:sdtPr>
              <w:sdtContent>
                <w:r w:rsidDel="00000000" w:rsidR="00000000" w:rsidRPr="00000000">
                  <w:rPr>
                    <w:rFonts w:ascii="Gungsuh" w:cs="Gungsuh" w:eastAsia="Gungsuh" w:hAnsi="Gungsuh"/>
                    <w:color w:val="000000"/>
                    <w:sz w:val="18"/>
                    <w:szCs w:val="18"/>
                    <w:rtl w:val="0"/>
                  </w:rPr>
                  <w:t xml:space="preserve">第2週</w:t>
                </w:r>
              </w:sdtContent>
            </w:sdt>
          </w:p>
          <w:p w:rsidR="00000000" w:rsidDel="00000000" w:rsidP="00000000" w:rsidRDefault="00000000" w:rsidRPr="00000000" w14:paraId="00000053">
            <w:pPr>
              <w:jc w:val="center"/>
              <w:rPr>
                <w:color w:val="000000"/>
                <w:sz w:val="18"/>
                <w:szCs w:val="18"/>
              </w:rPr>
            </w:pPr>
            <w:r w:rsidDel="00000000" w:rsidR="00000000" w:rsidRPr="00000000">
              <w:rPr>
                <w:rtl w:val="0"/>
              </w:rPr>
            </w:r>
          </w:p>
          <w:p w:rsidR="00000000" w:rsidDel="00000000" w:rsidP="00000000" w:rsidRDefault="00000000" w:rsidRPr="00000000" w14:paraId="00000054">
            <w:pPr>
              <w:jc w:val="center"/>
              <w:rPr>
                <w:color w:val="000000"/>
                <w:sz w:val="18"/>
                <w:szCs w:val="18"/>
              </w:rPr>
            </w:pPr>
            <w:r w:rsidDel="00000000" w:rsidR="00000000" w:rsidRPr="00000000">
              <w:rPr>
                <w:color w:val="000000"/>
                <w:sz w:val="18"/>
                <w:szCs w:val="18"/>
                <w:rtl w:val="0"/>
              </w:rPr>
              <w:t xml:space="preserve">02/20-02/24</w:t>
            </w:r>
          </w:p>
        </w:tc>
        <w:tc>
          <w:tcPr>
            <w:shd w:fill="auto" w:val="clear"/>
          </w:tcPr>
          <w:p w:rsidR="00000000" w:rsidDel="00000000" w:rsidP="00000000" w:rsidRDefault="00000000" w:rsidRPr="00000000" w14:paraId="00000055">
            <w:pPr>
              <w:spacing w:line="260" w:lineRule="auto"/>
              <w:jc w:val="left"/>
              <w:rPr/>
            </w:pPr>
            <w:r w:rsidDel="00000000" w:rsidR="00000000" w:rsidRPr="00000000">
              <w:rPr>
                <w:rtl w:val="0"/>
              </w:rPr>
              <w:t xml:space="preserve">Ab-</w:t>
            </w:r>
            <w:r w:rsidDel="00000000" w:rsidR="00000000" w:rsidRPr="00000000">
              <w:rPr>
                <w:rFonts w:ascii="MS Mincho" w:cs="MS Mincho" w:eastAsia="MS Mincho" w:hAnsi="MS Mincho"/>
                <w:rtl w:val="0"/>
              </w:rPr>
              <w:t xml:space="preserve">Ⅳ</w:t>
            </w:r>
            <w:r w:rsidDel="00000000" w:rsidR="00000000" w:rsidRPr="00000000">
              <w:rPr>
                <w:rtl w:val="0"/>
              </w:rPr>
              <w:t xml:space="preserve">-1</w:t>
            </w:r>
            <w:r w:rsidDel="00000000" w:rsidR="00000000" w:rsidRPr="00000000">
              <w:rPr>
                <w:rFonts w:ascii="Gungsuh" w:cs="Gungsuh" w:eastAsia="Gungsuh" w:hAnsi="Gungsuh"/>
                <w:rtl w:val="0"/>
              </w:rPr>
              <w:t xml:space="preserve">體適能促進策略與活動方法</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spacing w:line="276" w:lineRule="auto"/>
              <w:ind w:firstLine="0"/>
              <w:jc w:val="left"/>
              <w:rPr/>
            </w:pPr>
            <w:r w:rsidDel="00000000" w:rsidR="00000000" w:rsidRPr="00000000">
              <w:rPr>
                <w:rtl w:val="0"/>
              </w:rPr>
            </w:r>
          </w:p>
          <w:tbl>
            <w:tblPr>
              <w:tblStyle w:val="Table4"/>
              <w:tblW w:w="6416.0" w:type="dxa"/>
              <w:jc w:val="left"/>
              <w:tblBorders>
                <w:top w:color="000000" w:space="0" w:sz="0" w:val="nil"/>
                <w:left w:color="000000" w:space="0" w:sz="0" w:val="nil"/>
                <w:bottom w:color="000000" w:space="0" w:sz="0" w:val="nil"/>
                <w:right w:color="000000" w:space="0" w:sz="0" w:val="nil"/>
              </w:tblBorders>
              <w:tblLayout w:type="fixed"/>
              <w:tblLook w:val="0000"/>
            </w:tblPr>
            <w:tblGrid>
              <w:gridCol w:w="3208"/>
              <w:gridCol w:w="3208"/>
              <w:tblGridChange w:id="0">
                <w:tblGrid>
                  <w:gridCol w:w="3208"/>
                  <w:gridCol w:w="3208"/>
                </w:tblGrid>
              </w:tblGridChange>
            </w:tblGrid>
            <w:tr>
              <w:trPr>
                <w:cantSplit w:val="0"/>
                <w:trHeight w:val="276" w:hRule="atLeast"/>
                <w:tblHeader w:val="0"/>
              </w:trPr>
              <w:tc>
                <w:tcPr>
                  <w:tcMar>
                    <w:top w:w="0.0" w:type="dxa"/>
                    <w:bottom w:w="0.0" w:type="dxa"/>
                  </w:tcMar>
                </w:tcPr>
                <w:p w:rsidR="00000000" w:rsidDel="00000000" w:rsidP="00000000" w:rsidRDefault="00000000" w:rsidRPr="00000000" w14:paraId="00000057">
                  <w:pPr>
                    <w:widowControl w:val="0"/>
                    <w:ind w:firstLine="0"/>
                    <w:jc w:val="left"/>
                    <w:rPr>
                      <w:rFonts w:ascii="DFKai-SB" w:cs="DFKai-SB" w:eastAsia="DFKai-SB" w:hAnsi="DFKai-SB"/>
                    </w:rPr>
                  </w:pPr>
                  <w:r w:rsidDel="00000000" w:rsidR="00000000" w:rsidRPr="00000000">
                    <w:rPr>
                      <w:rFonts w:ascii="DFKai-SB" w:cs="DFKai-SB" w:eastAsia="DFKai-SB" w:hAnsi="DFKai-SB"/>
                      <w:rtl w:val="0"/>
                    </w:rPr>
                    <w:t xml:space="preserve">4c-</w:t>
                  </w:r>
                  <w:r w:rsidDel="00000000" w:rsidR="00000000" w:rsidRPr="00000000">
                    <w:rPr>
                      <w:rFonts w:ascii="MS Mincho" w:cs="MS Mincho" w:eastAsia="MS Mincho" w:hAnsi="MS Mincho"/>
                      <w:rtl w:val="0"/>
                    </w:rPr>
                    <w:t xml:space="preserve">Ⅳ</w:t>
                  </w:r>
                  <w:r w:rsidDel="00000000" w:rsidR="00000000" w:rsidRPr="00000000">
                    <w:rPr>
                      <w:rFonts w:ascii="DFKai-SB" w:cs="DFKai-SB" w:eastAsia="DFKai-SB" w:hAnsi="DFKai-SB"/>
                      <w:rtl w:val="0"/>
                    </w:rPr>
                    <w:t xml:space="preserve">-2分析並</w:t>
                  </w:r>
                </w:p>
                <w:p w:rsidR="00000000" w:rsidDel="00000000" w:rsidP="00000000" w:rsidRDefault="00000000" w:rsidRPr="00000000" w14:paraId="00000058">
                  <w:pPr>
                    <w:widowControl w:val="0"/>
                    <w:ind w:firstLine="0"/>
                    <w:jc w:val="left"/>
                    <w:rPr>
                      <w:rFonts w:ascii="DFKai-SB" w:cs="DFKai-SB" w:eastAsia="DFKai-SB" w:hAnsi="DFKai-SB"/>
                    </w:rPr>
                  </w:pPr>
                  <w:r w:rsidDel="00000000" w:rsidR="00000000" w:rsidRPr="00000000">
                    <w:rPr>
                      <w:rFonts w:ascii="DFKai-SB" w:cs="DFKai-SB" w:eastAsia="DFKai-SB" w:hAnsi="DFKai-SB"/>
                      <w:rtl w:val="0"/>
                    </w:rPr>
                    <w:t xml:space="preserve">評估個人的體適</w:t>
                  </w:r>
                </w:p>
                <w:p w:rsidR="00000000" w:rsidDel="00000000" w:rsidP="00000000" w:rsidRDefault="00000000" w:rsidRPr="00000000" w14:paraId="00000059">
                  <w:pPr>
                    <w:widowControl w:val="0"/>
                    <w:ind w:firstLine="0"/>
                    <w:jc w:val="left"/>
                    <w:rPr>
                      <w:rFonts w:ascii="DFKai-SB" w:cs="DFKai-SB" w:eastAsia="DFKai-SB" w:hAnsi="DFKai-SB"/>
                    </w:rPr>
                  </w:pPr>
                  <w:r w:rsidDel="00000000" w:rsidR="00000000" w:rsidRPr="00000000">
                    <w:rPr>
                      <w:rFonts w:ascii="DFKai-SB" w:cs="DFKai-SB" w:eastAsia="DFKai-SB" w:hAnsi="DFKai-SB"/>
                      <w:rtl w:val="0"/>
                    </w:rPr>
                    <w:t xml:space="preserve">能與運動技能，修正個人的運動計畫。</w:t>
                  </w:r>
                </w:p>
                <w:p w:rsidR="00000000" w:rsidDel="00000000" w:rsidP="00000000" w:rsidRDefault="00000000" w:rsidRPr="00000000" w14:paraId="0000005A">
                  <w:pPr>
                    <w:pBdr>
                      <w:top w:space="0" w:sz="0" w:val="nil"/>
                      <w:left w:space="0" w:sz="0" w:val="nil"/>
                      <w:bottom w:space="0" w:sz="0" w:val="nil"/>
                      <w:right w:space="0" w:sz="0" w:val="nil"/>
                      <w:between w:space="0" w:sz="0" w:val="nil"/>
                    </w:pBdr>
                    <w:jc w:val="left"/>
                    <w:rPr>
                      <w:rFonts w:ascii="DFKai-SB" w:cs="DFKai-SB" w:eastAsia="DFKai-SB" w:hAnsi="DFKai-SB"/>
                    </w:rPr>
                  </w:pPr>
                  <w:r w:rsidDel="00000000" w:rsidR="00000000" w:rsidRPr="00000000">
                    <w:rPr>
                      <w:rFonts w:ascii="DFKai-SB" w:cs="DFKai-SB" w:eastAsia="DFKai-SB" w:hAnsi="DFKai-SB"/>
                      <w:rtl w:val="0"/>
                    </w:rPr>
                    <w:t xml:space="preserve">4d-</w:t>
                  </w:r>
                  <w:r w:rsidDel="00000000" w:rsidR="00000000" w:rsidRPr="00000000">
                    <w:rPr>
                      <w:rFonts w:ascii="MS Mincho" w:cs="MS Mincho" w:eastAsia="MS Mincho" w:hAnsi="MS Mincho"/>
                      <w:rtl w:val="0"/>
                    </w:rPr>
                    <w:t xml:space="preserve">Ⅳ</w:t>
                  </w:r>
                  <w:r w:rsidDel="00000000" w:rsidR="00000000" w:rsidRPr="00000000">
                    <w:rPr>
                      <w:rFonts w:ascii="DFKai-SB" w:cs="DFKai-SB" w:eastAsia="DFKai-SB" w:hAnsi="DFKai-SB"/>
                      <w:rtl w:val="0"/>
                    </w:rPr>
                    <w:t xml:space="preserve">-2</w:t>
                  </w:r>
                </w:p>
                <w:p w:rsidR="00000000" w:rsidDel="00000000" w:rsidP="00000000" w:rsidRDefault="00000000" w:rsidRPr="00000000" w14:paraId="0000005B">
                  <w:pPr>
                    <w:widowControl w:val="0"/>
                    <w:ind w:firstLine="0"/>
                    <w:jc w:val="left"/>
                    <w:rPr>
                      <w:rFonts w:ascii="DFKai-SB" w:cs="DFKai-SB" w:eastAsia="DFKai-SB" w:hAnsi="DFKai-SB"/>
                    </w:rPr>
                  </w:pPr>
                  <w:r w:rsidDel="00000000" w:rsidR="00000000" w:rsidRPr="00000000">
                    <w:rPr>
                      <w:rFonts w:ascii="DFKai-SB" w:cs="DFKai-SB" w:eastAsia="DFKai-SB" w:hAnsi="DFKai-SB"/>
                      <w:rtl w:val="0"/>
                    </w:rPr>
                    <w:t xml:space="preserve">執行個人運動</w:t>
                  </w:r>
                </w:p>
                <w:p w:rsidR="00000000" w:rsidDel="00000000" w:rsidP="00000000" w:rsidRDefault="00000000" w:rsidRPr="00000000" w14:paraId="0000005C">
                  <w:pPr>
                    <w:widowControl w:val="0"/>
                    <w:ind w:firstLine="0"/>
                    <w:jc w:val="left"/>
                    <w:rPr>
                      <w:rFonts w:ascii="DFKai-SB" w:cs="DFKai-SB" w:eastAsia="DFKai-SB" w:hAnsi="DFKai-SB"/>
                    </w:rPr>
                  </w:pPr>
                  <w:r w:rsidDel="00000000" w:rsidR="00000000" w:rsidRPr="00000000">
                    <w:rPr>
                      <w:rFonts w:ascii="DFKai-SB" w:cs="DFKai-SB" w:eastAsia="DFKai-SB" w:hAnsi="DFKai-SB"/>
                      <w:rtl w:val="0"/>
                    </w:rPr>
                    <w:t xml:space="preserve">計畫，實際參與</w:t>
                  </w:r>
                </w:p>
                <w:p w:rsidR="00000000" w:rsidDel="00000000" w:rsidP="00000000" w:rsidRDefault="00000000" w:rsidRPr="00000000" w14:paraId="0000005D">
                  <w:pPr>
                    <w:widowControl w:val="0"/>
                    <w:ind w:firstLine="0"/>
                    <w:jc w:val="left"/>
                    <w:rPr>
                      <w:rFonts w:ascii="DFKai-SB" w:cs="DFKai-SB" w:eastAsia="DFKai-SB" w:hAnsi="DFKai-SB"/>
                      <w:sz w:val="16"/>
                      <w:szCs w:val="16"/>
                    </w:rPr>
                  </w:pPr>
                  <w:r w:rsidDel="00000000" w:rsidR="00000000" w:rsidRPr="00000000">
                    <w:rPr>
                      <w:rFonts w:ascii="DFKai-SB" w:cs="DFKai-SB" w:eastAsia="DFKai-SB" w:hAnsi="DFKai-SB"/>
                      <w:rtl w:val="0"/>
                    </w:rPr>
                    <w:t xml:space="preserve">身體活</w:t>
                  </w:r>
                  <w:r w:rsidDel="00000000" w:rsidR="00000000" w:rsidRPr="00000000">
                    <w:rPr>
                      <w:rFonts w:ascii="DFKai-SB" w:cs="DFKai-SB" w:eastAsia="DFKai-SB" w:hAnsi="DFKai-SB"/>
                      <w:sz w:val="23"/>
                      <w:szCs w:val="23"/>
                      <w:rtl w:val="0"/>
                    </w:rPr>
                    <w:t xml:space="preserve">動 。</w:t>
                  </w:r>
                  <w:r w:rsidDel="00000000" w:rsidR="00000000" w:rsidRPr="00000000">
                    <w:rPr>
                      <w:rtl w:val="0"/>
                    </w:rPr>
                  </w:r>
                </w:p>
              </w:tc>
              <w:tc>
                <w:tcPr>
                  <w:tcMar>
                    <w:top w:w="0.0" w:type="dxa"/>
                    <w:bottom w:w="0.0" w:type="dxa"/>
                  </w:tcMar>
                </w:tcPr>
                <w:p w:rsidR="00000000" w:rsidDel="00000000" w:rsidP="00000000" w:rsidRDefault="00000000" w:rsidRPr="00000000" w14:paraId="0000005E">
                  <w:pPr>
                    <w:widowControl w:val="0"/>
                    <w:ind w:firstLine="0"/>
                    <w:jc w:val="left"/>
                    <w:rPr>
                      <w:rFonts w:ascii="DFKai-SB" w:cs="DFKai-SB" w:eastAsia="DFKai-SB" w:hAnsi="DFKai-SB"/>
                      <w:sz w:val="23"/>
                      <w:szCs w:val="23"/>
                    </w:rPr>
                  </w:pPr>
                  <w:r w:rsidDel="00000000" w:rsidR="00000000" w:rsidRPr="00000000">
                    <w:rPr>
                      <w:rFonts w:ascii="DFKai-SB" w:cs="DFKai-SB" w:eastAsia="DFKai-SB" w:hAnsi="DFKai-SB"/>
                      <w:sz w:val="23"/>
                      <w:szCs w:val="23"/>
                      <w:rtl w:val="0"/>
                    </w:rPr>
                    <w:t xml:space="preserve">分析並評估個人的體適能與運動技能，修正個人的運動計畫。</w:t>
                  </w:r>
                </w:p>
              </w:tc>
            </w:tr>
          </w:tbl>
          <w:p w:rsidR="00000000" w:rsidDel="00000000" w:rsidP="00000000" w:rsidRDefault="00000000" w:rsidRPr="00000000" w14:paraId="0000005F">
            <w:pPr>
              <w:spacing w:line="260" w:lineRule="auto"/>
              <w:jc w:val="left"/>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60">
            <w:pPr>
              <w:jc w:val="left"/>
              <w:rPr>
                <w:rFonts w:ascii="DFKai-SB" w:cs="DFKai-SB" w:eastAsia="DFKai-SB" w:hAnsi="DFKai-SB"/>
                <w:color w:val="ff0000"/>
              </w:rPr>
            </w:pPr>
            <w:r w:rsidDel="00000000" w:rsidR="00000000" w:rsidRPr="00000000">
              <w:rPr>
                <w:rFonts w:ascii="DFKai-SB" w:cs="DFKai-SB" w:eastAsia="DFKai-SB" w:hAnsi="DFKai-SB"/>
                <w:color w:val="ff0000"/>
                <w:rtl w:val="0"/>
              </w:rPr>
              <w:t xml:space="preserve">教育部體適能檢測</w:t>
            </w:r>
          </w:p>
          <w:p w:rsidR="00000000" w:rsidDel="00000000" w:rsidP="00000000" w:rsidRDefault="00000000" w:rsidRPr="00000000" w14:paraId="00000061">
            <w:pPr>
              <w:numPr>
                <w:ilvl w:val="0"/>
                <w:numId w:val="4"/>
              </w:numPr>
              <w:ind w:left="420" w:hanging="420"/>
              <w:jc w:val="left"/>
              <w:rPr>
                <w:rFonts w:ascii="DFKai-SB" w:cs="DFKai-SB" w:eastAsia="DFKai-SB" w:hAnsi="DFKai-SB"/>
                <w:color w:val="ff0000"/>
              </w:rPr>
            </w:pPr>
            <w:r w:rsidDel="00000000" w:rsidR="00000000" w:rsidRPr="00000000">
              <w:rPr>
                <w:rFonts w:ascii="DFKai-SB" w:cs="DFKai-SB" w:eastAsia="DFKai-SB" w:hAnsi="DFKai-SB"/>
                <w:color w:val="ff0000"/>
                <w:rtl w:val="0"/>
              </w:rPr>
              <w:t xml:space="preserve">複習八上體適能課程內容</w:t>
            </w:r>
          </w:p>
          <w:p w:rsidR="00000000" w:rsidDel="00000000" w:rsidP="00000000" w:rsidRDefault="00000000" w:rsidRPr="00000000" w14:paraId="00000062">
            <w:pPr>
              <w:ind w:left="383" w:firstLine="0"/>
              <w:jc w:val="left"/>
              <w:rPr>
                <w:rFonts w:ascii="DFKai-SB" w:cs="DFKai-SB" w:eastAsia="DFKai-SB" w:hAnsi="DFKai-SB"/>
                <w:color w:val="ff0000"/>
              </w:rPr>
            </w:pPr>
            <w:r w:rsidDel="00000000" w:rsidR="00000000" w:rsidRPr="00000000">
              <w:rPr>
                <w:rFonts w:ascii="DFKai-SB" w:cs="DFKai-SB" w:eastAsia="DFKai-SB" w:hAnsi="DFKai-SB"/>
                <w:color w:val="ff0000"/>
                <w:rtl w:val="0"/>
              </w:rPr>
              <w:t xml:space="preserve">1.</w:t>
            </w:r>
            <w:r w:rsidDel="00000000" w:rsidR="00000000" w:rsidRPr="00000000">
              <w:rPr>
                <w:rtl w:val="0"/>
              </w:rPr>
              <w:t xml:space="preserve"> </w:t>
            </w:r>
            <w:r w:rsidDel="00000000" w:rsidR="00000000" w:rsidRPr="00000000">
              <w:rPr>
                <w:rFonts w:ascii="DFKai-SB" w:cs="DFKai-SB" w:eastAsia="DFKai-SB" w:hAnsi="DFKai-SB"/>
                <w:color w:val="ff0000"/>
                <w:rtl w:val="0"/>
              </w:rPr>
              <w:t xml:space="preserve">體適能檢測的目的，以及分析科技與生活的進步造成現代人缺乏運動或是運動量不足的情形。</w:t>
            </w:r>
          </w:p>
          <w:p w:rsidR="00000000" w:rsidDel="00000000" w:rsidP="00000000" w:rsidRDefault="00000000" w:rsidRPr="00000000" w14:paraId="00000063">
            <w:pPr>
              <w:ind w:left="383" w:firstLine="0"/>
              <w:jc w:val="left"/>
              <w:rPr>
                <w:rFonts w:ascii="DFKai-SB" w:cs="DFKai-SB" w:eastAsia="DFKai-SB" w:hAnsi="DFKai-SB"/>
                <w:color w:val="ff0000"/>
              </w:rPr>
            </w:pPr>
            <w:r w:rsidDel="00000000" w:rsidR="00000000" w:rsidRPr="00000000">
              <w:rPr>
                <w:rFonts w:ascii="DFKai-SB" w:cs="DFKai-SB" w:eastAsia="DFKai-SB" w:hAnsi="DFKai-SB"/>
                <w:color w:val="ff0000"/>
                <w:rtl w:val="0"/>
              </w:rPr>
              <w:t xml:space="preserve">2.如果平時不進行身體活動，體適能的表現會隨之下降。</w:t>
            </w:r>
          </w:p>
          <w:p w:rsidR="00000000" w:rsidDel="00000000" w:rsidP="00000000" w:rsidRDefault="00000000" w:rsidRPr="00000000" w14:paraId="00000064">
            <w:pPr>
              <w:ind w:left="383" w:firstLine="0"/>
              <w:jc w:val="left"/>
              <w:rPr>
                <w:rFonts w:ascii="DFKai-SB" w:cs="DFKai-SB" w:eastAsia="DFKai-SB" w:hAnsi="DFKai-SB"/>
                <w:color w:val="ff0000"/>
              </w:rPr>
            </w:pPr>
            <w:r w:rsidDel="00000000" w:rsidR="00000000" w:rsidRPr="00000000">
              <w:rPr>
                <w:rFonts w:ascii="DFKai-SB" w:cs="DFKai-SB" w:eastAsia="DFKai-SB" w:hAnsi="DFKai-SB"/>
                <w:color w:val="ff0000"/>
                <w:rtl w:val="0"/>
              </w:rPr>
              <w:t xml:space="preserve">3.展現攸關國內青少年肥胖比率偏高、體適能較低落的相關報導，引導學生思考與發表是哪些因素造成青少年體適能低或體重過重。</w:t>
            </w:r>
          </w:p>
          <w:p w:rsidR="00000000" w:rsidDel="00000000" w:rsidP="00000000" w:rsidRDefault="00000000" w:rsidRPr="00000000" w14:paraId="00000065">
            <w:pPr>
              <w:numPr>
                <w:ilvl w:val="0"/>
                <w:numId w:val="4"/>
              </w:numPr>
              <w:ind w:left="420" w:hanging="420"/>
              <w:jc w:val="left"/>
              <w:rPr>
                <w:rFonts w:ascii="DFKai-SB" w:cs="DFKai-SB" w:eastAsia="DFKai-SB" w:hAnsi="DFKai-SB"/>
                <w:color w:val="ff0000"/>
              </w:rPr>
            </w:pPr>
            <w:r w:rsidDel="00000000" w:rsidR="00000000" w:rsidRPr="00000000">
              <w:rPr>
                <w:rFonts w:ascii="DFKai-SB" w:cs="DFKai-SB" w:eastAsia="DFKai-SB" w:hAnsi="DFKai-SB"/>
                <w:color w:val="ff0000"/>
                <w:rtl w:val="0"/>
              </w:rPr>
              <w:t xml:space="preserve">測驗體適能項目：一分鐘仰臥起坐、姿體前彎。</w:t>
            </w:r>
          </w:p>
        </w:tc>
        <w:tc>
          <w:tcPr>
            <w:shd w:fill="auto" w:val="clear"/>
            <w:tcMar>
              <w:top w:w="100.0" w:type="dxa"/>
              <w:left w:w="20.0" w:type="dxa"/>
              <w:bottom w:w="100.0" w:type="dxa"/>
              <w:right w:w="20.0" w:type="dxa"/>
            </w:tcMar>
          </w:tcPr>
          <w:p w:rsidR="00000000" w:rsidDel="00000000" w:rsidP="00000000" w:rsidRDefault="00000000" w:rsidRPr="00000000" w14:paraId="00000066">
            <w:pPr>
              <w:spacing w:line="260" w:lineRule="auto"/>
              <w:jc w:val="center"/>
              <w:rPr/>
            </w:pPr>
            <w:r w:rsidDel="00000000" w:rsidR="00000000" w:rsidRPr="00000000">
              <w:rPr>
                <w:rFonts w:ascii="DFKai-SB" w:cs="DFKai-SB" w:eastAsia="DFKai-SB" w:hAnsi="DFKai-SB"/>
                <w:rtl w:val="0"/>
              </w:rPr>
              <w:t xml:space="preserve">2</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67">
            <w:pPr>
              <w:spacing w:line="260" w:lineRule="auto"/>
              <w:jc w:val="left"/>
              <w:rPr/>
            </w:pPr>
            <w:r w:rsidDel="00000000" w:rsidR="00000000" w:rsidRPr="00000000">
              <w:rPr>
                <w:rFonts w:ascii="DFKai-SB" w:cs="DFKai-SB" w:eastAsia="DFKai-SB" w:hAnsi="DFKai-SB"/>
                <w:rtl w:val="0"/>
              </w:rPr>
              <w:t xml:space="preserve">1.體適能測驗項目所需器材：姿體前彎測量器、測驗一分鐘仰臥起坐軟墊</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68">
            <w:pPr>
              <w:ind w:left="92" w:hanging="5.9999999999999964"/>
              <w:jc w:val="left"/>
              <w:rPr>
                <w:rFonts w:ascii="DFKai-SB" w:cs="DFKai-SB" w:eastAsia="DFKai-SB" w:hAnsi="DFKai-SB"/>
              </w:rPr>
            </w:pPr>
            <w:r w:rsidDel="00000000" w:rsidR="00000000" w:rsidRPr="00000000">
              <w:rPr>
                <w:rFonts w:ascii="DFKai-SB" w:cs="DFKai-SB" w:eastAsia="DFKai-SB" w:hAnsi="DFKai-SB"/>
                <w:rtl w:val="0"/>
              </w:rPr>
              <w:t xml:space="preserve">實作</w:t>
            </w:r>
          </w:p>
          <w:p w:rsidR="00000000" w:rsidDel="00000000" w:rsidP="00000000" w:rsidRDefault="00000000" w:rsidRPr="00000000" w14:paraId="00000069">
            <w:pPr>
              <w:spacing w:line="260" w:lineRule="auto"/>
              <w:jc w:val="left"/>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6A">
            <w:pPr>
              <w:spacing w:line="260" w:lineRule="auto"/>
              <w:jc w:val="left"/>
              <w:rPr>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6B">
            <w:pPr>
              <w:ind w:left="23" w:firstLine="0"/>
              <w:jc w:val="left"/>
              <w:rPr/>
            </w:pPr>
            <w:r w:rsidDel="00000000" w:rsidR="00000000" w:rsidRPr="00000000">
              <w:rPr>
                <w:rtl w:val="0"/>
              </w:rPr>
            </w:r>
          </w:p>
        </w:tc>
      </w:tr>
      <w:tr>
        <w:trPr>
          <w:cantSplit w:val="0"/>
          <w:trHeight w:val="458" w:hRule="atLeast"/>
          <w:tblHeader w:val="0"/>
        </w:trPr>
        <w:tc>
          <w:tcPr>
            <w:shd w:fill="auto" w:val="clear"/>
            <w:vAlign w:val="center"/>
          </w:tcPr>
          <w:p w:rsidR="00000000" w:rsidDel="00000000" w:rsidP="00000000" w:rsidRDefault="00000000" w:rsidRPr="00000000" w14:paraId="0000006C">
            <w:pPr>
              <w:jc w:val="center"/>
              <w:rPr>
                <w:color w:val="000000"/>
                <w:sz w:val="18"/>
                <w:szCs w:val="18"/>
              </w:rPr>
            </w:pPr>
            <w:sdt>
              <w:sdtPr>
                <w:tag w:val="goog_rdk_24"/>
              </w:sdtPr>
              <w:sdtContent>
                <w:r w:rsidDel="00000000" w:rsidR="00000000" w:rsidRPr="00000000">
                  <w:rPr>
                    <w:rFonts w:ascii="Gungsuh" w:cs="Gungsuh" w:eastAsia="Gungsuh" w:hAnsi="Gungsuh"/>
                    <w:color w:val="000000"/>
                    <w:sz w:val="18"/>
                    <w:szCs w:val="18"/>
                    <w:rtl w:val="0"/>
                  </w:rPr>
                  <w:t xml:space="preserve">第3週</w:t>
                </w:r>
              </w:sdtContent>
            </w:sdt>
          </w:p>
          <w:p w:rsidR="00000000" w:rsidDel="00000000" w:rsidP="00000000" w:rsidRDefault="00000000" w:rsidRPr="00000000" w14:paraId="0000006D">
            <w:pPr>
              <w:jc w:val="center"/>
              <w:rPr>
                <w:color w:val="000000"/>
                <w:sz w:val="18"/>
                <w:szCs w:val="18"/>
              </w:rPr>
            </w:pPr>
            <w:r w:rsidDel="00000000" w:rsidR="00000000" w:rsidRPr="00000000">
              <w:rPr>
                <w:rtl w:val="0"/>
              </w:rPr>
            </w:r>
          </w:p>
          <w:p w:rsidR="00000000" w:rsidDel="00000000" w:rsidP="00000000" w:rsidRDefault="00000000" w:rsidRPr="00000000" w14:paraId="0000006E">
            <w:pPr>
              <w:jc w:val="center"/>
              <w:rPr>
                <w:color w:val="000000"/>
                <w:sz w:val="18"/>
                <w:szCs w:val="18"/>
              </w:rPr>
            </w:pPr>
            <w:r w:rsidDel="00000000" w:rsidR="00000000" w:rsidRPr="00000000">
              <w:rPr>
                <w:color w:val="000000"/>
                <w:sz w:val="18"/>
                <w:szCs w:val="18"/>
                <w:rtl w:val="0"/>
              </w:rPr>
              <w:t xml:space="preserve">02/27-03/03</w:t>
            </w:r>
          </w:p>
        </w:tc>
        <w:tc>
          <w:tcPr>
            <w:shd w:fill="auto" w:val="clear"/>
          </w:tcPr>
          <w:p w:rsidR="00000000" w:rsidDel="00000000" w:rsidP="00000000" w:rsidRDefault="00000000" w:rsidRPr="00000000" w14:paraId="0000006F">
            <w:pPr>
              <w:spacing w:line="260" w:lineRule="auto"/>
              <w:jc w:val="left"/>
              <w:rPr/>
            </w:pPr>
            <w:r w:rsidDel="00000000" w:rsidR="00000000" w:rsidRPr="00000000">
              <w:rPr>
                <w:rtl w:val="0"/>
              </w:rPr>
              <w:t xml:space="preserve">Ab-</w:t>
            </w:r>
            <w:r w:rsidDel="00000000" w:rsidR="00000000" w:rsidRPr="00000000">
              <w:rPr>
                <w:rFonts w:ascii="MS Mincho" w:cs="MS Mincho" w:eastAsia="MS Mincho" w:hAnsi="MS Mincho"/>
                <w:rtl w:val="0"/>
              </w:rPr>
              <w:t xml:space="preserve">Ⅳ</w:t>
            </w:r>
            <w:r w:rsidDel="00000000" w:rsidR="00000000" w:rsidRPr="00000000">
              <w:rPr>
                <w:rtl w:val="0"/>
              </w:rPr>
              <w:t xml:space="preserve">-1</w:t>
            </w:r>
            <w:r w:rsidDel="00000000" w:rsidR="00000000" w:rsidRPr="00000000">
              <w:rPr>
                <w:rFonts w:ascii="Gungsuh" w:cs="Gungsuh" w:eastAsia="Gungsuh" w:hAnsi="Gungsuh"/>
                <w:rtl w:val="0"/>
              </w:rPr>
              <w:t xml:space="preserve">體適能促進策略與活動方法</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line="276" w:lineRule="auto"/>
              <w:ind w:firstLine="0"/>
              <w:jc w:val="left"/>
              <w:rPr/>
            </w:pPr>
            <w:r w:rsidDel="00000000" w:rsidR="00000000" w:rsidRPr="00000000">
              <w:rPr>
                <w:rtl w:val="0"/>
              </w:rPr>
            </w:r>
          </w:p>
          <w:tbl>
            <w:tblPr>
              <w:tblStyle w:val="Table5"/>
              <w:tblW w:w="6416.0" w:type="dxa"/>
              <w:jc w:val="left"/>
              <w:tblBorders>
                <w:top w:color="000000" w:space="0" w:sz="0" w:val="nil"/>
                <w:left w:color="000000" w:space="0" w:sz="0" w:val="nil"/>
                <w:bottom w:color="000000" w:space="0" w:sz="0" w:val="nil"/>
                <w:right w:color="000000" w:space="0" w:sz="0" w:val="nil"/>
              </w:tblBorders>
              <w:tblLayout w:type="fixed"/>
              <w:tblLook w:val="0000"/>
            </w:tblPr>
            <w:tblGrid>
              <w:gridCol w:w="3208"/>
              <w:gridCol w:w="3208"/>
              <w:tblGridChange w:id="0">
                <w:tblGrid>
                  <w:gridCol w:w="3208"/>
                  <w:gridCol w:w="3208"/>
                </w:tblGrid>
              </w:tblGridChange>
            </w:tblGrid>
            <w:tr>
              <w:trPr>
                <w:cantSplit w:val="0"/>
                <w:trHeight w:val="276" w:hRule="atLeast"/>
                <w:tblHeader w:val="0"/>
              </w:trPr>
              <w:tc>
                <w:tcPr>
                  <w:tcMar>
                    <w:top w:w="0.0" w:type="dxa"/>
                    <w:bottom w:w="0.0" w:type="dxa"/>
                  </w:tcMar>
                </w:tcPr>
                <w:p w:rsidR="00000000" w:rsidDel="00000000" w:rsidP="00000000" w:rsidRDefault="00000000" w:rsidRPr="00000000" w14:paraId="00000071">
                  <w:pPr>
                    <w:widowControl w:val="0"/>
                    <w:ind w:firstLine="0"/>
                    <w:jc w:val="left"/>
                    <w:rPr>
                      <w:rFonts w:ascii="DFKai-SB" w:cs="DFKai-SB" w:eastAsia="DFKai-SB" w:hAnsi="DFKai-SB"/>
                    </w:rPr>
                  </w:pPr>
                  <w:r w:rsidDel="00000000" w:rsidR="00000000" w:rsidRPr="00000000">
                    <w:rPr>
                      <w:rFonts w:ascii="DFKai-SB" w:cs="DFKai-SB" w:eastAsia="DFKai-SB" w:hAnsi="DFKai-SB"/>
                      <w:rtl w:val="0"/>
                    </w:rPr>
                    <w:t xml:space="preserve">4c-</w:t>
                  </w:r>
                  <w:r w:rsidDel="00000000" w:rsidR="00000000" w:rsidRPr="00000000">
                    <w:rPr>
                      <w:rFonts w:ascii="MS Mincho" w:cs="MS Mincho" w:eastAsia="MS Mincho" w:hAnsi="MS Mincho"/>
                      <w:rtl w:val="0"/>
                    </w:rPr>
                    <w:t xml:space="preserve">Ⅳ</w:t>
                  </w:r>
                  <w:r w:rsidDel="00000000" w:rsidR="00000000" w:rsidRPr="00000000">
                    <w:rPr>
                      <w:rFonts w:ascii="DFKai-SB" w:cs="DFKai-SB" w:eastAsia="DFKai-SB" w:hAnsi="DFKai-SB"/>
                      <w:rtl w:val="0"/>
                    </w:rPr>
                    <w:t xml:space="preserve">-2分析並</w:t>
                  </w:r>
                </w:p>
                <w:p w:rsidR="00000000" w:rsidDel="00000000" w:rsidP="00000000" w:rsidRDefault="00000000" w:rsidRPr="00000000" w14:paraId="00000072">
                  <w:pPr>
                    <w:widowControl w:val="0"/>
                    <w:ind w:firstLine="0"/>
                    <w:jc w:val="left"/>
                    <w:rPr>
                      <w:rFonts w:ascii="DFKai-SB" w:cs="DFKai-SB" w:eastAsia="DFKai-SB" w:hAnsi="DFKai-SB"/>
                    </w:rPr>
                  </w:pPr>
                  <w:r w:rsidDel="00000000" w:rsidR="00000000" w:rsidRPr="00000000">
                    <w:rPr>
                      <w:rFonts w:ascii="DFKai-SB" w:cs="DFKai-SB" w:eastAsia="DFKai-SB" w:hAnsi="DFKai-SB"/>
                      <w:rtl w:val="0"/>
                    </w:rPr>
                    <w:t xml:space="preserve">評估個人的體適</w:t>
                  </w:r>
                </w:p>
                <w:p w:rsidR="00000000" w:rsidDel="00000000" w:rsidP="00000000" w:rsidRDefault="00000000" w:rsidRPr="00000000" w14:paraId="00000073">
                  <w:pPr>
                    <w:widowControl w:val="0"/>
                    <w:ind w:firstLine="0"/>
                    <w:jc w:val="left"/>
                    <w:rPr>
                      <w:rFonts w:ascii="DFKai-SB" w:cs="DFKai-SB" w:eastAsia="DFKai-SB" w:hAnsi="DFKai-SB"/>
                    </w:rPr>
                  </w:pPr>
                  <w:r w:rsidDel="00000000" w:rsidR="00000000" w:rsidRPr="00000000">
                    <w:rPr>
                      <w:rFonts w:ascii="DFKai-SB" w:cs="DFKai-SB" w:eastAsia="DFKai-SB" w:hAnsi="DFKai-SB"/>
                      <w:rtl w:val="0"/>
                    </w:rPr>
                    <w:t xml:space="preserve">能與運動技能，修正個人的運動計畫。</w:t>
                  </w:r>
                </w:p>
                <w:p w:rsidR="00000000" w:rsidDel="00000000" w:rsidP="00000000" w:rsidRDefault="00000000" w:rsidRPr="00000000" w14:paraId="00000074">
                  <w:pPr>
                    <w:pBdr>
                      <w:top w:space="0" w:sz="0" w:val="nil"/>
                      <w:left w:space="0" w:sz="0" w:val="nil"/>
                      <w:bottom w:space="0" w:sz="0" w:val="nil"/>
                      <w:right w:space="0" w:sz="0" w:val="nil"/>
                      <w:between w:space="0" w:sz="0" w:val="nil"/>
                    </w:pBdr>
                    <w:jc w:val="left"/>
                    <w:rPr>
                      <w:rFonts w:ascii="DFKai-SB" w:cs="DFKai-SB" w:eastAsia="DFKai-SB" w:hAnsi="DFKai-SB"/>
                    </w:rPr>
                  </w:pPr>
                  <w:r w:rsidDel="00000000" w:rsidR="00000000" w:rsidRPr="00000000">
                    <w:rPr>
                      <w:rFonts w:ascii="DFKai-SB" w:cs="DFKai-SB" w:eastAsia="DFKai-SB" w:hAnsi="DFKai-SB"/>
                      <w:rtl w:val="0"/>
                    </w:rPr>
                    <w:t xml:space="preserve">4d-</w:t>
                  </w:r>
                  <w:r w:rsidDel="00000000" w:rsidR="00000000" w:rsidRPr="00000000">
                    <w:rPr>
                      <w:rFonts w:ascii="MS Mincho" w:cs="MS Mincho" w:eastAsia="MS Mincho" w:hAnsi="MS Mincho"/>
                      <w:rtl w:val="0"/>
                    </w:rPr>
                    <w:t xml:space="preserve">Ⅳ</w:t>
                  </w:r>
                  <w:r w:rsidDel="00000000" w:rsidR="00000000" w:rsidRPr="00000000">
                    <w:rPr>
                      <w:rFonts w:ascii="DFKai-SB" w:cs="DFKai-SB" w:eastAsia="DFKai-SB" w:hAnsi="DFKai-SB"/>
                      <w:rtl w:val="0"/>
                    </w:rPr>
                    <w:t xml:space="preserve">-2</w:t>
                  </w:r>
                </w:p>
                <w:p w:rsidR="00000000" w:rsidDel="00000000" w:rsidP="00000000" w:rsidRDefault="00000000" w:rsidRPr="00000000" w14:paraId="00000075">
                  <w:pPr>
                    <w:widowControl w:val="0"/>
                    <w:ind w:firstLine="0"/>
                    <w:jc w:val="left"/>
                    <w:rPr>
                      <w:rFonts w:ascii="DFKai-SB" w:cs="DFKai-SB" w:eastAsia="DFKai-SB" w:hAnsi="DFKai-SB"/>
                    </w:rPr>
                  </w:pPr>
                  <w:r w:rsidDel="00000000" w:rsidR="00000000" w:rsidRPr="00000000">
                    <w:rPr>
                      <w:rFonts w:ascii="DFKai-SB" w:cs="DFKai-SB" w:eastAsia="DFKai-SB" w:hAnsi="DFKai-SB"/>
                      <w:rtl w:val="0"/>
                    </w:rPr>
                    <w:t xml:space="preserve">執行個人運動</w:t>
                  </w:r>
                </w:p>
                <w:p w:rsidR="00000000" w:rsidDel="00000000" w:rsidP="00000000" w:rsidRDefault="00000000" w:rsidRPr="00000000" w14:paraId="00000076">
                  <w:pPr>
                    <w:widowControl w:val="0"/>
                    <w:ind w:firstLine="0"/>
                    <w:jc w:val="left"/>
                    <w:rPr>
                      <w:rFonts w:ascii="DFKai-SB" w:cs="DFKai-SB" w:eastAsia="DFKai-SB" w:hAnsi="DFKai-SB"/>
                    </w:rPr>
                  </w:pPr>
                  <w:r w:rsidDel="00000000" w:rsidR="00000000" w:rsidRPr="00000000">
                    <w:rPr>
                      <w:rFonts w:ascii="DFKai-SB" w:cs="DFKai-SB" w:eastAsia="DFKai-SB" w:hAnsi="DFKai-SB"/>
                      <w:rtl w:val="0"/>
                    </w:rPr>
                    <w:t xml:space="preserve">計畫，實際參與</w:t>
                  </w:r>
                </w:p>
                <w:p w:rsidR="00000000" w:rsidDel="00000000" w:rsidP="00000000" w:rsidRDefault="00000000" w:rsidRPr="00000000" w14:paraId="00000077">
                  <w:pPr>
                    <w:widowControl w:val="0"/>
                    <w:ind w:firstLine="0"/>
                    <w:jc w:val="left"/>
                    <w:rPr>
                      <w:rFonts w:ascii="DFKai-SB" w:cs="DFKai-SB" w:eastAsia="DFKai-SB" w:hAnsi="DFKai-SB"/>
                      <w:sz w:val="16"/>
                      <w:szCs w:val="16"/>
                    </w:rPr>
                  </w:pPr>
                  <w:r w:rsidDel="00000000" w:rsidR="00000000" w:rsidRPr="00000000">
                    <w:rPr>
                      <w:rFonts w:ascii="DFKai-SB" w:cs="DFKai-SB" w:eastAsia="DFKai-SB" w:hAnsi="DFKai-SB"/>
                      <w:rtl w:val="0"/>
                    </w:rPr>
                    <w:t xml:space="preserve">身體活</w:t>
                  </w:r>
                  <w:r w:rsidDel="00000000" w:rsidR="00000000" w:rsidRPr="00000000">
                    <w:rPr>
                      <w:rFonts w:ascii="DFKai-SB" w:cs="DFKai-SB" w:eastAsia="DFKai-SB" w:hAnsi="DFKai-SB"/>
                      <w:sz w:val="23"/>
                      <w:szCs w:val="23"/>
                      <w:rtl w:val="0"/>
                    </w:rPr>
                    <w:t xml:space="preserve">動 。</w:t>
                  </w:r>
                  <w:r w:rsidDel="00000000" w:rsidR="00000000" w:rsidRPr="00000000">
                    <w:rPr>
                      <w:rtl w:val="0"/>
                    </w:rPr>
                  </w:r>
                </w:p>
              </w:tc>
              <w:tc>
                <w:tcPr>
                  <w:tcMar>
                    <w:top w:w="0.0" w:type="dxa"/>
                    <w:bottom w:w="0.0" w:type="dxa"/>
                  </w:tcMar>
                </w:tcPr>
                <w:p w:rsidR="00000000" w:rsidDel="00000000" w:rsidP="00000000" w:rsidRDefault="00000000" w:rsidRPr="00000000" w14:paraId="00000078">
                  <w:pPr>
                    <w:widowControl w:val="0"/>
                    <w:ind w:firstLine="0"/>
                    <w:jc w:val="left"/>
                    <w:rPr>
                      <w:rFonts w:ascii="DFKai-SB" w:cs="DFKai-SB" w:eastAsia="DFKai-SB" w:hAnsi="DFKai-SB"/>
                      <w:sz w:val="23"/>
                      <w:szCs w:val="23"/>
                    </w:rPr>
                  </w:pPr>
                  <w:r w:rsidDel="00000000" w:rsidR="00000000" w:rsidRPr="00000000">
                    <w:rPr>
                      <w:rFonts w:ascii="DFKai-SB" w:cs="DFKai-SB" w:eastAsia="DFKai-SB" w:hAnsi="DFKai-SB"/>
                      <w:sz w:val="23"/>
                      <w:szCs w:val="23"/>
                      <w:rtl w:val="0"/>
                    </w:rPr>
                    <w:t xml:space="preserve">分析並評估個人的體適能與運動技能，修正個人的運動計畫。</w:t>
                  </w:r>
                </w:p>
              </w:tc>
            </w:tr>
          </w:tbl>
          <w:p w:rsidR="00000000" w:rsidDel="00000000" w:rsidP="00000000" w:rsidRDefault="00000000" w:rsidRPr="00000000" w14:paraId="00000079">
            <w:pPr>
              <w:spacing w:line="260" w:lineRule="auto"/>
              <w:jc w:val="left"/>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7A">
            <w:pPr>
              <w:jc w:val="left"/>
              <w:rPr>
                <w:rFonts w:ascii="DFKai-SB" w:cs="DFKai-SB" w:eastAsia="DFKai-SB" w:hAnsi="DFKai-SB"/>
                <w:color w:val="ff0000"/>
              </w:rPr>
            </w:pPr>
            <w:r w:rsidDel="00000000" w:rsidR="00000000" w:rsidRPr="00000000">
              <w:rPr>
                <w:rtl w:val="0"/>
              </w:rPr>
            </w:r>
          </w:p>
          <w:p w:rsidR="00000000" w:rsidDel="00000000" w:rsidP="00000000" w:rsidRDefault="00000000" w:rsidRPr="00000000" w14:paraId="0000007B">
            <w:pPr>
              <w:numPr>
                <w:ilvl w:val="0"/>
                <w:numId w:val="1"/>
              </w:numPr>
              <w:ind w:left="440" w:hanging="360"/>
              <w:jc w:val="left"/>
              <w:rPr>
                <w:rFonts w:ascii="DFKai-SB" w:cs="DFKai-SB" w:eastAsia="DFKai-SB" w:hAnsi="DFKai-SB"/>
                <w:color w:val="ff0000"/>
              </w:rPr>
            </w:pPr>
            <w:r w:rsidDel="00000000" w:rsidR="00000000" w:rsidRPr="00000000">
              <w:rPr>
                <w:rFonts w:ascii="DFKai-SB" w:cs="DFKai-SB" w:eastAsia="DFKai-SB" w:hAnsi="DFKai-SB"/>
                <w:color w:val="ff0000"/>
                <w:rtl w:val="0"/>
              </w:rPr>
              <w:t xml:space="preserve">複習八上說明體適能分為「健康體適能」與「技能體適能」兩大類。歸納健康體適能分為五個要素：身體組成、柔軟度、肌力、肌耐力、心肺耐力。並教導學生體適能項目所檢測的相對應能力為何</w:t>
            </w:r>
          </w:p>
          <w:p w:rsidR="00000000" w:rsidDel="00000000" w:rsidP="00000000" w:rsidRDefault="00000000" w:rsidRPr="00000000" w14:paraId="0000007C">
            <w:pPr>
              <w:numPr>
                <w:ilvl w:val="0"/>
                <w:numId w:val="1"/>
              </w:numPr>
              <w:ind w:left="440" w:hanging="360"/>
              <w:jc w:val="left"/>
              <w:rPr>
                <w:rFonts w:ascii="DFKai-SB" w:cs="DFKai-SB" w:eastAsia="DFKai-SB" w:hAnsi="DFKai-SB"/>
                <w:color w:val="ff0000"/>
              </w:rPr>
            </w:pPr>
            <w:r w:rsidDel="00000000" w:rsidR="00000000" w:rsidRPr="00000000">
              <w:rPr>
                <w:rFonts w:ascii="DFKai-SB" w:cs="DFKai-SB" w:eastAsia="DFKai-SB" w:hAnsi="DFKai-SB"/>
                <w:color w:val="ff0000"/>
                <w:rtl w:val="0"/>
              </w:rPr>
              <w:t xml:space="preserve">測驗體適能項目：立定跳遠。</w:t>
            </w:r>
          </w:p>
        </w:tc>
        <w:tc>
          <w:tcPr>
            <w:shd w:fill="auto" w:val="clear"/>
            <w:tcMar>
              <w:top w:w="100.0" w:type="dxa"/>
              <w:left w:w="20.0" w:type="dxa"/>
              <w:bottom w:w="100.0" w:type="dxa"/>
              <w:right w:w="20.0" w:type="dxa"/>
            </w:tcMar>
          </w:tcPr>
          <w:p w:rsidR="00000000" w:rsidDel="00000000" w:rsidP="00000000" w:rsidRDefault="00000000" w:rsidRPr="00000000" w14:paraId="0000007D">
            <w:pPr>
              <w:spacing w:line="260" w:lineRule="auto"/>
              <w:jc w:val="center"/>
              <w:rPr/>
            </w:pPr>
            <w:r w:rsidDel="00000000" w:rsidR="00000000" w:rsidRPr="00000000">
              <w:rPr>
                <w:rFonts w:ascii="DFKai-SB" w:cs="DFKai-SB" w:eastAsia="DFKai-SB" w:hAnsi="DFKai-SB"/>
                <w:rtl w:val="0"/>
              </w:rPr>
              <w:t xml:space="preserve">2</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7E">
            <w:pPr>
              <w:spacing w:line="260" w:lineRule="auto"/>
              <w:jc w:val="left"/>
              <w:rPr/>
            </w:pPr>
            <w:r w:rsidDel="00000000" w:rsidR="00000000" w:rsidRPr="00000000">
              <w:rPr>
                <w:rFonts w:ascii="DFKai-SB" w:cs="DFKai-SB" w:eastAsia="DFKai-SB" w:hAnsi="DFKai-SB"/>
                <w:rtl w:val="0"/>
              </w:rPr>
              <w:t xml:space="preserve">1.體適能測驗項目所需器材：立定跳遠墊</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7F">
            <w:pPr>
              <w:ind w:left="92" w:hanging="5.9999999999999964"/>
              <w:jc w:val="left"/>
              <w:rPr>
                <w:rFonts w:ascii="DFKai-SB" w:cs="DFKai-SB" w:eastAsia="DFKai-SB" w:hAnsi="DFKai-SB"/>
              </w:rPr>
            </w:pPr>
            <w:r w:rsidDel="00000000" w:rsidR="00000000" w:rsidRPr="00000000">
              <w:rPr>
                <w:rFonts w:ascii="DFKai-SB" w:cs="DFKai-SB" w:eastAsia="DFKai-SB" w:hAnsi="DFKai-SB"/>
                <w:rtl w:val="0"/>
              </w:rPr>
              <w:t xml:space="preserve">實作</w:t>
            </w:r>
          </w:p>
          <w:p w:rsidR="00000000" w:rsidDel="00000000" w:rsidP="00000000" w:rsidRDefault="00000000" w:rsidRPr="00000000" w14:paraId="00000080">
            <w:pPr>
              <w:spacing w:line="260" w:lineRule="auto"/>
              <w:jc w:val="left"/>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81">
            <w:pPr>
              <w:spacing w:line="260" w:lineRule="auto"/>
              <w:jc w:val="left"/>
              <w:rPr>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82">
            <w:pPr>
              <w:ind w:left="23" w:firstLine="0"/>
              <w:jc w:val="left"/>
              <w:rPr/>
            </w:pPr>
            <w:sdt>
              <w:sdtPr>
                <w:tag w:val="goog_rdk_25"/>
              </w:sdtPr>
              <w:sdtContent>
                <w:r w:rsidDel="00000000" w:rsidR="00000000" w:rsidRPr="00000000">
                  <w:rPr>
                    <w:rFonts w:ascii="Gungsuh" w:cs="Gungsuh" w:eastAsia="Gungsuh" w:hAnsi="Gungsuh"/>
                    <w:sz w:val="18"/>
                    <w:szCs w:val="18"/>
                    <w:rtl w:val="0"/>
                  </w:rPr>
                  <w:t xml:space="preserve">02/28和平紀念日</w:t>
                </w:r>
              </w:sdtContent>
            </w:sdt>
            <w:r w:rsidDel="00000000" w:rsidR="00000000" w:rsidRPr="00000000">
              <w:rPr>
                <w:rtl w:val="0"/>
              </w:rPr>
            </w:r>
          </w:p>
        </w:tc>
      </w:tr>
      <w:tr>
        <w:trPr>
          <w:cantSplit w:val="0"/>
          <w:trHeight w:val="458" w:hRule="atLeast"/>
          <w:tblHeader w:val="0"/>
        </w:trPr>
        <w:tc>
          <w:tcPr>
            <w:shd w:fill="auto" w:val="clear"/>
            <w:vAlign w:val="center"/>
          </w:tcPr>
          <w:p w:rsidR="00000000" w:rsidDel="00000000" w:rsidP="00000000" w:rsidRDefault="00000000" w:rsidRPr="00000000" w14:paraId="00000083">
            <w:pPr>
              <w:jc w:val="center"/>
              <w:rPr>
                <w:color w:val="000000"/>
                <w:sz w:val="18"/>
                <w:szCs w:val="18"/>
              </w:rPr>
            </w:pPr>
            <w:sdt>
              <w:sdtPr>
                <w:tag w:val="goog_rdk_26"/>
              </w:sdtPr>
              <w:sdtContent>
                <w:r w:rsidDel="00000000" w:rsidR="00000000" w:rsidRPr="00000000">
                  <w:rPr>
                    <w:rFonts w:ascii="Gungsuh" w:cs="Gungsuh" w:eastAsia="Gungsuh" w:hAnsi="Gungsuh"/>
                    <w:color w:val="000000"/>
                    <w:sz w:val="18"/>
                    <w:szCs w:val="18"/>
                    <w:rtl w:val="0"/>
                  </w:rPr>
                  <w:t xml:space="preserve">第4週</w:t>
                </w:r>
              </w:sdtContent>
            </w:sdt>
          </w:p>
          <w:p w:rsidR="00000000" w:rsidDel="00000000" w:rsidP="00000000" w:rsidRDefault="00000000" w:rsidRPr="00000000" w14:paraId="00000084">
            <w:pPr>
              <w:jc w:val="center"/>
              <w:rPr>
                <w:color w:val="000000"/>
                <w:sz w:val="18"/>
                <w:szCs w:val="18"/>
              </w:rPr>
            </w:pPr>
            <w:r w:rsidDel="00000000" w:rsidR="00000000" w:rsidRPr="00000000">
              <w:rPr>
                <w:rtl w:val="0"/>
              </w:rPr>
            </w:r>
          </w:p>
          <w:p w:rsidR="00000000" w:rsidDel="00000000" w:rsidP="00000000" w:rsidRDefault="00000000" w:rsidRPr="00000000" w14:paraId="00000085">
            <w:pPr>
              <w:jc w:val="center"/>
              <w:rPr>
                <w:color w:val="000000"/>
                <w:sz w:val="18"/>
                <w:szCs w:val="18"/>
              </w:rPr>
            </w:pPr>
            <w:r w:rsidDel="00000000" w:rsidR="00000000" w:rsidRPr="00000000">
              <w:rPr>
                <w:color w:val="000000"/>
                <w:sz w:val="18"/>
                <w:szCs w:val="18"/>
                <w:rtl w:val="0"/>
              </w:rPr>
              <w:t xml:space="preserve">03/06~03/10</w:t>
            </w:r>
          </w:p>
        </w:tc>
        <w:tc>
          <w:tcPr>
            <w:shd w:fill="auto" w:val="clear"/>
          </w:tcPr>
          <w:p w:rsidR="00000000" w:rsidDel="00000000" w:rsidP="00000000" w:rsidRDefault="00000000" w:rsidRPr="00000000" w14:paraId="00000086">
            <w:pPr>
              <w:spacing w:line="260" w:lineRule="auto"/>
              <w:jc w:val="left"/>
              <w:rPr/>
            </w:pPr>
            <w:r w:rsidDel="00000000" w:rsidR="00000000" w:rsidRPr="00000000">
              <w:rPr>
                <w:rtl w:val="0"/>
              </w:rPr>
              <w:t xml:space="preserve">Ab-</w:t>
            </w:r>
            <w:r w:rsidDel="00000000" w:rsidR="00000000" w:rsidRPr="00000000">
              <w:rPr>
                <w:rFonts w:ascii="MS Mincho" w:cs="MS Mincho" w:eastAsia="MS Mincho" w:hAnsi="MS Mincho"/>
                <w:rtl w:val="0"/>
              </w:rPr>
              <w:t xml:space="preserve">Ⅳ</w:t>
            </w:r>
            <w:r w:rsidDel="00000000" w:rsidR="00000000" w:rsidRPr="00000000">
              <w:rPr>
                <w:rtl w:val="0"/>
              </w:rPr>
              <w:t xml:space="preserve">-1</w:t>
            </w:r>
            <w:r w:rsidDel="00000000" w:rsidR="00000000" w:rsidRPr="00000000">
              <w:rPr>
                <w:rFonts w:ascii="Gungsuh" w:cs="Gungsuh" w:eastAsia="Gungsuh" w:hAnsi="Gungsuh"/>
                <w:rtl w:val="0"/>
              </w:rPr>
              <w:t xml:space="preserve">體適能促進策略與活動方法</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87">
            <w:pPr>
              <w:widowControl w:val="0"/>
              <w:pBdr>
                <w:top w:space="0" w:sz="0" w:val="nil"/>
                <w:left w:space="0" w:sz="0" w:val="nil"/>
                <w:bottom w:space="0" w:sz="0" w:val="nil"/>
                <w:right w:space="0" w:sz="0" w:val="nil"/>
                <w:between w:space="0" w:sz="0" w:val="nil"/>
              </w:pBdr>
              <w:spacing w:line="276" w:lineRule="auto"/>
              <w:ind w:firstLine="0"/>
              <w:jc w:val="left"/>
              <w:rPr/>
            </w:pPr>
            <w:r w:rsidDel="00000000" w:rsidR="00000000" w:rsidRPr="00000000">
              <w:rPr>
                <w:rtl w:val="0"/>
              </w:rPr>
            </w:r>
          </w:p>
          <w:tbl>
            <w:tblPr>
              <w:tblStyle w:val="Table6"/>
              <w:tblW w:w="6416.0" w:type="dxa"/>
              <w:jc w:val="left"/>
              <w:tblBorders>
                <w:top w:color="000000" w:space="0" w:sz="0" w:val="nil"/>
                <w:left w:color="000000" w:space="0" w:sz="0" w:val="nil"/>
                <w:bottom w:color="000000" w:space="0" w:sz="0" w:val="nil"/>
                <w:right w:color="000000" w:space="0" w:sz="0" w:val="nil"/>
              </w:tblBorders>
              <w:tblLayout w:type="fixed"/>
              <w:tblLook w:val="0000"/>
            </w:tblPr>
            <w:tblGrid>
              <w:gridCol w:w="3208"/>
              <w:gridCol w:w="3208"/>
              <w:tblGridChange w:id="0">
                <w:tblGrid>
                  <w:gridCol w:w="3208"/>
                  <w:gridCol w:w="3208"/>
                </w:tblGrid>
              </w:tblGridChange>
            </w:tblGrid>
            <w:tr>
              <w:trPr>
                <w:cantSplit w:val="0"/>
                <w:trHeight w:val="276" w:hRule="atLeast"/>
                <w:tblHeader w:val="0"/>
              </w:trPr>
              <w:tc>
                <w:tcPr>
                  <w:tcMar>
                    <w:top w:w="0.0" w:type="dxa"/>
                    <w:bottom w:w="0.0" w:type="dxa"/>
                  </w:tcMar>
                </w:tcPr>
                <w:p w:rsidR="00000000" w:rsidDel="00000000" w:rsidP="00000000" w:rsidRDefault="00000000" w:rsidRPr="00000000" w14:paraId="00000088">
                  <w:pPr>
                    <w:widowControl w:val="0"/>
                    <w:ind w:firstLine="0"/>
                    <w:jc w:val="left"/>
                    <w:rPr>
                      <w:rFonts w:ascii="DFKai-SB" w:cs="DFKai-SB" w:eastAsia="DFKai-SB" w:hAnsi="DFKai-SB"/>
                    </w:rPr>
                  </w:pPr>
                  <w:r w:rsidDel="00000000" w:rsidR="00000000" w:rsidRPr="00000000">
                    <w:rPr>
                      <w:rFonts w:ascii="DFKai-SB" w:cs="DFKai-SB" w:eastAsia="DFKai-SB" w:hAnsi="DFKai-SB"/>
                      <w:rtl w:val="0"/>
                    </w:rPr>
                    <w:t xml:space="preserve">4c-</w:t>
                  </w:r>
                  <w:r w:rsidDel="00000000" w:rsidR="00000000" w:rsidRPr="00000000">
                    <w:rPr>
                      <w:rFonts w:ascii="MS Mincho" w:cs="MS Mincho" w:eastAsia="MS Mincho" w:hAnsi="MS Mincho"/>
                      <w:rtl w:val="0"/>
                    </w:rPr>
                    <w:t xml:space="preserve">Ⅳ</w:t>
                  </w:r>
                  <w:r w:rsidDel="00000000" w:rsidR="00000000" w:rsidRPr="00000000">
                    <w:rPr>
                      <w:rFonts w:ascii="DFKai-SB" w:cs="DFKai-SB" w:eastAsia="DFKai-SB" w:hAnsi="DFKai-SB"/>
                      <w:rtl w:val="0"/>
                    </w:rPr>
                    <w:t xml:space="preserve">-2分析並</w:t>
                  </w:r>
                </w:p>
                <w:p w:rsidR="00000000" w:rsidDel="00000000" w:rsidP="00000000" w:rsidRDefault="00000000" w:rsidRPr="00000000" w14:paraId="00000089">
                  <w:pPr>
                    <w:widowControl w:val="0"/>
                    <w:ind w:firstLine="0"/>
                    <w:jc w:val="left"/>
                    <w:rPr>
                      <w:rFonts w:ascii="DFKai-SB" w:cs="DFKai-SB" w:eastAsia="DFKai-SB" w:hAnsi="DFKai-SB"/>
                    </w:rPr>
                  </w:pPr>
                  <w:r w:rsidDel="00000000" w:rsidR="00000000" w:rsidRPr="00000000">
                    <w:rPr>
                      <w:rFonts w:ascii="DFKai-SB" w:cs="DFKai-SB" w:eastAsia="DFKai-SB" w:hAnsi="DFKai-SB"/>
                      <w:rtl w:val="0"/>
                    </w:rPr>
                    <w:t xml:space="preserve">評估個人的體適</w:t>
                  </w:r>
                </w:p>
                <w:p w:rsidR="00000000" w:rsidDel="00000000" w:rsidP="00000000" w:rsidRDefault="00000000" w:rsidRPr="00000000" w14:paraId="0000008A">
                  <w:pPr>
                    <w:widowControl w:val="0"/>
                    <w:ind w:firstLine="0"/>
                    <w:jc w:val="left"/>
                    <w:rPr>
                      <w:rFonts w:ascii="DFKai-SB" w:cs="DFKai-SB" w:eastAsia="DFKai-SB" w:hAnsi="DFKai-SB"/>
                    </w:rPr>
                  </w:pPr>
                  <w:r w:rsidDel="00000000" w:rsidR="00000000" w:rsidRPr="00000000">
                    <w:rPr>
                      <w:rFonts w:ascii="DFKai-SB" w:cs="DFKai-SB" w:eastAsia="DFKai-SB" w:hAnsi="DFKai-SB"/>
                      <w:rtl w:val="0"/>
                    </w:rPr>
                    <w:t xml:space="preserve">能與運動技能，修正個人的運動計畫。</w:t>
                  </w:r>
                </w:p>
                <w:p w:rsidR="00000000" w:rsidDel="00000000" w:rsidP="00000000" w:rsidRDefault="00000000" w:rsidRPr="00000000" w14:paraId="0000008B">
                  <w:pPr>
                    <w:pBdr>
                      <w:top w:space="0" w:sz="0" w:val="nil"/>
                      <w:left w:space="0" w:sz="0" w:val="nil"/>
                      <w:bottom w:space="0" w:sz="0" w:val="nil"/>
                      <w:right w:space="0" w:sz="0" w:val="nil"/>
                      <w:between w:space="0" w:sz="0" w:val="nil"/>
                    </w:pBdr>
                    <w:jc w:val="left"/>
                    <w:rPr>
                      <w:rFonts w:ascii="DFKai-SB" w:cs="DFKai-SB" w:eastAsia="DFKai-SB" w:hAnsi="DFKai-SB"/>
                    </w:rPr>
                  </w:pPr>
                  <w:r w:rsidDel="00000000" w:rsidR="00000000" w:rsidRPr="00000000">
                    <w:rPr>
                      <w:rFonts w:ascii="DFKai-SB" w:cs="DFKai-SB" w:eastAsia="DFKai-SB" w:hAnsi="DFKai-SB"/>
                      <w:rtl w:val="0"/>
                    </w:rPr>
                    <w:t xml:space="preserve">4d-</w:t>
                  </w:r>
                  <w:r w:rsidDel="00000000" w:rsidR="00000000" w:rsidRPr="00000000">
                    <w:rPr>
                      <w:rFonts w:ascii="MS Mincho" w:cs="MS Mincho" w:eastAsia="MS Mincho" w:hAnsi="MS Mincho"/>
                      <w:rtl w:val="0"/>
                    </w:rPr>
                    <w:t xml:space="preserve">Ⅳ</w:t>
                  </w:r>
                  <w:r w:rsidDel="00000000" w:rsidR="00000000" w:rsidRPr="00000000">
                    <w:rPr>
                      <w:rFonts w:ascii="DFKai-SB" w:cs="DFKai-SB" w:eastAsia="DFKai-SB" w:hAnsi="DFKai-SB"/>
                      <w:rtl w:val="0"/>
                    </w:rPr>
                    <w:t xml:space="preserve">-2</w:t>
                  </w:r>
                </w:p>
                <w:p w:rsidR="00000000" w:rsidDel="00000000" w:rsidP="00000000" w:rsidRDefault="00000000" w:rsidRPr="00000000" w14:paraId="0000008C">
                  <w:pPr>
                    <w:widowControl w:val="0"/>
                    <w:ind w:firstLine="0"/>
                    <w:jc w:val="left"/>
                    <w:rPr>
                      <w:rFonts w:ascii="DFKai-SB" w:cs="DFKai-SB" w:eastAsia="DFKai-SB" w:hAnsi="DFKai-SB"/>
                    </w:rPr>
                  </w:pPr>
                  <w:r w:rsidDel="00000000" w:rsidR="00000000" w:rsidRPr="00000000">
                    <w:rPr>
                      <w:rFonts w:ascii="DFKai-SB" w:cs="DFKai-SB" w:eastAsia="DFKai-SB" w:hAnsi="DFKai-SB"/>
                      <w:rtl w:val="0"/>
                    </w:rPr>
                    <w:t xml:space="preserve">執行個人運動</w:t>
                  </w:r>
                </w:p>
                <w:p w:rsidR="00000000" w:rsidDel="00000000" w:rsidP="00000000" w:rsidRDefault="00000000" w:rsidRPr="00000000" w14:paraId="0000008D">
                  <w:pPr>
                    <w:widowControl w:val="0"/>
                    <w:ind w:firstLine="0"/>
                    <w:jc w:val="left"/>
                    <w:rPr>
                      <w:rFonts w:ascii="DFKai-SB" w:cs="DFKai-SB" w:eastAsia="DFKai-SB" w:hAnsi="DFKai-SB"/>
                    </w:rPr>
                  </w:pPr>
                  <w:r w:rsidDel="00000000" w:rsidR="00000000" w:rsidRPr="00000000">
                    <w:rPr>
                      <w:rFonts w:ascii="DFKai-SB" w:cs="DFKai-SB" w:eastAsia="DFKai-SB" w:hAnsi="DFKai-SB"/>
                      <w:rtl w:val="0"/>
                    </w:rPr>
                    <w:t xml:space="preserve">計畫，實際參與</w:t>
                  </w:r>
                </w:p>
                <w:p w:rsidR="00000000" w:rsidDel="00000000" w:rsidP="00000000" w:rsidRDefault="00000000" w:rsidRPr="00000000" w14:paraId="0000008E">
                  <w:pPr>
                    <w:widowControl w:val="0"/>
                    <w:ind w:firstLine="0"/>
                    <w:jc w:val="left"/>
                    <w:rPr>
                      <w:rFonts w:ascii="DFKai-SB" w:cs="DFKai-SB" w:eastAsia="DFKai-SB" w:hAnsi="DFKai-SB"/>
                      <w:sz w:val="16"/>
                      <w:szCs w:val="16"/>
                    </w:rPr>
                  </w:pPr>
                  <w:r w:rsidDel="00000000" w:rsidR="00000000" w:rsidRPr="00000000">
                    <w:rPr>
                      <w:rFonts w:ascii="DFKai-SB" w:cs="DFKai-SB" w:eastAsia="DFKai-SB" w:hAnsi="DFKai-SB"/>
                      <w:rtl w:val="0"/>
                    </w:rPr>
                    <w:t xml:space="preserve">身體活</w:t>
                  </w:r>
                  <w:r w:rsidDel="00000000" w:rsidR="00000000" w:rsidRPr="00000000">
                    <w:rPr>
                      <w:rFonts w:ascii="DFKai-SB" w:cs="DFKai-SB" w:eastAsia="DFKai-SB" w:hAnsi="DFKai-SB"/>
                      <w:sz w:val="23"/>
                      <w:szCs w:val="23"/>
                      <w:rtl w:val="0"/>
                    </w:rPr>
                    <w:t xml:space="preserve">動 。</w:t>
                  </w:r>
                  <w:r w:rsidDel="00000000" w:rsidR="00000000" w:rsidRPr="00000000">
                    <w:rPr>
                      <w:rtl w:val="0"/>
                    </w:rPr>
                  </w:r>
                </w:p>
              </w:tc>
              <w:tc>
                <w:tcPr>
                  <w:tcMar>
                    <w:top w:w="0.0" w:type="dxa"/>
                    <w:bottom w:w="0.0" w:type="dxa"/>
                  </w:tcMar>
                </w:tcPr>
                <w:p w:rsidR="00000000" w:rsidDel="00000000" w:rsidP="00000000" w:rsidRDefault="00000000" w:rsidRPr="00000000" w14:paraId="0000008F">
                  <w:pPr>
                    <w:widowControl w:val="0"/>
                    <w:ind w:firstLine="0"/>
                    <w:jc w:val="left"/>
                    <w:rPr>
                      <w:rFonts w:ascii="DFKai-SB" w:cs="DFKai-SB" w:eastAsia="DFKai-SB" w:hAnsi="DFKai-SB"/>
                      <w:sz w:val="23"/>
                      <w:szCs w:val="23"/>
                    </w:rPr>
                  </w:pPr>
                  <w:r w:rsidDel="00000000" w:rsidR="00000000" w:rsidRPr="00000000">
                    <w:rPr>
                      <w:rFonts w:ascii="DFKai-SB" w:cs="DFKai-SB" w:eastAsia="DFKai-SB" w:hAnsi="DFKai-SB"/>
                      <w:sz w:val="23"/>
                      <w:szCs w:val="23"/>
                      <w:rtl w:val="0"/>
                    </w:rPr>
                    <w:t xml:space="preserve">分析並評估個人的體適能與運動技能，修正個人的運動計畫。</w:t>
                  </w:r>
                </w:p>
              </w:tc>
            </w:tr>
          </w:tbl>
          <w:p w:rsidR="00000000" w:rsidDel="00000000" w:rsidP="00000000" w:rsidRDefault="00000000" w:rsidRPr="00000000" w14:paraId="00000090">
            <w:pPr>
              <w:spacing w:line="260" w:lineRule="auto"/>
              <w:jc w:val="left"/>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91">
            <w:pPr>
              <w:ind w:firstLine="0"/>
              <w:jc w:val="left"/>
              <w:rPr>
                <w:rFonts w:ascii="DFKai-SB" w:cs="DFKai-SB" w:eastAsia="DFKai-SB" w:hAnsi="DFKai-SB"/>
                <w:color w:val="ff0000"/>
              </w:rPr>
            </w:pPr>
            <w:r w:rsidDel="00000000" w:rsidR="00000000" w:rsidRPr="00000000">
              <w:rPr>
                <w:rtl w:val="0"/>
              </w:rPr>
            </w:r>
          </w:p>
          <w:p w:rsidR="00000000" w:rsidDel="00000000" w:rsidP="00000000" w:rsidRDefault="00000000" w:rsidRPr="00000000" w14:paraId="00000092">
            <w:pPr>
              <w:numPr>
                <w:ilvl w:val="0"/>
                <w:numId w:val="2"/>
              </w:numPr>
              <w:ind w:left="440" w:hanging="360"/>
              <w:jc w:val="left"/>
              <w:rPr>
                <w:rFonts w:ascii="DFKai-SB" w:cs="DFKai-SB" w:eastAsia="DFKai-SB" w:hAnsi="DFKai-SB"/>
                <w:color w:val="ff0000"/>
              </w:rPr>
            </w:pPr>
            <w:r w:rsidDel="00000000" w:rsidR="00000000" w:rsidRPr="00000000">
              <w:rPr>
                <w:rFonts w:ascii="DFKai-SB" w:cs="DFKai-SB" w:eastAsia="DFKai-SB" w:hAnsi="DFKai-SB"/>
                <w:color w:val="ff0000"/>
                <w:rtl w:val="0"/>
              </w:rPr>
              <w:t xml:space="preserve">複習八上說明體適能分為「健康體適能」與「技能體適能」兩大類。歸納健康體適能分為五個要素：身體組成、柔軟度、肌力、肌耐力、心肺耐力。並教導學生體適能項目所檢測的相對應能力為何</w:t>
            </w:r>
          </w:p>
          <w:p w:rsidR="00000000" w:rsidDel="00000000" w:rsidP="00000000" w:rsidRDefault="00000000" w:rsidRPr="00000000" w14:paraId="00000093">
            <w:pPr>
              <w:numPr>
                <w:ilvl w:val="0"/>
                <w:numId w:val="2"/>
              </w:numPr>
              <w:ind w:left="440" w:hanging="360"/>
              <w:jc w:val="left"/>
              <w:rPr>
                <w:rFonts w:ascii="DFKai-SB" w:cs="DFKai-SB" w:eastAsia="DFKai-SB" w:hAnsi="DFKai-SB"/>
                <w:color w:val="ff0000"/>
              </w:rPr>
            </w:pPr>
            <w:r w:rsidDel="00000000" w:rsidR="00000000" w:rsidRPr="00000000">
              <w:rPr>
                <w:rFonts w:ascii="DFKai-SB" w:cs="DFKai-SB" w:eastAsia="DFKai-SB" w:hAnsi="DFKai-SB"/>
                <w:color w:val="ff0000"/>
                <w:rtl w:val="0"/>
              </w:rPr>
              <w:t xml:space="preserve">測驗體適能項目：800M&amp;1600M。</w:t>
            </w:r>
          </w:p>
          <w:p w:rsidR="00000000" w:rsidDel="00000000" w:rsidP="00000000" w:rsidRDefault="00000000" w:rsidRPr="00000000" w14:paraId="00000094">
            <w:pPr>
              <w:spacing w:line="260" w:lineRule="auto"/>
              <w:jc w:val="left"/>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95">
            <w:pPr>
              <w:spacing w:line="260" w:lineRule="auto"/>
              <w:jc w:val="center"/>
              <w:rPr/>
            </w:pPr>
            <w:r w:rsidDel="00000000" w:rsidR="00000000" w:rsidRPr="00000000">
              <w:rPr>
                <w:rFonts w:ascii="DFKai-SB" w:cs="DFKai-SB" w:eastAsia="DFKai-SB" w:hAnsi="DFKai-SB"/>
                <w:rtl w:val="0"/>
              </w:rPr>
              <w:t xml:space="preserve">2</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96">
            <w:pPr>
              <w:spacing w:line="260" w:lineRule="auto"/>
              <w:jc w:val="left"/>
              <w:rPr/>
            </w:pPr>
            <w:r w:rsidDel="00000000" w:rsidR="00000000" w:rsidRPr="00000000">
              <w:rPr>
                <w:rFonts w:ascii="DFKai-SB" w:cs="DFKai-SB" w:eastAsia="DFKai-SB" w:hAnsi="DFKai-SB"/>
                <w:rtl w:val="0"/>
              </w:rPr>
              <w:t xml:space="preserve">1.體適能測驗項目所需器材：碼表</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97">
            <w:pPr>
              <w:ind w:left="92" w:hanging="5.9999999999999964"/>
              <w:jc w:val="left"/>
              <w:rPr>
                <w:rFonts w:ascii="DFKai-SB" w:cs="DFKai-SB" w:eastAsia="DFKai-SB" w:hAnsi="DFKai-SB"/>
              </w:rPr>
            </w:pPr>
            <w:r w:rsidDel="00000000" w:rsidR="00000000" w:rsidRPr="00000000">
              <w:rPr>
                <w:rFonts w:ascii="DFKai-SB" w:cs="DFKai-SB" w:eastAsia="DFKai-SB" w:hAnsi="DFKai-SB"/>
                <w:rtl w:val="0"/>
              </w:rPr>
              <w:t xml:space="preserve">實作</w:t>
            </w:r>
          </w:p>
          <w:p w:rsidR="00000000" w:rsidDel="00000000" w:rsidP="00000000" w:rsidRDefault="00000000" w:rsidRPr="00000000" w14:paraId="00000098">
            <w:pPr>
              <w:spacing w:line="260" w:lineRule="auto"/>
              <w:jc w:val="left"/>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99">
            <w:pPr>
              <w:spacing w:line="260" w:lineRule="auto"/>
              <w:jc w:val="left"/>
              <w:rPr>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9A">
            <w:pPr>
              <w:ind w:left="23" w:firstLine="0"/>
              <w:jc w:val="left"/>
              <w:rPr/>
            </w:pPr>
            <w:r w:rsidDel="00000000" w:rsidR="00000000" w:rsidRPr="00000000">
              <w:rPr>
                <w:rtl w:val="0"/>
              </w:rPr>
            </w:r>
          </w:p>
        </w:tc>
      </w:tr>
      <w:tr>
        <w:trPr>
          <w:cantSplit w:val="0"/>
          <w:trHeight w:val="20" w:hRule="atLeast"/>
          <w:tblHeader w:val="0"/>
        </w:trPr>
        <w:tc>
          <w:tcPr>
            <w:shd w:fill="auto" w:val="clear"/>
            <w:vAlign w:val="center"/>
          </w:tcPr>
          <w:p w:rsidR="00000000" w:rsidDel="00000000" w:rsidP="00000000" w:rsidRDefault="00000000" w:rsidRPr="00000000" w14:paraId="0000009B">
            <w:pPr>
              <w:jc w:val="center"/>
              <w:rPr>
                <w:color w:val="000000"/>
                <w:sz w:val="18"/>
                <w:szCs w:val="18"/>
              </w:rPr>
            </w:pPr>
            <w:sdt>
              <w:sdtPr>
                <w:tag w:val="goog_rdk_27"/>
              </w:sdtPr>
              <w:sdtContent>
                <w:r w:rsidDel="00000000" w:rsidR="00000000" w:rsidRPr="00000000">
                  <w:rPr>
                    <w:rFonts w:ascii="Gungsuh" w:cs="Gungsuh" w:eastAsia="Gungsuh" w:hAnsi="Gungsuh"/>
                    <w:color w:val="000000"/>
                    <w:sz w:val="18"/>
                    <w:szCs w:val="18"/>
                    <w:rtl w:val="0"/>
                  </w:rPr>
                  <w:t xml:space="preserve">第5週</w:t>
                </w:r>
              </w:sdtContent>
            </w:sdt>
          </w:p>
          <w:p w:rsidR="00000000" w:rsidDel="00000000" w:rsidP="00000000" w:rsidRDefault="00000000" w:rsidRPr="00000000" w14:paraId="0000009C">
            <w:pPr>
              <w:jc w:val="center"/>
              <w:rPr>
                <w:color w:val="000000"/>
                <w:sz w:val="18"/>
                <w:szCs w:val="18"/>
              </w:rPr>
            </w:pPr>
            <w:r w:rsidDel="00000000" w:rsidR="00000000" w:rsidRPr="00000000">
              <w:rPr>
                <w:rtl w:val="0"/>
              </w:rPr>
            </w:r>
          </w:p>
          <w:p w:rsidR="00000000" w:rsidDel="00000000" w:rsidP="00000000" w:rsidRDefault="00000000" w:rsidRPr="00000000" w14:paraId="0000009D">
            <w:pPr>
              <w:jc w:val="center"/>
              <w:rPr>
                <w:color w:val="000000"/>
                <w:sz w:val="18"/>
                <w:szCs w:val="18"/>
              </w:rPr>
            </w:pPr>
            <w:r w:rsidDel="00000000" w:rsidR="00000000" w:rsidRPr="00000000">
              <w:rPr>
                <w:color w:val="000000"/>
                <w:sz w:val="18"/>
                <w:szCs w:val="18"/>
                <w:rtl w:val="0"/>
              </w:rPr>
              <w:t xml:space="preserve">03/13~03/17</w:t>
            </w:r>
          </w:p>
        </w:tc>
        <w:tc>
          <w:tcPr>
            <w:shd w:fill="auto" w:val="clear"/>
          </w:tcPr>
          <w:p w:rsidR="00000000" w:rsidDel="00000000" w:rsidP="00000000" w:rsidRDefault="00000000" w:rsidRPr="00000000" w14:paraId="0000009E">
            <w:pPr>
              <w:spacing w:line="260" w:lineRule="auto"/>
              <w:jc w:val="left"/>
              <w:rPr/>
            </w:pPr>
            <w:r w:rsidDel="00000000" w:rsidR="00000000" w:rsidRPr="00000000">
              <w:rPr>
                <w:rFonts w:ascii="Gungsuh" w:cs="Gungsuh" w:eastAsia="Gungsuh" w:hAnsi="Gungsuh"/>
                <w:rtl w:val="0"/>
              </w:rPr>
              <w:t xml:space="preserve">Hb-IV-1 陣地攻守性球類運動動作組合及團隊戰術。</w:t>
            </w:r>
            <w:r w:rsidDel="00000000" w:rsidR="00000000" w:rsidRPr="00000000">
              <w:rPr>
                <w:rtl w:val="0"/>
              </w:rPr>
            </w:r>
          </w:p>
          <w:p w:rsidR="00000000" w:rsidDel="00000000" w:rsidP="00000000" w:rsidRDefault="00000000" w:rsidRPr="00000000" w14:paraId="0000009F">
            <w:pPr>
              <w:spacing w:line="260" w:lineRule="auto"/>
              <w:jc w:val="left"/>
              <w:rPr/>
            </w:pPr>
            <w:r w:rsidDel="00000000" w:rsidR="00000000" w:rsidRPr="00000000">
              <w:rPr>
                <w:rtl w:val="0"/>
              </w:rPr>
            </w:r>
          </w:p>
          <w:p w:rsidR="00000000" w:rsidDel="00000000" w:rsidP="00000000" w:rsidRDefault="00000000" w:rsidRPr="00000000" w14:paraId="000000A0">
            <w:pPr>
              <w:spacing w:line="260" w:lineRule="auto"/>
              <w:jc w:val="left"/>
              <w:rPr/>
            </w:pPr>
            <w:r w:rsidDel="00000000" w:rsidR="00000000" w:rsidRPr="00000000">
              <w:rPr>
                <w:rtl w:val="0"/>
              </w:rPr>
            </w:r>
          </w:p>
          <w:p w:rsidR="00000000" w:rsidDel="00000000" w:rsidP="00000000" w:rsidRDefault="00000000" w:rsidRPr="00000000" w14:paraId="000000A1">
            <w:pPr>
              <w:spacing w:line="260" w:lineRule="auto"/>
              <w:jc w:val="left"/>
              <w:rPr/>
            </w:pPr>
            <w:r w:rsidDel="00000000" w:rsidR="00000000" w:rsidRPr="00000000">
              <w:rPr>
                <w:rtl w:val="0"/>
              </w:rPr>
            </w:r>
          </w:p>
          <w:p w:rsidR="00000000" w:rsidDel="00000000" w:rsidP="00000000" w:rsidRDefault="00000000" w:rsidRPr="00000000" w14:paraId="000000A2">
            <w:pPr>
              <w:spacing w:line="260" w:lineRule="auto"/>
              <w:jc w:val="left"/>
              <w:rPr/>
            </w:pPr>
            <w:r w:rsidDel="00000000" w:rsidR="00000000" w:rsidRPr="00000000">
              <w:rPr>
                <w:rtl w:val="0"/>
              </w:rPr>
            </w:r>
          </w:p>
          <w:p w:rsidR="00000000" w:rsidDel="00000000" w:rsidP="00000000" w:rsidRDefault="00000000" w:rsidRPr="00000000" w14:paraId="000000A3">
            <w:pPr>
              <w:spacing w:line="260" w:lineRule="auto"/>
              <w:jc w:val="left"/>
              <w:rPr/>
            </w:pPr>
            <w:r w:rsidDel="00000000" w:rsidR="00000000" w:rsidRPr="00000000">
              <w:rPr>
                <w:rtl w:val="0"/>
              </w:rPr>
            </w:r>
          </w:p>
          <w:p w:rsidR="00000000" w:rsidDel="00000000" w:rsidP="00000000" w:rsidRDefault="00000000" w:rsidRPr="00000000" w14:paraId="000000A4">
            <w:pPr>
              <w:spacing w:line="260" w:lineRule="auto"/>
              <w:jc w:val="left"/>
              <w:rPr/>
            </w:pPr>
            <w:r w:rsidDel="00000000" w:rsidR="00000000" w:rsidRPr="00000000">
              <w:rPr>
                <w:rtl w:val="0"/>
              </w:rPr>
            </w:r>
          </w:p>
          <w:p w:rsidR="00000000" w:rsidDel="00000000" w:rsidP="00000000" w:rsidRDefault="00000000" w:rsidRPr="00000000" w14:paraId="000000A5">
            <w:pPr>
              <w:spacing w:line="260" w:lineRule="auto"/>
              <w:jc w:val="left"/>
              <w:rPr/>
            </w:pPr>
            <w:r w:rsidDel="00000000" w:rsidR="00000000" w:rsidRPr="00000000">
              <w:rPr>
                <w:rtl w:val="0"/>
              </w:rPr>
            </w:r>
          </w:p>
          <w:p w:rsidR="00000000" w:rsidDel="00000000" w:rsidP="00000000" w:rsidRDefault="00000000" w:rsidRPr="00000000" w14:paraId="000000A6">
            <w:pPr>
              <w:spacing w:line="260" w:lineRule="auto"/>
              <w:jc w:val="left"/>
              <w:rPr/>
            </w:pPr>
            <w:r w:rsidDel="00000000" w:rsidR="00000000" w:rsidRPr="00000000">
              <w:rPr>
                <w:rtl w:val="0"/>
              </w:rPr>
            </w:r>
          </w:p>
          <w:p w:rsidR="00000000" w:rsidDel="00000000" w:rsidP="00000000" w:rsidRDefault="00000000" w:rsidRPr="00000000" w14:paraId="000000A7">
            <w:pPr>
              <w:spacing w:line="260" w:lineRule="auto"/>
              <w:jc w:val="left"/>
              <w:rPr/>
            </w:pPr>
            <w:r w:rsidDel="00000000" w:rsidR="00000000" w:rsidRPr="00000000">
              <w:rPr>
                <w:rtl w:val="0"/>
              </w:rPr>
            </w:r>
          </w:p>
          <w:p w:rsidR="00000000" w:rsidDel="00000000" w:rsidP="00000000" w:rsidRDefault="00000000" w:rsidRPr="00000000" w14:paraId="000000A8">
            <w:pPr>
              <w:spacing w:line="260" w:lineRule="auto"/>
              <w:jc w:val="left"/>
              <w:rPr/>
            </w:pPr>
            <w:r w:rsidDel="00000000" w:rsidR="00000000" w:rsidRPr="00000000">
              <w:rPr>
                <w:rtl w:val="0"/>
              </w:rPr>
            </w:r>
          </w:p>
          <w:p w:rsidR="00000000" w:rsidDel="00000000" w:rsidP="00000000" w:rsidRDefault="00000000" w:rsidRPr="00000000" w14:paraId="000000A9">
            <w:pPr>
              <w:spacing w:line="260" w:lineRule="auto"/>
              <w:jc w:val="left"/>
              <w:rPr/>
            </w:pPr>
            <w:r w:rsidDel="00000000" w:rsidR="00000000" w:rsidRPr="00000000">
              <w:rPr>
                <w:rtl w:val="0"/>
              </w:rPr>
            </w:r>
          </w:p>
          <w:p w:rsidR="00000000" w:rsidDel="00000000" w:rsidP="00000000" w:rsidRDefault="00000000" w:rsidRPr="00000000" w14:paraId="000000AA">
            <w:pPr>
              <w:spacing w:line="260" w:lineRule="auto"/>
              <w:jc w:val="left"/>
              <w:rPr/>
            </w:pPr>
            <w:r w:rsidDel="00000000" w:rsidR="00000000" w:rsidRPr="00000000">
              <w:rPr>
                <w:rtl w:val="0"/>
              </w:rPr>
            </w:r>
          </w:p>
          <w:p w:rsidR="00000000" w:rsidDel="00000000" w:rsidP="00000000" w:rsidRDefault="00000000" w:rsidRPr="00000000" w14:paraId="000000AB">
            <w:pPr>
              <w:spacing w:line="260" w:lineRule="auto"/>
              <w:jc w:val="left"/>
              <w:rPr/>
            </w:pPr>
            <w:r w:rsidDel="00000000" w:rsidR="00000000" w:rsidRPr="00000000">
              <w:rPr>
                <w:rtl w:val="0"/>
              </w:rPr>
            </w:r>
          </w:p>
          <w:p w:rsidR="00000000" w:rsidDel="00000000" w:rsidP="00000000" w:rsidRDefault="00000000" w:rsidRPr="00000000" w14:paraId="000000AC">
            <w:pPr>
              <w:spacing w:line="260" w:lineRule="auto"/>
              <w:jc w:val="left"/>
              <w:rPr/>
            </w:pPr>
            <w:r w:rsidDel="00000000" w:rsidR="00000000" w:rsidRPr="00000000">
              <w:rPr>
                <w:rtl w:val="0"/>
              </w:rPr>
            </w:r>
          </w:p>
          <w:p w:rsidR="00000000" w:rsidDel="00000000" w:rsidP="00000000" w:rsidRDefault="00000000" w:rsidRPr="00000000" w14:paraId="000000AD">
            <w:pPr>
              <w:spacing w:line="260" w:lineRule="auto"/>
              <w:jc w:val="left"/>
              <w:rPr/>
            </w:pPr>
            <w:r w:rsidDel="00000000" w:rsidR="00000000" w:rsidRPr="00000000">
              <w:rPr>
                <w:rtl w:val="0"/>
              </w:rPr>
            </w:r>
          </w:p>
          <w:p w:rsidR="00000000" w:rsidDel="00000000" w:rsidP="00000000" w:rsidRDefault="00000000" w:rsidRPr="00000000" w14:paraId="000000AE">
            <w:pPr>
              <w:spacing w:line="260" w:lineRule="auto"/>
              <w:jc w:val="left"/>
              <w:rPr/>
            </w:pPr>
            <w:r w:rsidDel="00000000" w:rsidR="00000000" w:rsidRPr="00000000">
              <w:rPr>
                <w:rtl w:val="0"/>
              </w:rPr>
            </w:r>
          </w:p>
          <w:p w:rsidR="00000000" w:rsidDel="00000000" w:rsidP="00000000" w:rsidRDefault="00000000" w:rsidRPr="00000000" w14:paraId="000000AF">
            <w:pPr>
              <w:spacing w:line="260" w:lineRule="auto"/>
              <w:jc w:val="left"/>
              <w:rPr/>
            </w:pPr>
            <w:r w:rsidDel="00000000" w:rsidR="00000000" w:rsidRPr="00000000">
              <w:rPr>
                <w:rtl w:val="0"/>
              </w:rPr>
            </w:r>
          </w:p>
          <w:p w:rsidR="00000000" w:rsidDel="00000000" w:rsidP="00000000" w:rsidRDefault="00000000" w:rsidRPr="00000000" w14:paraId="000000B0">
            <w:pPr>
              <w:spacing w:line="260" w:lineRule="auto"/>
              <w:jc w:val="left"/>
              <w:rPr/>
            </w:pPr>
            <w:r w:rsidDel="00000000" w:rsidR="00000000" w:rsidRPr="00000000">
              <w:rPr>
                <w:rtl w:val="0"/>
              </w:rPr>
            </w:r>
          </w:p>
          <w:p w:rsidR="00000000" w:rsidDel="00000000" w:rsidP="00000000" w:rsidRDefault="00000000" w:rsidRPr="00000000" w14:paraId="000000B1">
            <w:pPr>
              <w:spacing w:line="260" w:lineRule="auto"/>
              <w:jc w:val="left"/>
              <w:rPr/>
            </w:pPr>
            <w:r w:rsidDel="00000000" w:rsidR="00000000" w:rsidRPr="00000000">
              <w:rPr>
                <w:rtl w:val="0"/>
              </w:rPr>
            </w:r>
          </w:p>
          <w:p w:rsidR="00000000" w:rsidDel="00000000" w:rsidP="00000000" w:rsidRDefault="00000000" w:rsidRPr="00000000" w14:paraId="000000B2">
            <w:pPr>
              <w:spacing w:line="260" w:lineRule="auto"/>
              <w:jc w:val="left"/>
              <w:rPr/>
            </w:pPr>
            <w:r w:rsidDel="00000000" w:rsidR="00000000" w:rsidRPr="00000000">
              <w:rPr>
                <w:rtl w:val="0"/>
              </w:rPr>
            </w:r>
          </w:p>
          <w:p w:rsidR="00000000" w:rsidDel="00000000" w:rsidP="00000000" w:rsidRDefault="00000000" w:rsidRPr="00000000" w14:paraId="000000B3">
            <w:pPr>
              <w:spacing w:line="260" w:lineRule="auto"/>
              <w:jc w:val="left"/>
              <w:rPr/>
            </w:pPr>
            <w:r w:rsidDel="00000000" w:rsidR="00000000" w:rsidRPr="00000000">
              <w:rPr>
                <w:rtl w:val="0"/>
              </w:rPr>
            </w:r>
          </w:p>
          <w:p w:rsidR="00000000" w:rsidDel="00000000" w:rsidP="00000000" w:rsidRDefault="00000000" w:rsidRPr="00000000" w14:paraId="000000B4">
            <w:pPr>
              <w:spacing w:line="260" w:lineRule="auto"/>
              <w:jc w:val="left"/>
              <w:rPr/>
            </w:pPr>
            <w:r w:rsidDel="00000000" w:rsidR="00000000" w:rsidRPr="00000000">
              <w:rPr>
                <w:rtl w:val="0"/>
              </w:rPr>
            </w:r>
          </w:p>
          <w:p w:rsidR="00000000" w:rsidDel="00000000" w:rsidP="00000000" w:rsidRDefault="00000000" w:rsidRPr="00000000" w14:paraId="000000B5">
            <w:pPr>
              <w:spacing w:line="260" w:lineRule="auto"/>
              <w:jc w:val="left"/>
              <w:rPr/>
            </w:pPr>
            <w:r w:rsidDel="00000000" w:rsidR="00000000" w:rsidRPr="00000000">
              <w:rPr>
                <w:rtl w:val="0"/>
              </w:rPr>
            </w:r>
          </w:p>
          <w:p w:rsidR="00000000" w:rsidDel="00000000" w:rsidP="00000000" w:rsidRDefault="00000000" w:rsidRPr="00000000" w14:paraId="000000B6">
            <w:pPr>
              <w:spacing w:line="260" w:lineRule="auto"/>
              <w:jc w:val="left"/>
              <w:rPr/>
            </w:pPr>
            <w:r w:rsidDel="00000000" w:rsidR="00000000" w:rsidRPr="00000000">
              <w:rPr>
                <w:rtl w:val="0"/>
              </w:rPr>
            </w:r>
          </w:p>
          <w:p w:rsidR="00000000" w:rsidDel="00000000" w:rsidP="00000000" w:rsidRDefault="00000000" w:rsidRPr="00000000" w14:paraId="000000B7">
            <w:pPr>
              <w:spacing w:line="260" w:lineRule="auto"/>
              <w:jc w:val="left"/>
              <w:rPr/>
            </w:pPr>
            <w:r w:rsidDel="00000000" w:rsidR="00000000" w:rsidRPr="00000000">
              <w:rPr>
                <w:rtl w:val="0"/>
              </w:rPr>
            </w:r>
          </w:p>
          <w:p w:rsidR="00000000" w:rsidDel="00000000" w:rsidP="00000000" w:rsidRDefault="00000000" w:rsidRPr="00000000" w14:paraId="000000B8">
            <w:pPr>
              <w:spacing w:line="260" w:lineRule="auto"/>
              <w:jc w:val="left"/>
              <w:rPr/>
            </w:pPr>
            <w:r w:rsidDel="00000000" w:rsidR="00000000" w:rsidRPr="00000000">
              <w:rPr>
                <w:rtl w:val="0"/>
              </w:rPr>
            </w:r>
          </w:p>
          <w:p w:rsidR="00000000" w:rsidDel="00000000" w:rsidP="00000000" w:rsidRDefault="00000000" w:rsidRPr="00000000" w14:paraId="000000B9">
            <w:pPr>
              <w:spacing w:line="260" w:lineRule="auto"/>
              <w:jc w:val="left"/>
              <w:rPr/>
            </w:pPr>
            <w:r w:rsidDel="00000000" w:rsidR="00000000" w:rsidRPr="00000000">
              <w:rPr>
                <w:rtl w:val="0"/>
              </w:rPr>
            </w:r>
          </w:p>
          <w:p w:rsidR="00000000" w:rsidDel="00000000" w:rsidP="00000000" w:rsidRDefault="00000000" w:rsidRPr="00000000" w14:paraId="000000BA">
            <w:pPr>
              <w:spacing w:line="260" w:lineRule="auto"/>
              <w:jc w:val="left"/>
              <w:rPr/>
            </w:pPr>
            <w:r w:rsidDel="00000000" w:rsidR="00000000" w:rsidRPr="00000000">
              <w:rPr>
                <w:rtl w:val="0"/>
              </w:rPr>
            </w:r>
          </w:p>
          <w:p w:rsidR="00000000" w:rsidDel="00000000" w:rsidP="00000000" w:rsidRDefault="00000000" w:rsidRPr="00000000" w14:paraId="000000BB">
            <w:pPr>
              <w:spacing w:line="260" w:lineRule="auto"/>
              <w:jc w:val="left"/>
              <w:rPr/>
            </w:pPr>
            <w:r w:rsidDel="00000000" w:rsidR="00000000" w:rsidRPr="00000000">
              <w:rPr>
                <w:rtl w:val="0"/>
              </w:rPr>
            </w:r>
          </w:p>
          <w:p w:rsidR="00000000" w:rsidDel="00000000" w:rsidP="00000000" w:rsidRDefault="00000000" w:rsidRPr="00000000" w14:paraId="000000BC">
            <w:pPr>
              <w:spacing w:line="260" w:lineRule="auto"/>
              <w:jc w:val="left"/>
              <w:rPr/>
            </w:pPr>
            <w:r w:rsidDel="00000000" w:rsidR="00000000" w:rsidRPr="00000000">
              <w:rPr>
                <w:rtl w:val="0"/>
              </w:rPr>
            </w:r>
          </w:p>
          <w:p w:rsidR="00000000" w:rsidDel="00000000" w:rsidP="00000000" w:rsidRDefault="00000000" w:rsidRPr="00000000" w14:paraId="000000BD">
            <w:pPr>
              <w:spacing w:line="260" w:lineRule="auto"/>
              <w:jc w:val="left"/>
              <w:rPr/>
            </w:pPr>
            <w:r w:rsidDel="00000000" w:rsidR="00000000" w:rsidRPr="00000000">
              <w:rPr>
                <w:rtl w:val="0"/>
              </w:rPr>
            </w:r>
          </w:p>
          <w:p w:rsidR="00000000" w:rsidDel="00000000" w:rsidP="00000000" w:rsidRDefault="00000000" w:rsidRPr="00000000" w14:paraId="000000BE">
            <w:pPr>
              <w:spacing w:line="260" w:lineRule="auto"/>
              <w:jc w:val="left"/>
              <w:rPr/>
            </w:pPr>
            <w:r w:rsidDel="00000000" w:rsidR="00000000" w:rsidRPr="00000000">
              <w:rPr>
                <w:rtl w:val="0"/>
              </w:rPr>
            </w:r>
          </w:p>
          <w:p w:rsidR="00000000" w:rsidDel="00000000" w:rsidP="00000000" w:rsidRDefault="00000000" w:rsidRPr="00000000" w14:paraId="000000BF">
            <w:pPr>
              <w:spacing w:line="260" w:lineRule="auto"/>
              <w:jc w:val="left"/>
              <w:rPr/>
            </w:pPr>
            <w:r w:rsidDel="00000000" w:rsidR="00000000" w:rsidRPr="00000000">
              <w:rPr>
                <w:rtl w:val="0"/>
              </w:rPr>
            </w:r>
          </w:p>
          <w:p w:rsidR="00000000" w:rsidDel="00000000" w:rsidP="00000000" w:rsidRDefault="00000000" w:rsidRPr="00000000" w14:paraId="000000C0">
            <w:pPr>
              <w:spacing w:line="260" w:lineRule="auto"/>
              <w:jc w:val="left"/>
              <w:rPr/>
            </w:pPr>
            <w:r w:rsidDel="00000000" w:rsidR="00000000" w:rsidRPr="00000000">
              <w:rPr>
                <w:rtl w:val="0"/>
              </w:rPr>
            </w:r>
          </w:p>
          <w:p w:rsidR="00000000" w:rsidDel="00000000" w:rsidP="00000000" w:rsidRDefault="00000000" w:rsidRPr="00000000" w14:paraId="000000C1">
            <w:pPr>
              <w:spacing w:line="260" w:lineRule="auto"/>
              <w:jc w:val="left"/>
              <w:rPr/>
            </w:pPr>
            <w:r w:rsidDel="00000000" w:rsidR="00000000" w:rsidRPr="00000000">
              <w:rPr>
                <w:rtl w:val="0"/>
              </w:rPr>
            </w:r>
          </w:p>
          <w:p w:rsidR="00000000" w:rsidDel="00000000" w:rsidP="00000000" w:rsidRDefault="00000000" w:rsidRPr="00000000" w14:paraId="000000C2">
            <w:pPr>
              <w:spacing w:line="260" w:lineRule="auto"/>
              <w:jc w:val="left"/>
              <w:rPr/>
            </w:pPr>
            <w:r w:rsidDel="00000000" w:rsidR="00000000" w:rsidRPr="00000000">
              <w:rPr>
                <w:rtl w:val="0"/>
              </w:rPr>
            </w:r>
          </w:p>
          <w:p w:rsidR="00000000" w:rsidDel="00000000" w:rsidP="00000000" w:rsidRDefault="00000000" w:rsidRPr="00000000" w14:paraId="000000C3">
            <w:pPr>
              <w:spacing w:line="260" w:lineRule="auto"/>
              <w:jc w:val="left"/>
              <w:rPr/>
            </w:pPr>
            <w:r w:rsidDel="00000000" w:rsidR="00000000" w:rsidRPr="00000000">
              <w:rPr>
                <w:rtl w:val="0"/>
              </w:rPr>
            </w:r>
          </w:p>
          <w:p w:rsidR="00000000" w:rsidDel="00000000" w:rsidP="00000000" w:rsidRDefault="00000000" w:rsidRPr="00000000" w14:paraId="000000C4">
            <w:pPr>
              <w:spacing w:line="260" w:lineRule="auto"/>
              <w:jc w:val="left"/>
              <w:rPr/>
            </w:pPr>
            <w:r w:rsidDel="00000000" w:rsidR="00000000" w:rsidRPr="00000000">
              <w:rPr>
                <w:rtl w:val="0"/>
              </w:rPr>
            </w:r>
          </w:p>
          <w:p w:rsidR="00000000" w:rsidDel="00000000" w:rsidP="00000000" w:rsidRDefault="00000000" w:rsidRPr="00000000" w14:paraId="000000C5">
            <w:pPr>
              <w:spacing w:line="260" w:lineRule="auto"/>
              <w:jc w:val="left"/>
              <w:rPr/>
            </w:pPr>
            <w:r w:rsidDel="00000000" w:rsidR="00000000" w:rsidRPr="00000000">
              <w:rPr>
                <w:rtl w:val="0"/>
              </w:rPr>
            </w:r>
          </w:p>
          <w:p w:rsidR="00000000" w:rsidDel="00000000" w:rsidP="00000000" w:rsidRDefault="00000000" w:rsidRPr="00000000" w14:paraId="000000C6">
            <w:pPr>
              <w:spacing w:line="260" w:lineRule="auto"/>
              <w:jc w:val="left"/>
              <w:rPr/>
            </w:pPr>
            <w:r w:rsidDel="00000000" w:rsidR="00000000" w:rsidRPr="00000000">
              <w:rPr>
                <w:rtl w:val="0"/>
              </w:rPr>
            </w:r>
          </w:p>
          <w:p w:rsidR="00000000" w:rsidDel="00000000" w:rsidP="00000000" w:rsidRDefault="00000000" w:rsidRPr="00000000" w14:paraId="000000C7">
            <w:pPr>
              <w:spacing w:line="260" w:lineRule="auto"/>
              <w:jc w:val="left"/>
              <w:rPr/>
            </w:pPr>
            <w:r w:rsidDel="00000000" w:rsidR="00000000" w:rsidRPr="00000000">
              <w:rPr>
                <w:rtl w:val="0"/>
              </w:rPr>
            </w:r>
          </w:p>
          <w:p w:rsidR="00000000" w:rsidDel="00000000" w:rsidP="00000000" w:rsidRDefault="00000000" w:rsidRPr="00000000" w14:paraId="000000C8">
            <w:pPr>
              <w:spacing w:line="260" w:lineRule="auto"/>
              <w:jc w:val="left"/>
              <w:rPr/>
            </w:pPr>
            <w:r w:rsidDel="00000000" w:rsidR="00000000" w:rsidRPr="00000000">
              <w:rPr>
                <w:rtl w:val="0"/>
              </w:rPr>
            </w:r>
          </w:p>
          <w:p w:rsidR="00000000" w:rsidDel="00000000" w:rsidP="00000000" w:rsidRDefault="00000000" w:rsidRPr="00000000" w14:paraId="000000C9">
            <w:pPr>
              <w:spacing w:line="260" w:lineRule="auto"/>
              <w:jc w:val="left"/>
              <w:rPr/>
            </w:pPr>
            <w:r w:rsidDel="00000000" w:rsidR="00000000" w:rsidRPr="00000000">
              <w:rPr>
                <w:rtl w:val="0"/>
              </w:rPr>
            </w:r>
          </w:p>
          <w:p w:rsidR="00000000" w:rsidDel="00000000" w:rsidP="00000000" w:rsidRDefault="00000000" w:rsidRPr="00000000" w14:paraId="000000CA">
            <w:pPr>
              <w:spacing w:line="260" w:lineRule="auto"/>
              <w:ind w:firstLine="0"/>
              <w:jc w:val="left"/>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CB">
            <w:pPr>
              <w:spacing w:line="260" w:lineRule="auto"/>
              <w:jc w:val="left"/>
              <w:rPr/>
            </w:pPr>
            <w:r w:rsidDel="00000000" w:rsidR="00000000" w:rsidRPr="00000000">
              <w:rPr>
                <w:rFonts w:ascii="DFKai-SB" w:cs="DFKai-SB" w:eastAsia="DFKai-SB" w:hAnsi="DFKai-SB"/>
                <w:rtl w:val="0"/>
              </w:rPr>
              <w:t xml:space="preserve">1c-IV-1 了解各項運動基礎原理和規則。</w:t>
            </w:r>
            <w:r w:rsidDel="00000000" w:rsidR="00000000" w:rsidRPr="00000000">
              <w:rPr>
                <w:rtl w:val="0"/>
              </w:rPr>
            </w:r>
          </w:p>
          <w:p w:rsidR="00000000" w:rsidDel="00000000" w:rsidP="00000000" w:rsidRDefault="00000000" w:rsidRPr="00000000" w14:paraId="000000CC">
            <w:pPr>
              <w:spacing w:line="260" w:lineRule="auto"/>
              <w:jc w:val="left"/>
              <w:rPr/>
            </w:pPr>
            <w:r w:rsidDel="00000000" w:rsidR="00000000" w:rsidRPr="00000000">
              <w:rPr>
                <w:rFonts w:ascii="DFKai-SB" w:cs="DFKai-SB" w:eastAsia="DFKai-SB" w:hAnsi="DFKai-SB"/>
                <w:rtl w:val="0"/>
              </w:rPr>
              <w:t xml:space="preserve">1d-IV-1 了解各項運動技能原理。</w:t>
            </w:r>
            <w:r w:rsidDel="00000000" w:rsidR="00000000" w:rsidRPr="00000000">
              <w:rPr>
                <w:rtl w:val="0"/>
              </w:rPr>
            </w:r>
          </w:p>
          <w:p w:rsidR="00000000" w:rsidDel="00000000" w:rsidP="00000000" w:rsidRDefault="00000000" w:rsidRPr="00000000" w14:paraId="000000CD">
            <w:pPr>
              <w:spacing w:line="260" w:lineRule="auto"/>
              <w:jc w:val="left"/>
              <w:rPr/>
            </w:pPr>
            <w:r w:rsidDel="00000000" w:rsidR="00000000" w:rsidRPr="00000000">
              <w:rPr>
                <w:rFonts w:ascii="DFKai-SB" w:cs="DFKai-SB" w:eastAsia="DFKai-SB" w:hAnsi="DFKai-SB"/>
                <w:rtl w:val="0"/>
              </w:rPr>
              <w:t xml:space="preserve">1d-IV-3 應用運動比賽的各項策略。</w:t>
            </w:r>
            <w:r w:rsidDel="00000000" w:rsidR="00000000" w:rsidRPr="00000000">
              <w:rPr>
                <w:rtl w:val="0"/>
              </w:rPr>
            </w:r>
          </w:p>
          <w:p w:rsidR="00000000" w:rsidDel="00000000" w:rsidP="00000000" w:rsidRDefault="00000000" w:rsidRPr="00000000" w14:paraId="000000CE">
            <w:pPr>
              <w:spacing w:line="260" w:lineRule="auto"/>
              <w:jc w:val="left"/>
              <w:rPr/>
            </w:pPr>
            <w:r w:rsidDel="00000000" w:rsidR="00000000" w:rsidRPr="00000000">
              <w:rPr>
                <w:rFonts w:ascii="DFKai-SB" w:cs="DFKai-SB" w:eastAsia="DFKai-SB" w:hAnsi="DFKai-SB"/>
                <w:rtl w:val="0"/>
              </w:rPr>
              <w:t xml:space="preserve">2c-IV-2 表現利他合群的態度，與他人理性溝通與和諧互動。</w:t>
            </w:r>
            <w:r w:rsidDel="00000000" w:rsidR="00000000" w:rsidRPr="00000000">
              <w:rPr>
                <w:rtl w:val="0"/>
              </w:rPr>
            </w:r>
          </w:p>
          <w:p w:rsidR="00000000" w:rsidDel="00000000" w:rsidP="00000000" w:rsidRDefault="00000000" w:rsidRPr="00000000" w14:paraId="000000CF">
            <w:pPr>
              <w:spacing w:line="260" w:lineRule="auto"/>
              <w:jc w:val="left"/>
              <w:rPr/>
            </w:pPr>
            <w:r w:rsidDel="00000000" w:rsidR="00000000" w:rsidRPr="00000000">
              <w:rPr>
                <w:rtl w:val="0"/>
              </w:rPr>
            </w:r>
          </w:p>
          <w:p w:rsidR="00000000" w:rsidDel="00000000" w:rsidP="00000000" w:rsidRDefault="00000000" w:rsidRPr="00000000" w14:paraId="000000D0">
            <w:pPr>
              <w:spacing w:line="260" w:lineRule="auto"/>
              <w:jc w:val="left"/>
              <w:rPr/>
            </w:pPr>
            <w:r w:rsidDel="00000000" w:rsidR="00000000" w:rsidRPr="00000000">
              <w:rPr>
                <w:rtl w:val="0"/>
              </w:rPr>
            </w:r>
          </w:p>
          <w:p w:rsidR="00000000" w:rsidDel="00000000" w:rsidP="00000000" w:rsidRDefault="00000000" w:rsidRPr="00000000" w14:paraId="000000D1">
            <w:pPr>
              <w:spacing w:line="260" w:lineRule="auto"/>
              <w:jc w:val="left"/>
              <w:rPr/>
            </w:pPr>
            <w:r w:rsidDel="00000000" w:rsidR="00000000" w:rsidRPr="00000000">
              <w:rPr>
                <w:rtl w:val="0"/>
              </w:rPr>
            </w:r>
          </w:p>
          <w:p w:rsidR="00000000" w:rsidDel="00000000" w:rsidP="00000000" w:rsidRDefault="00000000" w:rsidRPr="00000000" w14:paraId="000000D2">
            <w:pPr>
              <w:spacing w:line="260" w:lineRule="auto"/>
              <w:jc w:val="left"/>
              <w:rPr/>
            </w:pPr>
            <w:r w:rsidDel="00000000" w:rsidR="00000000" w:rsidRPr="00000000">
              <w:rPr>
                <w:rtl w:val="0"/>
              </w:rPr>
            </w:r>
          </w:p>
          <w:p w:rsidR="00000000" w:rsidDel="00000000" w:rsidP="00000000" w:rsidRDefault="00000000" w:rsidRPr="00000000" w14:paraId="000000D3">
            <w:pPr>
              <w:spacing w:line="260" w:lineRule="auto"/>
              <w:jc w:val="left"/>
              <w:rPr/>
            </w:pPr>
            <w:r w:rsidDel="00000000" w:rsidR="00000000" w:rsidRPr="00000000">
              <w:rPr>
                <w:rtl w:val="0"/>
              </w:rPr>
            </w:r>
          </w:p>
          <w:p w:rsidR="00000000" w:rsidDel="00000000" w:rsidP="00000000" w:rsidRDefault="00000000" w:rsidRPr="00000000" w14:paraId="000000D4">
            <w:pPr>
              <w:spacing w:line="260" w:lineRule="auto"/>
              <w:jc w:val="left"/>
              <w:rPr/>
            </w:pPr>
            <w:r w:rsidDel="00000000" w:rsidR="00000000" w:rsidRPr="00000000">
              <w:rPr>
                <w:rtl w:val="0"/>
              </w:rPr>
            </w:r>
          </w:p>
          <w:p w:rsidR="00000000" w:rsidDel="00000000" w:rsidP="00000000" w:rsidRDefault="00000000" w:rsidRPr="00000000" w14:paraId="000000D5">
            <w:pPr>
              <w:spacing w:line="260" w:lineRule="auto"/>
              <w:jc w:val="left"/>
              <w:rPr/>
            </w:pPr>
            <w:r w:rsidDel="00000000" w:rsidR="00000000" w:rsidRPr="00000000">
              <w:rPr>
                <w:rtl w:val="0"/>
              </w:rPr>
            </w:r>
          </w:p>
          <w:p w:rsidR="00000000" w:rsidDel="00000000" w:rsidP="00000000" w:rsidRDefault="00000000" w:rsidRPr="00000000" w14:paraId="000000D6">
            <w:pPr>
              <w:spacing w:line="260" w:lineRule="auto"/>
              <w:jc w:val="left"/>
              <w:rPr/>
            </w:pPr>
            <w:r w:rsidDel="00000000" w:rsidR="00000000" w:rsidRPr="00000000">
              <w:rPr>
                <w:rtl w:val="0"/>
              </w:rPr>
            </w:r>
          </w:p>
          <w:p w:rsidR="00000000" w:rsidDel="00000000" w:rsidP="00000000" w:rsidRDefault="00000000" w:rsidRPr="00000000" w14:paraId="000000D7">
            <w:pPr>
              <w:spacing w:line="260" w:lineRule="auto"/>
              <w:jc w:val="left"/>
              <w:rPr/>
            </w:pPr>
            <w:r w:rsidDel="00000000" w:rsidR="00000000" w:rsidRPr="00000000">
              <w:rPr>
                <w:rtl w:val="0"/>
              </w:rPr>
            </w:r>
          </w:p>
          <w:p w:rsidR="00000000" w:rsidDel="00000000" w:rsidP="00000000" w:rsidRDefault="00000000" w:rsidRPr="00000000" w14:paraId="000000D8">
            <w:pPr>
              <w:spacing w:line="260" w:lineRule="auto"/>
              <w:jc w:val="left"/>
              <w:rPr/>
            </w:pPr>
            <w:r w:rsidDel="00000000" w:rsidR="00000000" w:rsidRPr="00000000">
              <w:rPr>
                <w:rtl w:val="0"/>
              </w:rPr>
            </w:r>
          </w:p>
          <w:p w:rsidR="00000000" w:rsidDel="00000000" w:rsidP="00000000" w:rsidRDefault="00000000" w:rsidRPr="00000000" w14:paraId="000000D9">
            <w:pPr>
              <w:spacing w:line="260" w:lineRule="auto"/>
              <w:jc w:val="left"/>
              <w:rPr/>
            </w:pPr>
            <w:r w:rsidDel="00000000" w:rsidR="00000000" w:rsidRPr="00000000">
              <w:rPr>
                <w:rtl w:val="0"/>
              </w:rPr>
            </w:r>
          </w:p>
          <w:p w:rsidR="00000000" w:rsidDel="00000000" w:rsidP="00000000" w:rsidRDefault="00000000" w:rsidRPr="00000000" w14:paraId="000000DA">
            <w:pPr>
              <w:spacing w:line="260" w:lineRule="auto"/>
              <w:jc w:val="left"/>
              <w:rPr/>
            </w:pPr>
            <w:r w:rsidDel="00000000" w:rsidR="00000000" w:rsidRPr="00000000">
              <w:rPr>
                <w:rtl w:val="0"/>
              </w:rPr>
            </w:r>
          </w:p>
          <w:p w:rsidR="00000000" w:rsidDel="00000000" w:rsidP="00000000" w:rsidRDefault="00000000" w:rsidRPr="00000000" w14:paraId="000000DB">
            <w:pPr>
              <w:spacing w:line="260" w:lineRule="auto"/>
              <w:jc w:val="left"/>
              <w:rPr/>
            </w:pPr>
            <w:r w:rsidDel="00000000" w:rsidR="00000000" w:rsidRPr="00000000">
              <w:rPr>
                <w:rtl w:val="0"/>
              </w:rPr>
            </w:r>
          </w:p>
          <w:p w:rsidR="00000000" w:rsidDel="00000000" w:rsidP="00000000" w:rsidRDefault="00000000" w:rsidRPr="00000000" w14:paraId="000000DC">
            <w:pPr>
              <w:spacing w:line="260" w:lineRule="auto"/>
              <w:jc w:val="left"/>
              <w:rPr/>
            </w:pPr>
            <w:r w:rsidDel="00000000" w:rsidR="00000000" w:rsidRPr="00000000">
              <w:rPr>
                <w:rtl w:val="0"/>
              </w:rPr>
            </w:r>
          </w:p>
          <w:p w:rsidR="00000000" w:rsidDel="00000000" w:rsidP="00000000" w:rsidRDefault="00000000" w:rsidRPr="00000000" w14:paraId="000000DD">
            <w:pPr>
              <w:spacing w:line="260" w:lineRule="auto"/>
              <w:jc w:val="left"/>
              <w:rPr/>
            </w:pPr>
            <w:r w:rsidDel="00000000" w:rsidR="00000000" w:rsidRPr="00000000">
              <w:rPr>
                <w:rtl w:val="0"/>
              </w:rPr>
            </w:r>
          </w:p>
          <w:p w:rsidR="00000000" w:rsidDel="00000000" w:rsidP="00000000" w:rsidRDefault="00000000" w:rsidRPr="00000000" w14:paraId="000000DE">
            <w:pPr>
              <w:spacing w:line="260" w:lineRule="auto"/>
              <w:jc w:val="left"/>
              <w:rPr/>
            </w:pPr>
            <w:r w:rsidDel="00000000" w:rsidR="00000000" w:rsidRPr="00000000">
              <w:rPr>
                <w:rtl w:val="0"/>
              </w:rPr>
            </w:r>
          </w:p>
          <w:p w:rsidR="00000000" w:rsidDel="00000000" w:rsidP="00000000" w:rsidRDefault="00000000" w:rsidRPr="00000000" w14:paraId="000000DF">
            <w:pPr>
              <w:spacing w:line="260" w:lineRule="auto"/>
              <w:jc w:val="left"/>
              <w:rPr/>
            </w:pPr>
            <w:r w:rsidDel="00000000" w:rsidR="00000000" w:rsidRPr="00000000">
              <w:rPr>
                <w:rtl w:val="0"/>
              </w:rPr>
            </w:r>
          </w:p>
          <w:p w:rsidR="00000000" w:rsidDel="00000000" w:rsidP="00000000" w:rsidRDefault="00000000" w:rsidRPr="00000000" w14:paraId="000000E0">
            <w:pPr>
              <w:spacing w:line="260" w:lineRule="auto"/>
              <w:jc w:val="left"/>
              <w:rPr/>
            </w:pPr>
            <w:r w:rsidDel="00000000" w:rsidR="00000000" w:rsidRPr="00000000">
              <w:rPr>
                <w:rtl w:val="0"/>
              </w:rPr>
            </w:r>
          </w:p>
          <w:p w:rsidR="00000000" w:rsidDel="00000000" w:rsidP="00000000" w:rsidRDefault="00000000" w:rsidRPr="00000000" w14:paraId="000000E1">
            <w:pPr>
              <w:spacing w:line="260" w:lineRule="auto"/>
              <w:jc w:val="left"/>
              <w:rPr/>
            </w:pPr>
            <w:r w:rsidDel="00000000" w:rsidR="00000000" w:rsidRPr="00000000">
              <w:rPr>
                <w:rtl w:val="0"/>
              </w:rPr>
            </w:r>
          </w:p>
          <w:p w:rsidR="00000000" w:rsidDel="00000000" w:rsidP="00000000" w:rsidRDefault="00000000" w:rsidRPr="00000000" w14:paraId="000000E2">
            <w:pPr>
              <w:spacing w:line="260" w:lineRule="auto"/>
              <w:jc w:val="left"/>
              <w:rPr/>
            </w:pPr>
            <w:r w:rsidDel="00000000" w:rsidR="00000000" w:rsidRPr="00000000">
              <w:rPr>
                <w:rtl w:val="0"/>
              </w:rPr>
            </w:r>
          </w:p>
          <w:p w:rsidR="00000000" w:rsidDel="00000000" w:rsidP="00000000" w:rsidRDefault="00000000" w:rsidRPr="00000000" w14:paraId="000000E3">
            <w:pPr>
              <w:spacing w:line="260" w:lineRule="auto"/>
              <w:jc w:val="left"/>
              <w:rPr/>
            </w:pPr>
            <w:r w:rsidDel="00000000" w:rsidR="00000000" w:rsidRPr="00000000">
              <w:rPr>
                <w:rtl w:val="0"/>
              </w:rPr>
            </w:r>
          </w:p>
          <w:p w:rsidR="00000000" w:rsidDel="00000000" w:rsidP="00000000" w:rsidRDefault="00000000" w:rsidRPr="00000000" w14:paraId="000000E4">
            <w:pPr>
              <w:spacing w:line="260" w:lineRule="auto"/>
              <w:jc w:val="left"/>
              <w:rPr/>
            </w:pPr>
            <w:r w:rsidDel="00000000" w:rsidR="00000000" w:rsidRPr="00000000">
              <w:rPr>
                <w:rtl w:val="0"/>
              </w:rPr>
            </w:r>
          </w:p>
          <w:p w:rsidR="00000000" w:rsidDel="00000000" w:rsidP="00000000" w:rsidRDefault="00000000" w:rsidRPr="00000000" w14:paraId="000000E5">
            <w:pPr>
              <w:spacing w:line="260" w:lineRule="auto"/>
              <w:jc w:val="left"/>
              <w:rPr/>
            </w:pPr>
            <w:r w:rsidDel="00000000" w:rsidR="00000000" w:rsidRPr="00000000">
              <w:rPr>
                <w:rtl w:val="0"/>
              </w:rPr>
            </w:r>
          </w:p>
          <w:p w:rsidR="00000000" w:rsidDel="00000000" w:rsidP="00000000" w:rsidRDefault="00000000" w:rsidRPr="00000000" w14:paraId="000000E6">
            <w:pPr>
              <w:spacing w:line="260" w:lineRule="auto"/>
              <w:jc w:val="left"/>
              <w:rPr/>
            </w:pPr>
            <w:r w:rsidDel="00000000" w:rsidR="00000000" w:rsidRPr="00000000">
              <w:rPr>
                <w:rtl w:val="0"/>
              </w:rPr>
            </w:r>
          </w:p>
          <w:p w:rsidR="00000000" w:rsidDel="00000000" w:rsidP="00000000" w:rsidRDefault="00000000" w:rsidRPr="00000000" w14:paraId="000000E7">
            <w:pPr>
              <w:spacing w:line="260" w:lineRule="auto"/>
              <w:jc w:val="left"/>
              <w:rPr/>
            </w:pPr>
            <w:r w:rsidDel="00000000" w:rsidR="00000000" w:rsidRPr="00000000">
              <w:rPr>
                <w:rtl w:val="0"/>
              </w:rPr>
            </w:r>
          </w:p>
          <w:p w:rsidR="00000000" w:rsidDel="00000000" w:rsidP="00000000" w:rsidRDefault="00000000" w:rsidRPr="00000000" w14:paraId="000000E8">
            <w:pPr>
              <w:spacing w:line="260" w:lineRule="auto"/>
              <w:jc w:val="left"/>
              <w:rPr/>
            </w:pPr>
            <w:r w:rsidDel="00000000" w:rsidR="00000000" w:rsidRPr="00000000">
              <w:rPr>
                <w:rtl w:val="0"/>
              </w:rPr>
            </w:r>
          </w:p>
          <w:p w:rsidR="00000000" w:rsidDel="00000000" w:rsidP="00000000" w:rsidRDefault="00000000" w:rsidRPr="00000000" w14:paraId="000000E9">
            <w:pPr>
              <w:spacing w:line="260" w:lineRule="auto"/>
              <w:jc w:val="left"/>
              <w:rPr/>
            </w:pPr>
            <w:r w:rsidDel="00000000" w:rsidR="00000000" w:rsidRPr="00000000">
              <w:rPr>
                <w:rtl w:val="0"/>
              </w:rPr>
            </w:r>
          </w:p>
          <w:p w:rsidR="00000000" w:rsidDel="00000000" w:rsidP="00000000" w:rsidRDefault="00000000" w:rsidRPr="00000000" w14:paraId="000000EA">
            <w:pPr>
              <w:spacing w:line="260" w:lineRule="auto"/>
              <w:jc w:val="left"/>
              <w:rPr/>
            </w:pPr>
            <w:r w:rsidDel="00000000" w:rsidR="00000000" w:rsidRPr="00000000">
              <w:rPr>
                <w:rtl w:val="0"/>
              </w:rPr>
            </w:r>
          </w:p>
          <w:p w:rsidR="00000000" w:rsidDel="00000000" w:rsidP="00000000" w:rsidRDefault="00000000" w:rsidRPr="00000000" w14:paraId="000000EB">
            <w:pPr>
              <w:spacing w:line="260" w:lineRule="auto"/>
              <w:jc w:val="left"/>
              <w:rPr/>
            </w:pPr>
            <w:r w:rsidDel="00000000" w:rsidR="00000000" w:rsidRPr="00000000">
              <w:rPr>
                <w:rtl w:val="0"/>
              </w:rPr>
            </w:r>
          </w:p>
          <w:p w:rsidR="00000000" w:rsidDel="00000000" w:rsidP="00000000" w:rsidRDefault="00000000" w:rsidRPr="00000000" w14:paraId="000000EC">
            <w:pPr>
              <w:spacing w:line="260" w:lineRule="auto"/>
              <w:jc w:val="left"/>
              <w:rPr/>
            </w:pPr>
            <w:r w:rsidDel="00000000" w:rsidR="00000000" w:rsidRPr="00000000">
              <w:rPr>
                <w:rtl w:val="0"/>
              </w:rPr>
            </w:r>
          </w:p>
          <w:p w:rsidR="00000000" w:rsidDel="00000000" w:rsidP="00000000" w:rsidRDefault="00000000" w:rsidRPr="00000000" w14:paraId="000000ED">
            <w:pPr>
              <w:spacing w:line="260" w:lineRule="auto"/>
              <w:jc w:val="left"/>
              <w:rPr/>
            </w:pPr>
            <w:r w:rsidDel="00000000" w:rsidR="00000000" w:rsidRPr="00000000">
              <w:rPr>
                <w:rtl w:val="0"/>
              </w:rPr>
            </w:r>
          </w:p>
          <w:p w:rsidR="00000000" w:rsidDel="00000000" w:rsidP="00000000" w:rsidRDefault="00000000" w:rsidRPr="00000000" w14:paraId="000000EE">
            <w:pPr>
              <w:spacing w:line="260" w:lineRule="auto"/>
              <w:jc w:val="left"/>
              <w:rPr/>
            </w:pPr>
            <w:r w:rsidDel="00000000" w:rsidR="00000000" w:rsidRPr="00000000">
              <w:rPr>
                <w:rtl w:val="0"/>
              </w:rPr>
            </w:r>
          </w:p>
          <w:p w:rsidR="00000000" w:rsidDel="00000000" w:rsidP="00000000" w:rsidRDefault="00000000" w:rsidRPr="00000000" w14:paraId="000000EF">
            <w:pPr>
              <w:spacing w:line="260" w:lineRule="auto"/>
              <w:jc w:val="left"/>
              <w:rPr/>
            </w:pPr>
            <w:r w:rsidDel="00000000" w:rsidR="00000000" w:rsidRPr="00000000">
              <w:rPr>
                <w:rtl w:val="0"/>
              </w:rPr>
            </w:r>
          </w:p>
          <w:p w:rsidR="00000000" w:rsidDel="00000000" w:rsidP="00000000" w:rsidRDefault="00000000" w:rsidRPr="00000000" w14:paraId="000000F0">
            <w:pPr>
              <w:spacing w:line="260" w:lineRule="auto"/>
              <w:ind w:firstLine="0"/>
              <w:jc w:val="left"/>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F1">
            <w:pPr>
              <w:spacing w:line="260" w:lineRule="auto"/>
              <w:jc w:val="left"/>
              <w:rPr/>
            </w:pPr>
            <w:r w:rsidDel="00000000" w:rsidR="00000000" w:rsidRPr="00000000">
              <w:rPr>
                <w:rFonts w:ascii="DFKai-SB" w:cs="DFKai-SB" w:eastAsia="DFKai-SB" w:hAnsi="DFKai-SB"/>
                <w:rtl w:val="0"/>
              </w:rPr>
              <w:t xml:space="preserve">第五篇運動大進擊</w:t>
            </w:r>
            <w:r w:rsidDel="00000000" w:rsidR="00000000" w:rsidRPr="00000000">
              <w:rPr>
                <w:rtl w:val="0"/>
              </w:rPr>
            </w:r>
          </w:p>
          <w:p w:rsidR="00000000" w:rsidDel="00000000" w:rsidP="00000000" w:rsidRDefault="00000000" w:rsidRPr="00000000" w14:paraId="000000F2">
            <w:pPr>
              <w:spacing w:line="260" w:lineRule="auto"/>
              <w:jc w:val="left"/>
              <w:rPr/>
            </w:pPr>
            <w:r w:rsidDel="00000000" w:rsidR="00000000" w:rsidRPr="00000000">
              <w:rPr>
                <w:rFonts w:ascii="DFKai-SB" w:cs="DFKai-SB" w:eastAsia="DFKai-SB" w:hAnsi="DFKai-SB"/>
                <w:rtl w:val="0"/>
              </w:rPr>
              <w:t xml:space="preserve">第一章籃球</w:t>
            </w:r>
            <w:r w:rsidDel="00000000" w:rsidR="00000000" w:rsidRPr="00000000">
              <w:rPr>
                <w:rtl w:val="0"/>
              </w:rPr>
            </w:r>
          </w:p>
          <w:p w:rsidR="00000000" w:rsidDel="00000000" w:rsidP="00000000" w:rsidRDefault="00000000" w:rsidRPr="00000000" w14:paraId="000000F3">
            <w:pPr>
              <w:spacing w:line="260" w:lineRule="auto"/>
              <w:jc w:val="left"/>
              <w:rPr/>
            </w:pPr>
            <w:r w:rsidDel="00000000" w:rsidR="00000000" w:rsidRPr="00000000">
              <w:rPr>
                <w:rFonts w:ascii="DFKai-SB" w:cs="DFKai-SB" w:eastAsia="DFKai-SB" w:hAnsi="DFKai-SB"/>
                <w:b w:val="1"/>
                <w:rtl w:val="0"/>
              </w:rPr>
              <w:t xml:space="preserve">一、透過NBA影片欣賞關鍵防守如何贏得比賽</w:t>
            </w:r>
            <w:r w:rsidDel="00000000" w:rsidR="00000000" w:rsidRPr="00000000">
              <w:rPr>
                <w:rtl w:val="0"/>
              </w:rPr>
            </w:r>
          </w:p>
          <w:p w:rsidR="00000000" w:rsidDel="00000000" w:rsidP="00000000" w:rsidRDefault="00000000" w:rsidRPr="00000000" w14:paraId="000000F4">
            <w:pPr>
              <w:spacing w:line="260" w:lineRule="auto"/>
              <w:jc w:val="left"/>
              <w:rPr/>
            </w:pPr>
            <w:r w:rsidDel="00000000" w:rsidR="00000000" w:rsidRPr="00000000">
              <w:rPr>
                <w:rFonts w:ascii="DFKai-SB" w:cs="DFKai-SB" w:eastAsia="DFKai-SB" w:hAnsi="DFKai-SB"/>
                <w:rtl w:val="0"/>
              </w:rPr>
              <w:t xml:space="preserve">說明：籃球防守有許多的形式與策略，現今籃球進攻方式多元發展，促使防守需要更靈活的技巧及觀念來應變。</w:t>
            </w:r>
            <w:r w:rsidDel="00000000" w:rsidR="00000000" w:rsidRPr="00000000">
              <w:rPr>
                <w:rtl w:val="0"/>
              </w:rPr>
            </w:r>
          </w:p>
          <w:p w:rsidR="00000000" w:rsidDel="00000000" w:rsidP="00000000" w:rsidRDefault="00000000" w:rsidRPr="00000000" w14:paraId="000000F5">
            <w:pPr>
              <w:spacing w:line="260" w:lineRule="auto"/>
              <w:jc w:val="left"/>
              <w:rPr/>
            </w:pPr>
            <w:r w:rsidDel="00000000" w:rsidR="00000000" w:rsidRPr="00000000">
              <w:rPr>
                <w:rFonts w:ascii="DFKai-SB" w:cs="DFKai-SB" w:eastAsia="DFKai-SB" w:hAnsi="DFKai-SB"/>
                <w:rtl w:val="0"/>
              </w:rPr>
              <w:t xml:space="preserve">講解：NBA有很多球星是靠著防守讓人印象深刻，例如早期火鍋王Mutombo、籃板王Rodman、或者天下第二人Pippen都是以靠防守在NBA佔有一席之地。</w:t>
            </w:r>
            <w:r w:rsidDel="00000000" w:rsidR="00000000" w:rsidRPr="00000000">
              <w:rPr>
                <w:rtl w:val="0"/>
              </w:rPr>
            </w:r>
          </w:p>
          <w:p w:rsidR="00000000" w:rsidDel="00000000" w:rsidP="00000000" w:rsidRDefault="00000000" w:rsidRPr="00000000" w14:paraId="000000F6">
            <w:pPr>
              <w:spacing w:line="260" w:lineRule="auto"/>
              <w:jc w:val="left"/>
              <w:rPr/>
            </w:pPr>
            <w:r w:rsidDel="00000000" w:rsidR="00000000" w:rsidRPr="00000000">
              <w:rPr>
                <w:rFonts w:ascii="DFKai-SB" w:cs="DFKai-SB" w:eastAsia="DFKai-SB" w:hAnsi="DFKai-SB"/>
                <w:rtl w:val="0"/>
              </w:rPr>
              <w:t xml:space="preserve">提問：NBA於2001</w:t>
            </w:r>
            <w:r w:rsidDel="00000000" w:rsidR="00000000" w:rsidRPr="00000000">
              <w:rPr>
                <w:rFonts w:ascii="MS Mincho" w:cs="MS Mincho" w:eastAsia="MS Mincho" w:hAnsi="MS Mincho"/>
                <w:rtl w:val="0"/>
              </w:rPr>
              <w:t xml:space="preserve">～</w:t>
            </w:r>
            <w:r w:rsidDel="00000000" w:rsidR="00000000" w:rsidRPr="00000000">
              <w:rPr>
                <w:rFonts w:ascii="DFKai-SB" w:cs="DFKai-SB" w:eastAsia="DFKai-SB" w:hAnsi="DFKai-SB"/>
                <w:rtl w:val="0"/>
              </w:rPr>
              <w:t xml:space="preserve">2002賽季後開放使用區域聯防的戰術，一對一防守與區域聯防對於進攻戰術的演變有何影響？</w:t>
            </w:r>
            <w:r w:rsidDel="00000000" w:rsidR="00000000" w:rsidRPr="00000000">
              <w:rPr>
                <w:rtl w:val="0"/>
              </w:rPr>
            </w:r>
          </w:p>
          <w:p w:rsidR="00000000" w:rsidDel="00000000" w:rsidP="00000000" w:rsidRDefault="00000000" w:rsidRPr="00000000" w14:paraId="000000F7">
            <w:pPr>
              <w:spacing w:line="260" w:lineRule="auto"/>
              <w:jc w:val="left"/>
              <w:rPr/>
            </w:pPr>
            <w:r w:rsidDel="00000000" w:rsidR="00000000" w:rsidRPr="00000000">
              <w:rPr>
                <w:rFonts w:ascii="DFKai-SB" w:cs="DFKai-SB" w:eastAsia="DFKai-SB" w:hAnsi="DFKai-SB"/>
                <w:rtl w:val="0"/>
              </w:rPr>
              <w:t xml:space="preserve">發表：讓學生自由發表、討論，老師適時引導學生。</w:t>
            </w:r>
            <w:r w:rsidDel="00000000" w:rsidR="00000000" w:rsidRPr="00000000">
              <w:rPr>
                <w:rtl w:val="0"/>
              </w:rPr>
            </w:r>
          </w:p>
          <w:p w:rsidR="00000000" w:rsidDel="00000000" w:rsidP="00000000" w:rsidRDefault="00000000" w:rsidRPr="00000000" w14:paraId="000000F8">
            <w:pPr>
              <w:spacing w:line="260" w:lineRule="auto"/>
              <w:jc w:val="left"/>
              <w:rPr/>
            </w:pPr>
            <w:r w:rsidDel="00000000" w:rsidR="00000000" w:rsidRPr="00000000">
              <w:rPr>
                <w:rFonts w:ascii="DFKai-SB" w:cs="DFKai-SB" w:eastAsia="DFKai-SB" w:hAnsi="DFKai-SB"/>
                <w:rtl w:val="0"/>
              </w:rPr>
              <w:t xml:space="preserve">統整：聽完並了解一對一防守與聯防的特性，讓學生了解三步上籃的學習是循序漸進的。關鍵在於能否在比賽中掌控上籃技術與時機，而非一昧追求學會難度最高的歐洲步上籃。</w:t>
            </w:r>
            <w:r w:rsidDel="00000000" w:rsidR="00000000" w:rsidRPr="00000000">
              <w:rPr>
                <w:rtl w:val="0"/>
              </w:rPr>
            </w:r>
          </w:p>
          <w:p w:rsidR="00000000" w:rsidDel="00000000" w:rsidP="00000000" w:rsidRDefault="00000000" w:rsidRPr="00000000" w14:paraId="000000F9">
            <w:pPr>
              <w:spacing w:line="260" w:lineRule="auto"/>
              <w:jc w:val="left"/>
              <w:rPr/>
            </w:pPr>
            <w:r w:rsidDel="00000000" w:rsidR="00000000" w:rsidRPr="00000000">
              <w:rPr>
                <w:rFonts w:ascii="DFKai-SB" w:cs="DFKai-SB" w:eastAsia="DFKai-SB" w:hAnsi="DFKai-SB"/>
                <w:b w:val="1"/>
                <w:rtl w:val="0"/>
              </w:rPr>
              <w:t xml:space="preserve">二、個人防守基本動作自我檢核</w:t>
            </w:r>
            <w:r w:rsidDel="00000000" w:rsidR="00000000" w:rsidRPr="00000000">
              <w:rPr>
                <w:rtl w:val="0"/>
              </w:rPr>
            </w:r>
          </w:p>
          <w:p w:rsidR="00000000" w:rsidDel="00000000" w:rsidP="00000000" w:rsidRDefault="00000000" w:rsidRPr="00000000" w14:paraId="000000FA">
            <w:pPr>
              <w:spacing w:line="260" w:lineRule="auto"/>
              <w:jc w:val="left"/>
              <w:rPr/>
            </w:pPr>
            <w:r w:rsidDel="00000000" w:rsidR="00000000" w:rsidRPr="00000000">
              <w:rPr>
                <w:rFonts w:ascii="DFKai-SB" w:cs="DFKai-SB" w:eastAsia="DFKai-SB" w:hAnsi="DFKai-SB"/>
                <w:rtl w:val="0"/>
              </w:rPr>
              <w:t xml:space="preserve">說明：透過自我檢核表可以再一次複習和檢驗過去的學習經驗。</w:t>
            </w:r>
            <w:r w:rsidDel="00000000" w:rsidR="00000000" w:rsidRPr="00000000">
              <w:rPr>
                <w:rtl w:val="0"/>
              </w:rPr>
            </w:r>
          </w:p>
          <w:p w:rsidR="00000000" w:rsidDel="00000000" w:rsidP="00000000" w:rsidRDefault="00000000" w:rsidRPr="00000000" w14:paraId="000000FB">
            <w:pPr>
              <w:spacing w:line="260" w:lineRule="auto"/>
              <w:jc w:val="left"/>
              <w:rPr/>
            </w:pPr>
            <w:r w:rsidDel="00000000" w:rsidR="00000000" w:rsidRPr="00000000">
              <w:rPr>
                <w:rFonts w:ascii="DFKai-SB" w:cs="DFKai-SB" w:eastAsia="DFKai-SB" w:hAnsi="DFKai-SB"/>
                <w:rtl w:val="0"/>
              </w:rPr>
              <w:t xml:space="preserve">講解：防守姿勢和動作請學生找一塊大鏡子照著自我檢核表檢視，可以更了解自己身體是否符合標準，立即調整感受到回饋。</w:t>
            </w:r>
            <w:r w:rsidDel="00000000" w:rsidR="00000000" w:rsidRPr="00000000">
              <w:rPr>
                <w:rtl w:val="0"/>
              </w:rPr>
            </w:r>
          </w:p>
          <w:p w:rsidR="00000000" w:rsidDel="00000000" w:rsidP="00000000" w:rsidRDefault="00000000" w:rsidRPr="00000000" w14:paraId="000000FC">
            <w:pPr>
              <w:spacing w:line="260" w:lineRule="auto"/>
              <w:jc w:val="left"/>
              <w:rPr/>
            </w:pPr>
            <w:r w:rsidDel="00000000" w:rsidR="00000000" w:rsidRPr="00000000">
              <w:rPr>
                <w:rFonts w:ascii="DFKai-SB" w:cs="DFKai-SB" w:eastAsia="DFKai-SB" w:hAnsi="DFKai-SB"/>
                <w:rtl w:val="0"/>
              </w:rPr>
              <w:t xml:space="preserve">示範：防守步法需要隨著對手在場上位置和進攻方式做調整，要善用步法才能將防守動作化被動為主動，對進攻者時而對應、時而施壓。</w:t>
            </w:r>
            <w:r w:rsidDel="00000000" w:rsidR="00000000" w:rsidRPr="00000000">
              <w:rPr>
                <w:rtl w:val="0"/>
              </w:rPr>
            </w:r>
          </w:p>
          <w:p w:rsidR="00000000" w:rsidDel="00000000" w:rsidP="00000000" w:rsidRDefault="00000000" w:rsidRPr="00000000" w14:paraId="000000FD">
            <w:pPr>
              <w:spacing w:line="260" w:lineRule="auto"/>
              <w:jc w:val="left"/>
              <w:rPr/>
            </w:pPr>
            <w:r w:rsidDel="00000000" w:rsidR="00000000" w:rsidRPr="00000000">
              <w:rPr>
                <w:rFonts w:ascii="DFKai-SB" w:cs="DFKai-SB" w:eastAsia="DFKai-SB" w:hAnsi="DFKai-SB"/>
                <w:rtl w:val="0"/>
              </w:rPr>
              <w:t xml:space="preserve">操作：提醒學生防守姿勢、動作需要與步法在移動中作結合，不可以因為改變步法和方向就影響姿勢和動作，也不能因為防守姿勢、動作影響到步法的移動，造成防守漏洞。</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0FE">
            <w:pPr>
              <w:spacing w:line="260" w:lineRule="auto"/>
              <w:jc w:val="center"/>
              <w:rPr>
                <w:rFonts w:ascii="DFKai-SB" w:cs="DFKai-SB" w:eastAsia="DFKai-SB" w:hAnsi="DFKai-SB"/>
              </w:rPr>
            </w:pPr>
            <w:r w:rsidDel="00000000" w:rsidR="00000000" w:rsidRPr="00000000">
              <w:rPr>
                <w:rFonts w:ascii="DFKai-SB" w:cs="DFKai-SB" w:eastAsia="DFKai-SB" w:hAnsi="DFKai-SB"/>
                <w:rtl w:val="0"/>
              </w:rPr>
              <w:t xml:space="preserve">2</w:t>
            </w:r>
          </w:p>
          <w:p w:rsidR="00000000" w:rsidDel="00000000" w:rsidP="00000000" w:rsidRDefault="00000000" w:rsidRPr="00000000" w14:paraId="000000FF">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00">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01">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02">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03">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04">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05">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06">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07">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08">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09">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0A">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0B">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0C">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0D">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0E">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0F">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10">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11">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12">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13">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14">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15">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16">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17">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18">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19">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1A">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1B">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1C">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1D">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1E">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1F">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20">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21">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22">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23">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24">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25">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26">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27">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28">
            <w:pPr>
              <w:spacing w:line="260" w:lineRule="auto"/>
              <w:ind w:firstLine="0"/>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29">
            <w:pPr>
              <w:spacing w:line="260" w:lineRule="auto"/>
              <w:jc w:val="left"/>
              <w:rPr/>
            </w:pPr>
            <w:r w:rsidDel="00000000" w:rsidR="00000000" w:rsidRPr="00000000">
              <w:rPr>
                <w:rFonts w:ascii="DFKai-SB" w:cs="DFKai-SB" w:eastAsia="DFKai-SB" w:hAnsi="DFKai-SB"/>
                <w:rtl w:val="0"/>
              </w:rPr>
              <w:t xml:space="preserve">1.教學影片</w:t>
            </w:r>
            <w:r w:rsidDel="00000000" w:rsidR="00000000" w:rsidRPr="00000000">
              <w:rPr>
                <w:rtl w:val="0"/>
              </w:rPr>
            </w:r>
          </w:p>
          <w:p w:rsidR="00000000" w:rsidDel="00000000" w:rsidP="00000000" w:rsidRDefault="00000000" w:rsidRPr="00000000" w14:paraId="0000012A">
            <w:pPr>
              <w:spacing w:line="260"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2.教用版電子教科書</w:t>
            </w:r>
          </w:p>
          <w:p w:rsidR="00000000" w:rsidDel="00000000" w:rsidP="00000000" w:rsidRDefault="00000000" w:rsidRPr="00000000" w14:paraId="0000012B">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2C">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2D">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2E">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2F">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30">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31">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32">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33">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34">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35">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36">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37">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38">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39">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3A">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3B">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3C">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3D">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3E">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3F">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40">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41">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42">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43">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44">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45">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46">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47">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48">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49">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4A">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4B">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4C">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4D">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4E">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4F">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50">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51">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52">
            <w:pPr>
              <w:spacing w:line="260" w:lineRule="auto"/>
              <w:ind w:firstLine="0"/>
              <w:jc w:val="left"/>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53">
            <w:pPr>
              <w:spacing w:line="260" w:lineRule="auto"/>
              <w:jc w:val="left"/>
              <w:rPr/>
            </w:pPr>
            <w:r w:rsidDel="00000000" w:rsidR="00000000" w:rsidRPr="00000000">
              <w:rPr>
                <w:rFonts w:ascii="DFKai-SB" w:cs="DFKai-SB" w:eastAsia="DFKai-SB" w:hAnsi="DFKai-SB"/>
                <w:rtl w:val="0"/>
              </w:rPr>
              <w:t xml:space="preserve">觀察</w:t>
            </w:r>
            <w:r w:rsidDel="00000000" w:rsidR="00000000" w:rsidRPr="00000000">
              <w:rPr>
                <w:rtl w:val="0"/>
              </w:rPr>
            </w:r>
          </w:p>
          <w:p w:rsidR="00000000" w:rsidDel="00000000" w:rsidP="00000000" w:rsidRDefault="00000000" w:rsidRPr="00000000" w14:paraId="00000154">
            <w:pPr>
              <w:spacing w:line="260" w:lineRule="auto"/>
              <w:jc w:val="left"/>
              <w:rPr/>
            </w:pPr>
            <w:r w:rsidDel="00000000" w:rsidR="00000000" w:rsidRPr="00000000">
              <w:rPr>
                <w:rFonts w:ascii="DFKai-SB" w:cs="DFKai-SB" w:eastAsia="DFKai-SB" w:hAnsi="DFKai-SB"/>
                <w:rtl w:val="0"/>
              </w:rPr>
              <w:t xml:space="preserve">發表</w:t>
            </w:r>
            <w:r w:rsidDel="00000000" w:rsidR="00000000" w:rsidRPr="00000000">
              <w:rPr>
                <w:rtl w:val="0"/>
              </w:rPr>
            </w:r>
          </w:p>
          <w:p w:rsidR="00000000" w:rsidDel="00000000" w:rsidP="00000000" w:rsidRDefault="00000000" w:rsidRPr="00000000" w14:paraId="00000155">
            <w:pPr>
              <w:spacing w:line="260" w:lineRule="auto"/>
              <w:jc w:val="left"/>
              <w:rPr/>
            </w:pPr>
            <w:r w:rsidDel="00000000" w:rsidR="00000000" w:rsidRPr="00000000">
              <w:rPr>
                <w:rFonts w:ascii="DFKai-SB" w:cs="DFKai-SB" w:eastAsia="DFKai-SB" w:hAnsi="DFKai-SB"/>
                <w:rtl w:val="0"/>
              </w:rPr>
              <w:t xml:space="preserve">實作</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56">
            <w:pPr>
              <w:spacing w:line="260" w:lineRule="auto"/>
              <w:jc w:val="left"/>
              <w:rPr>
                <w:color w:val="000000"/>
              </w:rPr>
            </w:pPr>
            <w:r w:rsidDel="00000000" w:rsidR="00000000" w:rsidRPr="00000000">
              <w:rPr>
                <w:rtl w:val="0"/>
              </w:rPr>
            </w:r>
          </w:p>
        </w:tc>
        <w:tc>
          <w:tcPr>
            <w:shd w:fill="auto" w:val="clear"/>
          </w:tcPr>
          <w:p w:rsidR="00000000" w:rsidDel="00000000" w:rsidP="00000000" w:rsidRDefault="00000000" w:rsidRPr="00000000" w14:paraId="00000157">
            <w:pPr>
              <w:ind w:hanging="7"/>
              <w:jc w:val="left"/>
              <w:rPr>
                <w:color w:val="000000"/>
                <w:sz w:val="18"/>
                <w:szCs w:val="18"/>
              </w:rPr>
            </w:pPr>
            <w:r w:rsidDel="00000000" w:rsidR="00000000" w:rsidRPr="00000000">
              <w:rPr>
                <w:rtl w:val="0"/>
              </w:rPr>
            </w:r>
          </w:p>
        </w:tc>
      </w:tr>
      <w:tr>
        <w:trPr>
          <w:cantSplit w:val="0"/>
          <w:trHeight w:val="20" w:hRule="atLeast"/>
          <w:tblHeader w:val="0"/>
        </w:trPr>
        <w:tc>
          <w:tcPr>
            <w:shd w:fill="auto" w:val="clear"/>
            <w:vAlign w:val="center"/>
          </w:tcPr>
          <w:p w:rsidR="00000000" w:rsidDel="00000000" w:rsidP="00000000" w:rsidRDefault="00000000" w:rsidRPr="00000000" w14:paraId="00000158">
            <w:pPr>
              <w:jc w:val="center"/>
              <w:rPr>
                <w:color w:val="000000"/>
                <w:sz w:val="18"/>
                <w:szCs w:val="18"/>
              </w:rPr>
            </w:pPr>
            <w:sdt>
              <w:sdtPr>
                <w:tag w:val="goog_rdk_28"/>
              </w:sdtPr>
              <w:sdtContent>
                <w:r w:rsidDel="00000000" w:rsidR="00000000" w:rsidRPr="00000000">
                  <w:rPr>
                    <w:rFonts w:ascii="Gungsuh" w:cs="Gungsuh" w:eastAsia="Gungsuh" w:hAnsi="Gungsuh"/>
                    <w:color w:val="000000"/>
                    <w:sz w:val="18"/>
                    <w:szCs w:val="18"/>
                    <w:rtl w:val="0"/>
                  </w:rPr>
                  <w:t xml:space="preserve">第6週</w:t>
                </w:r>
              </w:sdtContent>
            </w:sdt>
          </w:p>
          <w:p w:rsidR="00000000" w:rsidDel="00000000" w:rsidP="00000000" w:rsidRDefault="00000000" w:rsidRPr="00000000" w14:paraId="00000159">
            <w:pPr>
              <w:jc w:val="center"/>
              <w:rPr>
                <w:color w:val="000000"/>
                <w:sz w:val="18"/>
                <w:szCs w:val="18"/>
              </w:rPr>
            </w:pPr>
            <w:r w:rsidDel="00000000" w:rsidR="00000000" w:rsidRPr="00000000">
              <w:rPr>
                <w:rtl w:val="0"/>
              </w:rPr>
            </w:r>
          </w:p>
          <w:p w:rsidR="00000000" w:rsidDel="00000000" w:rsidP="00000000" w:rsidRDefault="00000000" w:rsidRPr="00000000" w14:paraId="0000015A">
            <w:pPr>
              <w:jc w:val="center"/>
              <w:rPr>
                <w:color w:val="000000"/>
                <w:sz w:val="18"/>
                <w:szCs w:val="18"/>
              </w:rPr>
            </w:pPr>
            <w:r w:rsidDel="00000000" w:rsidR="00000000" w:rsidRPr="00000000">
              <w:rPr>
                <w:color w:val="000000"/>
                <w:sz w:val="18"/>
                <w:szCs w:val="18"/>
                <w:rtl w:val="0"/>
              </w:rPr>
              <w:t xml:space="preserve">03/20~03/24</w:t>
            </w:r>
          </w:p>
        </w:tc>
        <w:tc>
          <w:tcPr>
            <w:shd w:fill="auto" w:val="clear"/>
          </w:tcPr>
          <w:p w:rsidR="00000000" w:rsidDel="00000000" w:rsidP="00000000" w:rsidRDefault="00000000" w:rsidRPr="00000000" w14:paraId="0000015B">
            <w:pPr>
              <w:spacing w:line="260" w:lineRule="auto"/>
              <w:jc w:val="left"/>
              <w:rPr/>
            </w:pPr>
            <w:r w:rsidDel="00000000" w:rsidR="00000000" w:rsidRPr="00000000">
              <w:rPr>
                <w:rFonts w:ascii="Gungsuh" w:cs="Gungsuh" w:eastAsia="Gungsuh" w:hAnsi="Gungsuh"/>
                <w:rtl w:val="0"/>
              </w:rPr>
              <w:t xml:space="preserve">Hb-IV-1 陣地攻守性球類運動動作組合及團隊戰術。</w:t>
            </w:r>
            <w:r w:rsidDel="00000000" w:rsidR="00000000" w:rsidRPr="00000000">
              <w:rPr>
                <w:rtl w:val="0"/>
              </w:rPr>
            </w:r>
          </w:p>
          <w:p w:rsidR="00000000" w:rsidDel="00000000" w:rsidP="00000000" w:rsidRDefault="00000000" w:rsidRPr="00000000" w14:paraId="0000015C">
            <w:pPr>
              <w:spacing w:line="260" w:lineRule="auto"/>
              <w:jc w:val="left"/>
              <w:rPr/>
            </w:pPr>
            <w:r w:rsidDel="00000000" w:rsidR="00000000" w:rsidRPr="00000000">
              <w:rPr>
                <w:rtl w:val="0"/>
              </w:rPr>
            </w:r>
          </w:p>
          <w:p w:rsidR="00000000" w:rsidDel="00000000" w:rsidP="00000000" w:rsidRDefault="00000000" w:rsidRPr="00000000" w14:paraId="0000015D">
            <w:pPr>
              <w:spacing w:line="260" w:lineRule="auto"/>
              <w:jc w:val="left"/>
              <w:rPr/>
            </w:pPr>
            <w:r w:rsidDel="00000000" w:rsidR="00000000" w:rsidRPr="00000000">
              <w:rPr>
                <w:rtl w:val="0"/>
              </w:rPr>
            </w:r>
          </w:p>
          <w:p w:rsidR="00000000" w:rsidDel="00000000" w:rsidP="00000000" w:rsidRDefault="00000000" w:rsidRPr="00000000" w14:paraId="0000015E">
            <w:pPr>
              <w:spacing w:line="260" w:lineRule="auto"/>
              <w:jc w:val="left"/>
              <w:rPr/>
            </w:pPr>
            <w:r w:rsidDel="00000000" w:rsidR="00000000" w:rsidRPr="00000000">
              <w:rPr>
                <w:rtl w:val="0"/>
              </w:rPr>
            </w:r>
          </w:p>
          <w:p w:rsidR="00000000" w:rsidDel="00000000" w:rsidP="00000000" w:rsidRDefault="00000000" w:rsidRPr="00000000" w14:paraId="0000015F">
            <w:pPr>
              <w:spacing w:line="260" w:lineRule="auto"/>
              <w:jc w:val="left"/>
              <w:rPr/>
            </w:pPr>
            <w:r w:rsidDel="00000000" w:rsidR="00000000" w:rsidRPr="00000000">
              <w:rPr>
                <w:rtl w:val="0"/>
              </w:rPr>
            </w:r>
          </w:p>
          <w:p w:rsidR="00000000" w:rsidDel="00000000" w:rsidP="00000000" w:rsidRDefault="00000000" w:rsidRPr="00000000" w14:paraId="00000160">
            <w:pPr>
              <w:spacing w:line="260" w:lineRule="auto"/>
              <w:jc w:val="left"/>
              <w:rPr/>
            </w:pPr>
            <w:r w:rsidDel="00000000" w:rsidR="00000000" w:rsidRPr="00000000">
              <w:rPr>
                <w:rtl w:val="0"/>
              </w:rPr>
            </w:r>
          </w:p>
          <w:p w:rsidR="00000000" w:rsidDel="00000000" w:rsidP="00000000" w:rsidRDefault="00000000" w:rsidRPr="00000000" w14:paraId="00000161">
            <w:pPr>
              <w:spacing w:line="260" w:lineRule="auto"/>
              <w:jc w:val="left"/>
              <w:rPr/>
            </w:pPr>
            <w:r w:rsidDel="00000000" w:rsidR="00000000" w:rsidRPr="00000000">
              <w:rPr>
                <w:rtl w:val="0"/>
              </w:rPr>
            </w:r>
          </w:p>
          <w:p w:rsidR="00000000" w:rsidDel="00000000" w:rsidP="00000000" w:rsidRDefault="00000000" w:rsidRPr="00000000" w14:paraId="00000162">
            <w:pPr>
              <w:spacing w:line="260" w:lineRule="auto"/>
              <w:jc w:val="left"/>
              <w:rPr/>
            </w:pPr>
            <w:r w:rsidDel="00000000" w:rsidR="00000000" w:rsidRPr="00000000">
              <w:rPr>
                <w:rtl w:val="0"/>
              </w:rPr>
            </w:r>
          </w:p>
          <w:p w:rsidR="00000000" w:rsidDel="00000000" w:rsidP="00000000" w:rsidRDefault="00000000" w:rsidRPr="00000000" w14:paraId="00000163">
            <w:pPr>
              <w:spacing w:line="260" w:lineRule="auto"/>
              <w:jc w:val="left"/>
              <w:rPr/>
            </w:pPr>
            <w:r w:rsidDel="00000000" w:rsidR="00000000" w:rsidRPr="00000000">
              <w:rPr>
                <w:rtl w:val="0"/>
              </w:rPr>
            </w:r>
          </w:p>
          <w:p w:rsidR="00000000" w:rsidDel="00000000" w:rsidP="00000000" w:rsidRDefault="00000000" w:rsidRPr="00000000" w14:paraId="00000164">
            <w:pPr>
              <w:spacing w:line="260" w:lineRule="auto"/>
              <w:jc w:val="left"/>
              <w:rPr/>
            </w:pPr>
            <w:r w:rsidDel="00000000" w:rsidR="00000000" w:rsidRPr="00000000">
              <w:rPr>
                <w:rtl w:val="0"/>
              </w:rPr>
            </w:r>
          </w:p>
          <w:p w:rsidR="00000000" w:rsidDel="00000000" w:rsidP="00000000" w:rsidRDefault="00000000" w:rsidRPr="00000000" w14:paraId="00000165">
            <w:pPr>
              <w:spacing w:line="260" w:lineRule="auto"/>
              <w:jc w:val="left"/>
              <w:rPr/>
            </w:pPr>
            <w:r w:rsidDel="00000000" w:rsidR="00000000" w:rsidRPr="00000000">
              <w:rPr>
                <w:rtl w:val="0"/>
              </w:rPr>
            </w:r>
          </w:p>
          <w:p w:rsidR="00000000" w:rsidDel="00000000" w:rsidP="00000000" w:rsidRDefault="00000000" w:rsidRPr="00000000" w14:paraId="00000166">
            <w:pPr>
              <w:spacing w:line="260" w:lineRule="auto"/>
              <w:jc w:val="left"/>
              <w:rPr/>
            </w:pPr>
            <w:r w:rsidDel="00000000" w:rsidR="00000000" w:rsidRPr="00000000">
              <w:rPr>
                <w:rtl w:val="0"/>
              </w:rPr>
            </w:r>
          </w:p>
          <w:p w:rsidR="00000000" w:rsidDel="00000000" w:rsidP="00000000" w:rsidRDefault="00000000" w:rsidRPr="00000000" w14:paraId="00000167">
            <w:pPr>
              <w:spacing w:line="260" w:lineRule="auto"/>
              <w:jc w:val="left"/>
              <w:rPr/>
            </w:pPr>
            <w:r w:rsidDel="00000000" w:rsidR="00000000" w:rsidRPr="00000000">
              <w:rPr>
                <w:rtl w:val="0"/>
              </w:rPr>
            </w:r>
          </w:p>
          <w:p w:rsidR="00000000" w:rsidDel="00000000" w:rsidP="00000000" w:rsidRDefault="00000000" w:rsidRPr="00000000" w14:paraId="00000168">
            <w:pPr>
              <w:spacing w:line="260" w:lineRule="auto"/>
              <w:jc w:val="left"/>
              <w:rPr/>
            </w:pPr>
            <w:r w:rsidDel="00000000" w:rsidR="00000000" w:rsidRPr="00000000">
              <w:rPr>
                <w:rtl w:val="0"/>
              </w:rPr>
            </w:r>
          </w:p>
          <w:p w:rsidR="00000000" w:rsidDel="00000000" w:rsidP="00000000" w:rsidRDefault="00000000" w:rsidRPr="00000000" w14:paraId="00000169">
            <w:pPr>
              <w:spacing w:line="260" w:lineRule="auto"/>
              <w:jc w:val="left"/>
              <w:rPr/>
            </w:pPr>
            <w:r w:rsidDel="00000000" w:rsidR="00000000" w:rsidRPr="00000000">
              <w:rPr>
                <w:rtl w:val="0"/>
              </w:rPr>
            </w:r>
          </w:p>
          <w:p w:rsidR="00000000" w:rsidDel="00000000" w:rsidP="00000000" w:rsidRDefault="00000000" w:rsidRPr="00000000" w14:paraId="0000016A">
            <w:pPr>
              <w:spacing w:line="260" w:lineRule="auto"/>
              <w:jc w:val="left"/>
              <w:rPr/>
            </w:pPr>
            <w:r w:rsidDel="00000000" w:rsidR="00000000" w:rsidRPr="00000000">
              <w:rPr>
                <w:rtl w:val="0"/>
              </w:rPr>
            </w:r>
          </w:p>
          <w:p w:rsidR="00000000" w:rsidDel="00000000" w:rsidP="00000000" w:rsidRDefault="00000000" w:rsidRPr="00000000" w14:paraId="0000016B">
            <w:pPr>
              <w:spacing w:line="260" w:lineRule="auto"/>
              <w:jc w:val="left"/>
              <w:rPr/>
            </w:pPr>
            <w:r w:rsidDel="00000000" w:rsidR="00000000" w:rsidRPr="00000000">
              <w:rPr>
                <w:rtl w:val="0"/>
              </w:rPr>
            </w:r>
          </w:p>
          <w:p w:rsidR="00000000" w:rsidDel="00000000" w:rsidP="00000000" w:rsidRDefault="00000000" w:rsidRPr="00000000" w14:paraId="0000016C">
            <w:pPr>
              <w:spacing w:line="260" w:lineRule="auto"/>
              <w:jc w:val="left"/>
              <w:rPr/>
            </w:pPr>
            <w:r w:rsidDel="00000000" w:rsidR="00000000" w:rsidRPr="00000000">
              <w:rPr>
                <w:rtl w:val="0"/>
              </w:rPr>
            </w:r>
          </w:p>
          <w:p w:rsidR="00000000" w:rsidDel="00000000" w:rsidP="00000000" w:rsidRDefault="00000000" w:rsidRPr="00000000" w14:paraId="0000016D">
            <w:pPr>
              <w:spacing w:line="260" w:lineRule="auto"/>
              <w:jc w:val="left"/>
              <w:rPr/>
            </w:pPr>
            <w:r w:rsidDel="00000000" w:rsidR="00000000" w:rsidRPr="00000000">
              <w:rPr>
                <w:rtl w:val="0"/>
              </w:rPr>
            </w:r>
          </w:p>
          <w:p w:rsidR="00000000" w:rsidDel="00000000" w:rsidP="00000000" w:rsidRDefault="00000000" w:rsidRPr="00000000" w14:paraId="0000016E">
            <w:pPr>
              <w:spacing w:line="260" w:lineRule="auto"/>
              <w:jc w:val="left"/>
              <w:rPr/>
            </w:pPr>
            <w:r w:rsidDel="00000000" w:rsidR="00000000" w:rsidRPr="00000000">
              <w:rPr>
                <w:rtl w:val="0"/>
              </w:rPr>
            </w:r>
          </w:p>
          <w:p w:rsidR="00000000" w:rsidDel="00000000" w:rsidP="00000000" w:rsidRDefault="00000000" w:rsidRPr="00000000" w14:paraId="0000016F">
            <w:pPr>
              <w:spacing w:line="260" w:lineRule="auto"/>
              <w:jc w:val="left"/>
              <w:rPr/>
            </w:pPr>
            <w:r w:rsidDel="00000000" w:rsidR="00000000" w:rsidRPr="00000000">
              <w:rPr>
                <w:rtl w:val="0"/>
              </w:rPr>
            </w:r>
          </w:p>
          <w:p w:rsidR="00000000" w:rsidDel="00000000" w:rsidP="00000000" w:rsidRDefault="00000000" w:rsidRPr="00000000" w14:paraId="00000170">
            <w:pPr>
              <w:spacing w:line="260" w:lineRule="auto"/>
              <w:jc w:val="left"/>
              <w:rPr/>
            </w:pPr>
            <w:r w:rsidDel="00000000" w:rsidR="00000000" w:rsidRPr="00000000">
              <w:rPr>
                <w:rtl w:val="0"/>
              </w:rPr>
            </w:r>
          </w:p>
          <w:p w:rsidR="00000000" w:rsidDel="00000000" w:rsidP="00000000" w:rsidRDefault="00000000" w:rsidRPr="00000000" w14:paraId="00000171">
            <w:pPr>
              <w:spacing w:line="260" w:lineRule="auto"/>
              <w:jc w:val="left"/>
              <w:rPr/>
            </w:pPr>
            <w:r w:rsidDel="00000000" w:rsidR="00000000" w:rsidRPr="00000000">
              <w:rPr>
                <w:rtl w:val="0"/>
              </w:rPr>
            </w:r>
          </w:p>
          <w:p w:rsidR="00000000" w:rsidDel="00000000" w:rsidP="00000000" w:rsidRDefault="00000000" w:rsidRPr="00000000" w14:paraId="00000172">
            <w:pPr>
              <w:spacing w:line="260" w:lineRule="auto"/>
              <w:ind w:firstLine="0"/>
              <w:jc w:val="left"/>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73">
            <w:pPr>
              <w:spacing w:line="260" w:lineRule="auto"/>
              <w:jc w:val="left"/>
              <w:rPr/>
            </w:pPr>
            <w:r w:rsidDel="00000000" w:rsidR="00000000" w:rsidRPr="00000000">
              <w:rPr>
                <w:rFonts w:ascii="DFKai-SB" w:cs="DFKai-SB" w:eastAsia="DFKai-SB" w:hAnsi="DFKai-SB"/>
                <w:rtl w:val="0"/>
              </w:rPr>
              <w:t xml:space="preserve">1c-IV-1 了解各項運動基礎原理和規則。</w:t>
            </w:r>
            <w:r w:rsidDel="00000000" w:rsidR="00000000" w:rsidRPr="00000000">
              <w:rPr>
                <w:rtl w:val="0"/>
              </w:rPr>
            </w:r>
          </w:p>
          <w:p w:rsidR="00000000" w:rsidDel="00000000" w:rsidP="00000000" w:rsidRDefault="00000000" w:rsidRPr="00000000" w14:paraId="00000174">
            <w:pPr>
              <w:spacing w:line="260" w:lineRule="auto"/>
              <w:jc w:val="left"/>
              <w:rPr/>
            </w:pPr>
            <w:r w:rsidDel="00000000" w:rsidR="00000000" w:rsidRPr="00000000">
              <w:rPr>
                <w:rFonts w:ascii="DFKai-SB" w:cs="DFKai-SB" w:eastAsia="DFKai-SB" w:hAnsi="DFKai-SB"/>
                <w:rtl w:val="0"/>
              </w:rPr>
              <w:t xml:space="preserve">1d-IV-1 了解各項運動技能原理。</w:t>
            </w:r>
            <w:r w:rsidDel="00000000" w:rsidR="00000000" w:rsidRPr="00000000">
              <w:rPr>
                <w:rtl w:val="0"/>
              </w:rPr>
            </w:r>
          </w:p>
          <w:p w:rsidR="00000000" w:rsidDel="00000000" w:rsidP="00000000" w:rsidRDefault="00000000" w:rsidRPr="00000000" w14:paraId="00000175">
            <w:pPr>
              <w:spacing w:line="260" w:lineRule="auto"/>
              <w:jc w:val="left"/>
              <w:rPr/>
            </w:pPr>
            <w:r w:rsidDel="00000000" w:rsidR="00000000" w:rsidRPr="00000000">
              <w:rPr>
                <w:rFonts w:ascii="DFKai-SB" w:cs="DFKai-SB" w:eastAsia="DFKai-SB" w:hAnsi="DFKai-SB"/>
                <w:rtl w:val="0"/>
              </w:rPr>
              <w:t xml:space="preserve">1d-IV-3 應用運動比賽的各項策略。</w:t>
            </w:r>
            <w:r w:rsidDel="00000000" w:rsidR="00000000" w:rsidRPr="00000000">
              <w:rPr>
                <w:rtl w:val="0"/>
              </w:rPr>
            </w:r>
          </w:p>
          <w:p w:rsidR="00000000" w:rsidDel="00000000" w:rsidP="00000000" w:rsidRDefault="00000000" w:rsidRPr="00000000" w14:paraId="00000176">
            <w:pPr>
              <w:spacing w:line="260" w:lineRule="auto"/>
              <w:jc w:val="left"/>
              <w:rPr/>
            </w:pPr>
            <w:r w:rsidDel="00000000" w:rsidR="00000000" w:rsidRPr="00000000">
              <w:rPr>
                <w:rFonts w:ascii="DFKai-SB" w:cs="DFKai-SB" w:eastAsia="DFKai-SB" w:hAnsi="DFKai-SB"/>
                <w:rtl w:val="0"/>
              </w:rPr>
              <w:t xml:space="preserve">2c-IV-2 表現利他合群的態度，與他人理性溝通與和諧互動。</w:t>
            </w:r>
            <w:r w:rsidDel="00000000" w:rsidR="00000000" w:rsidRPr="00000000">
              <w:rPr>
                <w:rtl w:val="0"/>
              </w:rPr>
            </w:r>
          </w:p>
          <w:p w:rsidR="00000000" w:rsidDel="00000000" w:rsidP="00000000" w:rsidRDefault="00000000" w:rsidRPr="00000000" w14:paraId="00000177">
            <w:pPr>
              <w:spacing w:line="260" w:lineRule="auto"/>
              <w:jc w:val="left"/>
              <w:rPr/>
            </w:pPr>
            <w:r w:rsidDel="00000000" w:rsidR="00000000" w:rsidRPr="00000000">
              <w:rPr>
                <w:rtl w:val="0"/>
              </w:rPr>
            </w:r>
          </w:p>
          <w:p w:rsidR="00000000" w:rsidDel="00000000" w:rsidP="00000000" w:rsidRDefault="00000000" w:rsidRPr="00000000" w14:paraId="00000178">
            <w:pPr>
              <w:spacing w:line="260" w:lineRule="auto"/>
              <w:jc w:val="left"/>
              <w:rPr/>
            </w:pPr>
            <w:r w:rsidDel="00000000" w:rsidR="00000000" w:rsidRPr="00000000">
              <w:rPr>
                <w:rtl w:val="0"/>
              </w:rPr>
            </w:r>
          </w:p>
          <w:p w:rsidR="00000000" w:rsidDel="00000000" w:rsidP="00000000" w:rsidRDefault="00000000" w:rsidRPr="00000000" w14:paraId="00000179">
            <w:pPr>
              <w:spacing w:line="260" w:lineRule="auto"/>
              <w:jc w:val="left"/>
              <w:rPr/>
            </w:pPr>
            <w:r w:rsidDel="00000000" w:rsidR="00000000" w:rsidRPr="00000000">
              <w:rPr>
                <w:rtl w:val="0"/>
              </w:rPr>
            </w:r>
          </w:p>
          <w:p w:rsidR="00000000" w:rsidDel="00000000" w:rsidP="00000000" w:rsidRDefault="00000000" w:rsidRPr="00000000" w14:paraId="0000017A">
            <w:pPr>
              <w:spacing w:line="260" w:lineRule="auto"/>
              <w:jc w:val="left"/>
              <w:rPr/>
            </w:pPr>
            <w:r w:rsidDel="00000000" w:rsidR="00000000" w:rsidRPr="00000000">
              <w:rPr>
                <w:rtl w:val="0"/>
              </w:rPr>
            </w:r>
          </w:p>
          <w:p w:rsidR="00000000" w:rsidDel="00000000" w:rsidP="00000000" w:rsidRDefault="00000000" w:rsidRPr="00000000" w14:paraId="0000017B">
            <w:pPr>
              <w:spacing w:line="260" w:lineRule="auto"/>
              <w:jc w:val="left"/>
              <w:rPr/>
            </w:pPr>
            <w:r w:rsidDel="00000000" w:rsidR="00000000" w:rsidRPr="00000000">
              <w:rPr>
                <w:rtl w:val="0"/>
              </w:rPr>
            </w:r>
          </w:p>
          <w:p w:rsidR="00000000" w:rsidDel="00000000" w:rsidP="00000000" w:rsidRDefault="00000000" w:rsidRPr="00000000" w14:paraId="0000017C">
            <w:pPr>
              <w:spacing w:line="260" w:lineRule="auto"/>
              <w:jc w:val="left"/>
              <w:rPr/>
            </w:pPr>
            <w:r w:rsidDel="00000000" w:rsidR="00000000" w:rsidRPr="00000000">
              <w:rPr>
                <w:rtl w:val="0"/>
              </w:rPr>
            </w:r>
          </w:p>
          <w:p w:rsidR="00000000" w:rsidDel="00000000" w:rsidP="00000000" w:rsidRDefault="00000000" w:rsidRPr="00000000" w14:paraId="0000017D">
            <w:pPr>
              <w:spacing w:line="260" w:lineRule="auto"/>
              <w:jc w:val="left"/>
              <w:rPr/>
            </w:pPr>
            <w:r w:rsidDel="00000000" w:rsidR="00000000" w:rsidRPr="00000000">
              <w:rPr>
                <w:rtl w:val="0"/>
              </w:rPr>
            </w:r>
          </w:p>
          <w:p w:rsidR="00000000" w:rsidDel="00000000" w:rsidP="00000000" w:rsidRDefault="00000000" w:rsidRPr="00000000" w14:paraId="0000017E">
            <w:pPr>
              <w:spacing w:line="260" w:lineRule="auto"/>
              <w:jc w:val="left"/>
              <w:rPr/>
            </w:pPr>
            <w:r w:rsidDel="00000000" w:rsidR="00000000" w:rsidRPr="00000000">
              <w:rPr>
                <w:rtl w:val="0"/>
              </w:rPr>
            </w:r>
          </w:p>
          <w:p w:rsidR="00000000" w:rsidDel="00000000" w:rsidP="00000000" w:rsidRDefault="00000000" w:rsidRPr="00000000" w14:paraId="0000017F">
            <w:pPr>
              <w:spacing w:line="260" w:lineRule="auto"/>
              <w:jc w:val="left"/>
              <w:rPr/>
            </w:pPr>
            <w:r w:rsidDel="00000000" w:rsidR="00000000" w:rsidRPr="00000000">
              <w:rPr>
                <w:rtl w:val="0"/>
              </w:rPr>
            </w:r>
          </w:p>
          <w:p w:rsidR="00000000" w:rsidDel="00000000" w:rsidP="00000000" w:rsidRDefault="00000000" w:rsidRPr="00000000" w14:paraId="00000180">
            <w:pPr>
              <w:spacing w:line="260" w:lineRule="auto"/>
              <w:ind w:firstLine="0"/>
              <w:jc w:val="left"/>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81">
            <w:pPr>
              <w:spacing w:line="260" w:lineRule="auto"/>
              <w:jc w:val="left"/>
              <w:rPr/>
            </w:pPr>
            <w:r w:rsidDel="00000000" w:rsidR="00000000" w:rsidRPr="00000000">
              <w:rPr>
                <w:rFonts w:ascii="DFKai-SB" w:cs="DFKai-SB" w:eastAsia="DFKai-SB" w:hAnsi="DFKai-SB"/>
                <w:rtl w:val="0"/>
              </w:rPr>
              <w:t xml:space="preserve">第五篇運動大進擊</w:t>
            </w:r>
            <w:r w:rsidDel="00000000" w:rsidR="00000000" w:rsidRPr="00000000">
              <w:rPr>
                <w:rtl w:val="0"/>
              </w:rPr>
            </w:r>
          </w:p>
          <w:p w:rsidR="00000000" w:rsidDel="00000000" w:rsidP="00000000" w:rsidRDefault="00000000" w:rsidRPr="00000000" w14:paraId="00000182">
            <w:pPr>
              <w:spacing w:line="260" w:lineRule="auto"/>
              <w:jc w:val="left"/>
              <w:rPr/>
            </w:pPr>
            <w:r w:rsidDel="00000000" w:rsidR="00000000" w:rsidRPr="00000000">
              <w:rPr>
                <w:rFonts w:ascii="DFKai-SB" w:cs="DFKai-SB" w:eastAsia="DFKai-SB" w:hAnsi="DFKai-SB"/>
                <w:rtl w:val="0"/>
              </w:rPr>
              <w:t xml:space="preserve">第一章籃球</w:t>
            </w:r>
            <w:r w:rsidDel="00000000" w:rsidR="00000000" w:rsidRPr="00000000">
              <w:rPr>
                <w:rtl w:val="0"/>
              </w:rPr>
            </w:r>
          </w:p>
          <w:p w:rsidR="00000000" w:rsidDel="00000000" w:rsidP="00000000" w:rsidRDefault="00000000" w:rsidRPr="00000000" w14:paraId="00000183">
            <w:pPr>
              <w:spacing w:line="260" w:lineRule="auto"/>
              <w:jc w:val="left"/>
              <w:rPr>
                <w:b w:val="1"/>
              </w:rPr>
            </w:pPr>
            <w:r w:rsidDel="00000000" w:rsidR="00000000" w:rsidRPr="00000000">
              <w:rPr>
                <w:rFonts w:ascii="DFKai-SB" w:cs="DFKai-SB" w:eastAsia="DFKai-SB" w:hAnsi="DFKai-SB"/>
                <w:b w:val="1"/>
                <w:rtl w:val="0"/>
              </w:rPr>
              <w:t xml:space="preserve">一、活動「防守步法結合Tabata循環訓練」</w:t>
            </w:r>
            <w:r w:rsidDel="00000000" w:rsidR="00000000" w:rsidRPr="00000000">
              <w:rPr>
                <w:rtl w:val="0"/>
              </w:rPr>
            </w:r>
          </w:p>
          <w:p w:rsidR="00000000" w:rsidDel="00000000" w:rsidP="00000000" w:rsidRDefault="00000000" w:rsidRPr="00000000" w14:paraId="00000184">
            <w:pPr>
              <w:spacing w:line="260" w:lineRule="auto"/>
              <w:jc w:val="left"/>
              <w:rPr/>
            </w:pPr>
            <w:r w:rsidDel="00000000" w:rsidR="00000000" w:rsidRPr="00000000">
              <w:rPr>
                <w:rFonts w:ascii="DFKai-SB" w:cs="DFKai-SB" w:eastAsia="DFKai-SB" w:hAnsi="DFKai-SB"/>
                <w:rtl w:val="0"/>
              </w:rPr>
              <w:t xml:space="preserve">說明：Tabata循環訓練是近期當紅的肌耐力訓練法，透過與防守技術結合，讓枯燥乏味的基本動作樂趣化，提高學生學習意願。</w:t>
            </w:r>
            <w:r w:rsidDel="00000000" w:rsidR="00000000" w:rsidRPr="00000000">
              <w:rPr>
                <w:rtl w:val="0"/>
              </w:rPr>
            </w:r>
          </w:p>
          <w:p w:rsidR="00000000" w:rsidDel="00000000" w:rsidP="00000000" w:rsidRDefault="00000000" w:rsidRPr="00000000" w14:paraId="00000185">
            <w:pPr>
              <w:spacing w:line="260" w:lineRule="auto"/>
              <w:jc w:val="left"/>
              <w:rPr/>
            </w:pPr>
            <w:r w:rsidDel="00000000" w:rsidR="00000000" w:rsidRPr="00000000">
              <w:rPr>
                <w:rFonts w:ascii="DFKai-SB" w:cs="DFKai-SB" w:eastAsia="DFKai-SB" w:hAnsi="DFKai-SB"/>
                <w:rtl w:val="0"/>
              </w:rPr>
              <w:t xml:space="preserve">講解：Tabata循環訓練法的時間、強度與籃球比賽進攻節奏相接近，提醒學生防守的每一刻都不能鬆懈，所以進行Tabata訓練過程要完全投入將課表做足。</w:t>
            </w:r>
            <w:r w:rsidDel="00000000" w:rsidR="00000000" w:rsidRPr="00000000">
              <w:rPr>
                <w:rtl w:val="0"/>
              </w:rPr>
            </w:r>
          </w:p>
          <w:p w:rsidR="00000000" w:rsidDel="00000000" w:rsidP="00000000" w:rsidRDefault="00000000" w:rsidRPr="00000000" w14:paraId="00000186">
            <w:pPr>
              <w:spacing w:line="260" w:lineRule="auto"/>
              <w:jc w:val="left"/>
              <w:rPr/>
            </w:pPr>
            <w:r w:rsidDel="00000000" w:rsidR="00000000" w:rsidRPr="00000000">
              <w:rPr>
                <w:rFonts w:ascii="DFKai-SB" w:cs="DFKai-SB" w:eastAsia="DFKai-SB" w:hAnsi="DFKai-SB"/>
                <w:rtl w:val="0"/>
              </w:rPr>
              <w:t xml:space="preserve">示範：過程中要不斷的要求學生動作的正確性，並且跟上團體的動作節奏，強調成功的防守動作是需要強大心肺和肌耐力做後盾。</w:t>
            </w:r>
            <w:r w:rsidDel="00000000" w:rsidR="00000000" w:rsidRPr="00000000">
              <w:rPr>
                <w:rtl w:val="0"/>
              </w:rPr>
            </w:r>
          </w:p>
          <w:p w:rsidR="00000000" w:rsidDel="00000000" w:rsidP="00000000" w:rsidRDefault="00000000" w:rsidRPr="00000000" w14:paraId="00000187">
            <w:pPr>
              <w:spacing w:line="260" w:lineRule="auto"/>
              <w:jc w:val="left"/>
              <w:rPr/>
            </w:pPr>
            <w:r w:rsidDel="00000000" w:rsidR="00000000" w:rsidRPr="00000000">
              <w:rPr>
                <w:rFonts w:ascii="DFKai-SB" w:cs="DFKai-SB" w:eastAsia="DFKai-SB" w:hAnsi="DFKai-SB"/>
                <w:rtl w:val="0"/>
              </w:rPr>
              <w:t xml:space="preserve">操作：善用籃球場地，讓學生有足夠空間的作完整動作，間隔距離加大讓移動範圍不受阻礙，完成標準動作。</w:t>
            </w:r>
            <w:r w:rsidDel="00000000" w:rsidR="00000000" w:rsidRPr="00000000">
              <w:rPr>
                <w:rtl w:val="0"/>
              </w:rPr>
            </w:r>
          </w:p>
          <w:p w:rsidR="00000000" w:rsidDel="00000000" w:rsidP="00000000" w:rsidRDefault="00000000" w:rsidRPr="00000000" w14:paraId="00000188">
            <w:pPr>
              <w:spacing w:line="260" w:lineRule="auto"/>
              <w:jc w:val="left"/>
              <w:rPr>
                <w:rFonts w:ascii="DFKai-SB" w:cs="DFKai-SB" w:eastAsia="DFKai-SB" w:hAnsi="DFKai-SB"/>
                <w:b w:val="1"/>
              </w:rPr>
            </w:pPr>
            <w:r w:rsidDel="00000000" w:rsidR="00000000" w:rsidRPr="00000000">
              <w:rPr>
                <w:rFonts w:ascii="DFKai-SB" w:cs="DFKai-SB" w:eastAsia="DFKai-SB" w:hAnsi="DFKai-SB"/>
                <w:b w:val="1"/>
                <w:rtl w:val="0"/>
              </w:rPr>
              <w:t xml:space="preserve">二、合法的防守觀念</w:t>
            </w:r>
          </w:p>
          <w:p w:rsidR="00000000" w:rsidDel="00000000" w:rsidP="00000000" w:rsidRDefault="00000000" w:rsidRPr="00000000" w14:paraId="00000189">
            <w:pPr>
              <w:spacing w:line="260" w:lineRule="auto"/>
              <w:jc w:val="left"/>
              <w:rPr/>
            </w:pPr>
            <w:r w:rsidDel="00000000" w:rsidR="00000000" w:rsidRPr="00000000">
              <w:rPr>
                <w:rFonts w:ascii="DFKai-SB" w:cs="DFKai-SB" w:eastAsia="DFKai-SB" w:hAnsi="DFKai-SB"/>
                <w:rtl w:val="0"/>
              </w:rPr>
              <w:t xml:space="preserve">說明：國中學生熱衷於進攻技巧，對於防守觀念相對薄弱，認識圓柱體原則可以增進防守知識及觀念，也是防守技術入門最重要的課程。</w:t>
            </w:r>
            <w:r w:rsidDel="00000000" w:rsidR="00000000" w:rsidRPr="00000000">
              <w:rPr>
                <w:rtl w:val="0"/>
              </w:rPr>
            </w:r>
          </w:p>
          <w:p w:rsidR="00000000" w:rsidDel="00000000" w:rsidP="00000000" w:rsidRDefault="00000000" w:rsidRPr="00000000" w14:paraId="0000018A">
            <w:pPr>
              <w:spacing w:line="260" w:lineRule="auto"/>
              <w:jc w:val="left"/>
              <w:rPr/>
            </w:pPr>
            <w:r w:rsidDel="00000000" w:rsidR="00000000" w:rsidRPr="00000000">
              <w:rPr>
                <w:rFonts w:ascii="DFKai-SB" w:cs="DFKai-SB" w:eastAsia="DFKai-SB" w:hAnsi="DFKai-SB"/>
                <w:rtl w:val="0"/>
              </w:rPr>
              <w:t xml:space="preserve">講解：可以明確指出學生錯誤防守觀念是違反圓柱體原則，譬如：防守者將手放在進攻者身上阻止前進，讓規則與判例一起說明加深印象。</w:t>
            </w:r>
            <w:r w:rsidDel="00000000" w:rsidR="00000000" w:rsidRPr="00000000">
              <w:rPr>
                <w:rtl w:val="0"/>
              </w:rPr>
            </w:r>
          </w:p>
          <w:p w:rsidR="00000000" w:rsidDel="00000000" w:rsidP="00000000" w:rsidRDefault="00000000" w:rsidRPr="00000000" w14:paraId="0000018B">
            <w:pPr>
              <w:spacing w:line="260" w:lineRule="auto"/>
              <w:jc w:val="left"/>
              <w:rPr/>
            </w:pPr>
            <w:r w:rsidDel="00000000" w:rsidR="00000000" w:rsidRPr="00000000">
              <w:rPr>
                <w:rFonts w:ascii="DFKai-SB" w:cs="DFKai-SB" w:eastAsia="DFKai-SB" w:hAnsi="DFKai-SB"/>
                <w:rtl w:val="0"/>
              </w:rPr>
              <w:t xml:space="preserve">示範：籃球比賽常見的製造進攻犯規，指的是預判進攻者的路線，在其通過前建立合法的防守站位，當進攻者侵犯到防守者的合法站位，就會形成所謂的進攻犯規。</w:t>
            </w:r>
            <w:r w:rsidDel="00000000" w:rsidR="00000000" w:rsidRPr="00000000">
              <w:rPr>
                <w:rtl w:val="0"/>
              </w:rPr>
            </w:r>
          </w:p>
          <w:p w:rsidR="00000000" w:rsidDel="00000000" w:rsidP="00000000" w:rsidRDefault="00000000" w:rsidRPr="00000000" w14:paraId="0000018C">
            <w:pPr>
              <w:spacing w:line="260" w:lineRule="auto"/>
              <w:jc w:val="left"/>
              <w:rPr/>
            </w:pPr>
            <w:r w:rsidDel="00000000" w:rsidR="00000000" w:rsidRPr="00000000">
              <w:rPr>
                <w:rFonts w:ascii="DFKai-SB" w:cs="DFKai-SB" w:eastAsia="DFKai-SB" w:hAnsi="DFKai-SB"/>
                <w:rtl w:val="0"/>
              </w:rPr>
              <w:t xml:space="preserve">操作：國中生常犯的防守阻擋犯規，指的是用手阻擋或妨礙進攻者通過應擁有的空間，要教導學生正確的防守觀與技巧，雙手只是輔助對球壓迫，主要還是依靠步法快速移動站位防守。</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8D">
            <w:pPr>
              <w:spacing w:line="260" w:lineRule="auto"/>
              <w:jc w:val="center"/>
              <w:rPr>
                <w:rFonts w:ascii="DFKai-SB" w:cs="DFKai-SB" w:eastAsia="DFKai-SB" w:hAnsi="DFKai-SB"/>
              </w:rPr>
            </w:pPr>
            <w:r w:rsidDel="00000000" w:rsidR="00000000" w:rsidRPr="00000000">
              <w:rPr>
                <w:rFonts w:ascii="DFKai-SB" w:cs="DFKai-SB" w:eastAsia="DFKai-SB" w:hAnsi="DFKai-SB"/>
                <w:rtl w:val="0"/>
              </w:rPr>
              <w:t xml:space="preserve">2</w:t>
            </w:r>
          </w:p>
          <w:p w:rsidR="00000000" w:rsidDel="00000000" w:rsidP="00000000" w:rsidRDefault="00000000" w:rsidRPr="00000000" w14:paraId="0000018E">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8F">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90">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91">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92">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93">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94">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95">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96">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97">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98">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99">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9A">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9B">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9C">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9D">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9E">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9F">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A0">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A1">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A2">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A3">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A4">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A5">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A6">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A7">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A8">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A9">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AA">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AB">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AC">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AD">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AE">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AF">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1B0">
            <w:pPr>
              <w:spacing w:line="260" w:lineRule="auto"/>
              <w:ind w:firstLine="0"/>
              <w:rPr/>
            </w:pPr>
            <w:r w:rsidDel="00000000" w:rsidR="00000000" w:rsidRPr="00000000">
              <w:rPr>
                <w:rFonts w:ascii="DFKai-SB" w:cs="DFKai-SB" w:eastAsia="DFKai-SB" w:hAnsi="DFKai-SB"/>
                <w:rtl w:val="0"/>
              </w:rPr>
              <w:t xml:space="preserve"> </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B1">
            <w:pPr>
              <w:spacing w:line="260" w:lineRule="auto"/>
              <w:jc w:val="left"/>
              <w:rPr/>
            </w:pPr>
            <w:r w:rsidDel="00000000" w:rsidR="00000000" w:rsidRPr="00000000">
              <w:rPr>
                <w:rFonts w:ascii="DFKai-SB" w:cs="DFKai-SB" w:eastAsia="DFKai-SB" w:hAnsi="DFKai-SB"/>
                <w:rtl w:val="0"/>
              </w:rPr>
              <w:t xml:space="preserve">1.教學影片</w:t>
            </w:r>
            <w:r w:rsidDel="00000000" w:rsidR="00000000" w:rsidRPr="00000000">
              <w:rPr>
                <w:rtl w:val="0"/>
              </w:rPr>
            </w:r>
          </w:p>
          <w:p w:rsidR="00000000" w:rsidDel="00000000" w:rsidP="00000000" w:rsidRDefault="00000000" w:rsidRPr="00000000" w14:paraId="000001B2">
            <w:pPr>
              <w:spacing w:line="260"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2.教用版電子教科書</w:t>
            </w:r>
          </w:p>
          <w:p w:rsidR="00000000" w:rsidDel="00000000" w:rsidP="00000000" w:rsidRDefault="00000000" w:rsidRPr="00000000" w14:paraId="000001B3">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B4">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B5">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B6">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B7">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B8">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B9">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BA">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BB">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BC">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BD">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BE">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BF">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C0">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C1">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C2">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C3">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C4">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C5">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C6">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C7">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C8">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C9">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CA">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CB">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CC">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CD">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CE">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CF">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D0">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D1">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D2">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D3">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D4">
            <w:pPr>
              <w:spacing w:line="260" w:lineRule="auto"/>
              <w:ind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1D5">
            <w:pPr>
              <w:spacing w:line="260" w:lineRule="auto"/>
              <w:ind w:firstLine="0"/>
              <w:jc w:val="left"/>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D6">
            <w:pPr>
              <w:spacing w:line="260" w:lineRule="auto"/>
              <w:jc w:val="left"/>
              <w:rPr/>
            </w:pPr>
            <w:r w:rsidDel="00000000" w:rsidR="00000000" w:rsidRPr="00000000">
              <w:rPr>
                <w:rFonts w:ascii="DFKai-SB" w:cs="DFKai-SB" w:eastAsia="DFKai-SB" w:hAnsi="DFKai-SB"/>
                <w:rtl w:val="0"/>
              </w:rPr>
              <w:t xml:space="preserve">觀察</w:t>
            </w:r>
            <w:r w:rsidDel="00000000" w:rsidR="00000000" w:rsidRPr="00000000">
              <w:rPr>
                <w:rtl w:val="0"/>
              </w:rPr>
            </w:r>
          </w:p>
          <w:p w:rsidR="00000000" w:rsidDel="00000000" w:rsidP="00000000" w:rsidRDefault="00000000" w:rsidRPr="00000000" w14:paraId="000001D7">
            <w:pPr>
              <w:spacing w:line="260" w:lineRule="auto"/>
              <w:jc w:val="left"/>
              <w:rPr/>
            </w:pPr>
            <w:r w:rsidDel="00000000" w:rsidR="00000000" w:rsidRPr="00000000">
              <w:rPr>
                <w:rFonts w:ascii="DFKai-SB" w:cs="DFKai-SB" w:eastAsia="DFKai-SB" w:hAnsi="DFKai-SB"/>
                <w:rtl w:val="0"/>
              </w:rPr>
              <w:t xml:space="preserve">發表</w:t>
            </w:r>
            <w:r w:rsidDel="00000000" w:rsidR="00000000" w:rsidRPr="00000000">
              <w:rPr>
                <w:rtl w:val="0"/>
              </w:rPr>
            </w:r>
          </w:p>
          <w:p w:rsidR="00000000" w:rsidDel="00000000" w:rsidP="00000000" w:rsidRDefault="00000000" w:rsidRPr="00000000" w14:paraId="000001D8">
            <w:pPr>
              <w:spacing w:line="260" w:lineRule="auto"/>
              <w:jc w:val="left"/>
              <w:rPr/>
            </w:pPr>
            <w:r w:rsidDel="00000000" w:rsidR="00000000" w:rsidRPr="00000000">
              <w:rPr>
                <w:rFonts w:ascii="DFKai-SB" w:cs="DFKai-SB" w:eastAsia="DFKai-SB" w:hAnsi="DFKai-SB"/>
                <w:rtl w:val="0"/>
              </w:rPr>
              <w:t xml:space="preserve">實作</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D9">
            <w:pPr>
              <w:spacing w:line="260" w:lineRule="auto"/>
              <w:jc w:val="left"/>
              <w:rPr>
                <w:color w:val="000000"/>
              </w:rPr>
            </w:pPr>
            <w:r w:rsidDel="00000000" w:rsidR="00000000" w:rsidRPr="00000000">
              <w:rPr>
                <w:rtl w:val="0"/>
              </w:rPr>
            </w:r>
          </w:p>
        </w:tc>
        <w:tc>
          <w:tcPr>
            <w:shd w:fill="auto" w:val="clear"/>
          </w:tcPr>
          <w:p w:rsidR="00000000" w:rsidDel="00000000" w:rsidP="00000000" w:rsidRDefault="00000000" w:rsidRPr="00000000" w14:paraId="000001DA">
            <w:pPr>
              <w:ind w:hanging="7"/>
              <w:jc w:val="left"/>
              <w:rPr>
                <w:color w:val="000000"/>
                <w:sz w:val="18"/>
                <w:szCs w:val="18"/>
              </w:rPr>
            </w:pPr>
            <w:sdt>
              <w:sdtPr>
                <w:tag w:val="goog_rdk_29"/>
              </w:sdtPr>
              <w:sdtContent>
                <w:r w:rsidDel="00000000" w:rsidR="00000000" w:rsidRPr="00000000">
                  <w:rPr>
                    <w:rFonts w:ascii="Gungsuh" w:cs="Gungsuh" w:eastAsia="Gungsuh" w:hAnsi="Gungsuh"/>
                    <w:color w:val="000000"/>
                    <w:sz w:val="18"/>
                    <w:szCs w:val="18"/>
                    <w:rtl w:val="0"/>
                  </w:rPr>
                  <w:t xml:space="preserve">03/25補班</w:t>
                </w:r>
              </w:sdtContent>
            </w:sdt>
          </w:p>
        </w:tc>
      </w:tr>
      <w:tr>
        <w:trPr>
          <w:cantSplit w:val="0"/>
          <w:trHeight w:val="20" w:hRule="atLeast"/>
          <w:tblHeader w:val="0"/>
        </w:trPr>
        <w:tc>
          <w:tcPr>
            <w:shd w:fill="auto" w:val="clear"/>
            <w:vAlign w:val="center"/>
          </w:tcPr>
          <w:p w:rsidR="00000000" w:rsidDel="00000000" w:rsidP="00000000" w:rsidRDefault="00000000" w:rsidRPr="00000000" w14:paraId="000001DB">
            <w:pPr>
              <w:jc w:val="center"/>
              <w:rPr>
                <w:color w:val="000000"/>
                <w:sz w:val="18"/>
                <w:szCs w:val="18"/>
              </w:rPr>
            </w:pPr>
            <w:sdt>
              <w:sdtPr>
                <w:tag w:val="goog_rdk_30"/>
              </w:sdtPr>
              <w:sdtContent>
                <w:r w:rsidDel="00000000" w:rsidR="00000000" w:rsidRPr="00000000">
                  <w:rPr>
                    <w:rFonts w:ascii="Gungsuh" w:cs="Gungsuh" w:eastAsia="Gungsuh" w:hAnsi="Gungsuh"/>
                    <w:color w:val="000000"/>
                    <w:sz w:val="18"/>
                    <w:szCs w:val="18"/>
                    <w:rtl w:val="0"/>
                  </w:rPr>
                  <w:t xml:space="preserve">第7週</w:t>
                </w:r>
              </w:sdtContent>
            </w:sdt>
          </w:p>
          <w:p w:rsidR="00000000" w:rsidDel="00000000" w:rsidP="00000000" w:rsidRDefault="00000000" w:rsidRPr="00000000" w14:paraId="000001DC">
            <w:pPr>
              <w:jc w:val="center"/>
              <w:rPr>
                <w:color w:val="000000"/>
                <w:sz w:val="18"/>
                <w:szCs w:val="18"/>
              </w:rPr>
            </w:pPr>
            <w:r w:rsidDel="00000000" w:rsidR="00000000" w:rsidRPr="00000000">
              <w:rPr>
                <w:rtl w:val="0"/>
              </w:rPr>
            </w:r>
          </w:p>
          <w:p w:rsidR="00000000" w:rsidDel="00000000" w:rsidP="00000000" w:rsidRDefault="00000000" w:rsidRPr="00000000" w14:paraId="000001DD">
            <w:pPr>
              <w:jc w:val="center"/>
              <w:rPr>
                <w:color w:val="000000"/>
                <w:sz w:val="18"/>
                <w:szCs w:val="18"/>
              </w:rPr>
            </w:pPr>
            <w:r w:rsidDel="00000000" w:rsidR="00000000" w:rsidRPr="00000000">
              <w:rPr>
                <w:color w:val="000000"/>
                <w:sz w:val="18"/>
                <w:szCs w:val="18"/>
                <w:rtl w:val="0"/>
              </w:rPr>
              <w:t xml:space="preserve">03/27-03/31</w:t>
            </w:r>
          </w:p>
        </w:tc>
        <w:tc>
          <w:tcPr>
            <w:shd w:fill="auto" w:val="clear"/>
          </w:tcPr>
          <w:p w:rsidR="00000000" w:rsidDel="00000000" w:rsidP="00000000" w:rsidRDefault="00000000" w:rsidRPr="00000000" w14:paraId="000001DE">
            <w:pPr>
              <w:spacing w:line="260" w:lineRule="auto"/>
              <w:jc w:val="left"/>
              <w:rPr/>
            </w:pPr>
            <w:r w:rsidDel="00000000" w:rsidR="00000000" w:rsidRPr="00000000">
              <w:rPr>
                <w:rFonts w:ascii="Gungsuh" w:cs="Gungsuh" w:eastAsia="Gungsuh" w:hAnsi="Gungsuh"/>
                <w:rtl w:val="0"/>
              </w:rPr>
              <w:t xml:space="preserve">Hb-IV-1 陣地攻守性球類運動動作組合及團隊戰術。</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DF">
            <w:pPr>
              <w:spacing w:line="260" w:lineRule="auto"/>
              <w:jc w:val="left"/>
              <w:rPr/>
            </w:pPr>
            <w:r w:rsidDel="00000000" w:rsidR="00000000" w:rsidRPr="00000000">
              <w:rPr>
                <w:rFonts w:ascii="DFKai-SB" w:cs="DFKai-SB" w:eastAsia="DFKai-SB" w:hAnsi="DFKai-SB"/>
                <w:rtl w:val="0"/>
              </w:rPr>
              <w:t xml:space="preserve">1c-IV-1 了解各項運動基礎原理和規則。</w:t>
            </w:r>
            <w:r w:rsidDel="00000000" w:rsidR="00000000" w:rsidRPr="00000000">
              <w:rPr>
                <w:rtl w:val="0"/>
              </w:rPr>
            </w:r>
          </w:p>
          <w:p w:rsidR="00000000" w:rsidDel="00000000" w:rsidP="00000000" w:rsidRDefault="00000000" w:rsidRPr="00000000" w14:paraId="000001E0">
            <w:pPr>
              <w:spacing w:line="260" w:lineRule="auto"/>
              <w:jc w:val="left"/>
              <w:rPr/>
            </w:pPr>
            <w:r w:rsidDel="00000000" w:rsidR="00000000" w:rsidRPr="00000000">
              <w:rPr>
                <w:rFonts w:ascii="DFKai-SB" w:cs="DFKai-SB" w:eastAsia="DFKai-SB" w:hAnsi="DFKai-SB"/>
                <w:rtl w:val="0"/>
              </w:rPr>
              <w:t xml:space="preserve">1d-IV-1 了解各項運動技能原理。</w:t>
            </w:r>
            <w:r w:rsidDel="00000000" w:rsidR="00000000" w:rsidRPr="00000000">
              <w:rPr>
                <w:rtl w:val="0"/>
              </w:rPr>
            </w:r>
          </w:p>
          <w:p w:rsidR="00000000" w:rsidDel="00000000" w:rsidP="00000000" w:rsidRDefault="00000000" w:rsidRPr="00000000" w14:paraId="000001E1">
            <w:pPr>
              <w:spacing w:line="260" w:lineRule="auto"/>
              <w:jc w:val="left"/>
              <w:rPr/>
            </w:pPr>
            <w:r w:rsidDel="00000000" w:rsidR="00000000" w:rsidRPr="00000000">
              <w:rPr>
                <w:rFonts w:ascii="DFKai-SB" w:cs="DFKai-SB" w:eastAsia="DFKai-SB" w:hAnsi="DFKai-SB"/>
                <w:rtl w:val="0"/>
              </w:rPr>
              <w:t xml:space="preserve">1d-IV-3 應用運動比賽的各項策略。</w:t>
            </w:r>
            <w:r w:rsidDel="00000000" w:rsidR="00000000" w:rsidRPr="00000000">
              <w:rPr>
                <w:rtl w:val="0"/>
              </w:rPr>
            </w:r>
          </w:p>
          <w:p w:rsidR="00000000" w:rsidDel="00000000" w:rsidP="00000000" w:rsidRDefault="00000000" w:rsidRPr="00000000" w14:paraId="000001E2">
            <w:pPr>
              <w:spacing w:line="260" w:lineRule="auto"/>
              <w:jc w:val="left"/>
              <w:rPr/>
            </w:pPr>
            <w:r w:rsidDel="00000000" w:rsidR="00000000" w:rsidRPr="00000000">
              <w:rPr>
                <w:rFonts w:ascii="DFKai-SB" w:cs="DFKai-SB" w:eastAsia="DFKai-SB" w:hAnsi="DFKai-SB"/>
                <w:rtl w:val="0"/>
              </w:rPr>
              <w:t xml:space="preserve">2c-IV-2 表現利他合群的態度，與他人理性溝通與和諧互動。</w:t>
            </w:r>
            <w:r w:rsidDel="00000000" w:rsidR="00000000" w:rsidRPr="00000000">
              <w:rPr>
                <w:rtl w:val="0"/>
              </w:rPr>
            </w:r>
          </w:p>
          <w:p w:rsidR="00000000" w:rsidDel="00000000" w:rsidP="00000000" w:rsidRDefault="00000000" w:rsidRPr="00000000" w14:paraId="000001E3">
            <w:pPr>
              <w:spacing w:line="260" w:lineRule="auto"/>
              <w:jc w:val="left"/>
              <w:rPr/>
            </w:pPr>
            <w:r w:rsidDel="00000000" w:rsidR="00000000" w:rsidRPr="00000000">
              <w:rPr>
                <w:rFonts w:ascii="DFKai-SB" w:cs="DFKai-SB" w:eastAsia="DFKai-SB" w:hAnsi="DFKai-SB"/>
                <w:rtl w:val="0"/>
              </w:rPr>
              <w:t xml:space="preserve">3c-IV-1 表現局部或全身性的身體控制能力，發展專項運動技能。</w:t>
            </w:r>
            <w:r w:rsidDel="00000000" w:rsidR="00000000" w:rsidRPr="00000000">
              <w:rPr>
                <w:rtl w:val="0"/>
              </w:rPr>
            </w:r>
          </w:p>
          <w:p w:rsidR="00000000" w:rsidDel="00000000" w:rsidP="00000000" w:rsidRDefault="00000000" w:rsidRPr="00000000" w14:paraId="000001E4">
            <w:pPr>
              <w:spacing w:line="260" w:lineRule="auto"/>
              <w:jc w:val="left"/>
              <w:rPr/>
            </w:pPr>
            <w:r w:rsidDel="00000000" w:rsidR="00000000" w:rsidRPr="00000000">
              <w:rPr>
                <w:rFonts w:ascii="DFKai-SB" w:cs="DFKai-SB" w:eastAsia="DFKai-SB" w:hAnsi="DFKai-SB"/>
                <w:rtl w:val="0"/>
              </w:rPr>
              <w:t xml:space="preserve">3d-IV-1 運用運動技術的學習策略。</w:t>
            </w:r>
            <w:r w:rsidDel="00000000" w:rsidR="00000000" w:rsidRPr="00000000">
              <w:rPr>
                <w:rtl w:val="0"/>
              </w:rPr>
            </w:r>
          </w:p>
          <w:p w:rsidR="00000000" w:rsidDel="00000000" w:rsidP="00000000" w:rsidRDefault="00000000" w:rsidRPr="00000000" w14:paraId="000001E5">
            <w:pPr>
              <w:spacing w:line="260" w:lineRule="auto"/>
              <w:jc w:val="left"/>
              <w:rPr/>
            </w:pPr>
            <w:r w:rsidDel="00000000" w:rsidR="00000000" w:rsidRPr="00000000">
              <w:rPr>
                <w:rFonts w:ascii="DFKai-SB" w:cs="DFKai-SB" w:eastAsia="DFKai-SB" w:hAnsi="DFKai-SB"/>
                <w:rtl w:val="0"/>
              </w:rPr>
              <w:t xml:space="preserve">3d-IV-2 運用運動比賽中的各種策略。</w:t>
            </w:r>
            <w:r w:rsidDel="00000000" w:rsidR="00000000" w:rsidRPr="00000000">
              <w:rPr>
                <w:rtl w:val="0"/>
              </w:rPr>
            </w:r>
          </w:p>
          <w:p w:rsidR="00000000" w:rsidDel="00000000" w:rsidP="00000000" w:rsidRDefault="00000000" w:rsidRPr="00000000" w14:paraId="000001E6">
            <w:pPr>
              <w:spacing w:line="260" w:lineRule="auto"/>
              <w:jc w:val="left"/>
              <w:rPr/>
            </w:pPr>
            <w:r w:rsidDel="00000000" w:rsidR="00000000" w:rsidRPr="00000000">
              <w:rPr>
                <w:rFonts w:ascii="DFKai-SB" w:cs="DFKai-SB" w:eastAsia="DFKai-SB" w:hAnsi="DFKai-SB"/>
                <w:rtl w:val="0"/>
              </w:rPr>
              <w:t xml:space="preserve">3d-IV-3 應用思考與分析能力，解決運動情境的問題。</w:t>
            </w:r>
            <w:r w:rsidDel="00000000" w:rsidR="00000000" w:rsidRPr="00000000">
              <w:rPr>
                <w:rtl w:val="0"/>
              </w:rPr>
            </w:r>
          </w:p>
          <w:p w:rsidR="00000000" w:rsidDel="00000000" w:rsidP="00000000" w:rsidRDefault="00000000" w:rsidRPr="00000000" w14:paraId="000001E7">
            <w:pPr>
              <w:spacing w:line="260" w:lineRule="auto"/>
              <w:jc w:val="left"/>
              <w:rPr/>
            </w:pPr>
            <w:r w:rsidDel="00000000" w:rsidR="00000000" w:rsidRPr="00000000">
              <w:rPr>
                <w:rFonts w:ascii="DFKai-SB" w:cs="DFKai-SB" w:eastAsia="DFKai-SB" w:hAnsi="DFKai-SB"/>
                <w:rtl w:val="0"/>
              </w:rPr>
              <w:t xml:space="preserve">4d-IV-1 發展適合個人之專項運動技能。</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E8">
            <w:pPr>
              <w:spacing w:line="260" w:lineRule="auto"/>
              <w:jc w:val="left"/>
              <w:rPr/>
            </w:pPr>
            <w:r w:rsidDel="00000000" w:rsidR="00000000" w:rsidRPr="00000000">
              <w:rPr>
                <w:rFonts w:ascii="DFKai-SB" w:cs="DFKai-SB" w:eastAsia="DFKai-SB" w:hAnsi="DFKai-SB"/>
                <w:rtl w:val="0"/>
              </w:rPr>
              <w:t xml:space="preserve">第五篇運動大進擊</w:t>
            </w:r>
            <w:r w:rsidDel="00000000" w:rsidR="00000000" w:rsidRPr="00000000">
              <w:rPr>
                <w:rtl w:val="0"/>
              </w:rPr>
            </w:r>
          </w:p>
          <w:p w:rsidR="00000000" w:rsidDel="00000000" w:rsidP="00000000" w:rsidRDefault="00000000" w:rsidRPr="00000000" w14:paraId="000001E9">
            <w:pPr>
              <w:spacing w:line="260" w:lineRule="auto"/>
              <w:jc w:val="left"/>
              <w:rPr/>
            </w:pPr>
            <w:r w:rsidDel="00000000" w:rsidR="00000000" w:rsidRPr="00000000">
              <w:rPr>
                <w:rFonts w:ascii="DFKai-SB" w:cs="DFKai-SB" w:eastAsia="DFKai-SB" w:hAnsi="DFKai-SB"/>
                <w:rtl w:val="0"/>
              </w:rPr>
              <w:t xml:space="preserve">第一章籃球</w:t>
            </w:r>
            <w:r w:rsidDel="00000000" w:rsidR="00000000" w:rsidRPr="00000000">
              <w:rPr>
                <w:rtl w:val="0"/>
              </w:rPr>
            </w:r>
          </w:p>
          <w:p w:rsidR="00000000" w:rsidDel="00000000" w:rsidP="00000000" w:rsidRDefault="00000000" w:rsidRPr="00000000" w14:paraId="000001EA">
            <w:pPr>
              <w:spacing w:line="260" w:lineRule="auto"/>
              <w:jc w:val="left"/>
              <w:rPr/>
            </w:pPr>
            <w:r w:rsidDel="00000000" w:rsidR="00000000" w:rsidRPr="00000000">
              <w:rPr>
                <w:rFonts w:ascii="DFKai-SB" w:cs="DFKai-SB" w:eastAsia="DFKai-SB" w:hAnsi="DFKai-SB"/>
                <w:b w:val="1"/>
                <w:rtl w:val="0"/>
              </w:rPr>
              <w:t xml:space="preserve">一、人盯人防守</w:t>
            </w:r>
            <w:r w:rsidDel="00000000" w:rsidR="00000000" w:rsidRPr="00000000">
              <w:rPr>
                <w:rtl w:val="0"/>
              </w:rPr>
            </w:r>
          </w:p>
          <w:p w:rsidR="00000000" w:rsidDel="00000000" w:rsidP="00000000" w:rsidRDefault="00000000" w:rsidRPr="00000000" w14:paraId="000001EB">
            <w:pPr>
              <w:spacing w:line="260" w:lineRule="auto"/>
              <w:jc w:val="left"/>
              <w:rPr/>
            </w:pPr>
            <w:r w:rsidDel="00000000" w:rsidR="00000000" w:rsidRPr="00000000">
              <w:rPr>
                <w:rFonts w:ascii="DFKai-SB" w:cs="DFKai-SB" w:eastAsia="DFKai-SB" w:hAnsi="DFKai-SB"/>
                <w:rtl w:val="0"/>
              </w:rPr>
              <w:t xml:space="preserve">說明：最基本的防守陣型，也是最著重個人防守技巧及觀念的防守方式，將基本功做好，未來延伸至團隊防守才能1加1大於2。</w:t>
            </w:r>
            <w:r w:rsidDel="00000000" w:rsidR="00000000" w:rsidRPr="00000000">
              <w:rPr>
                <w:rtl w:val="0"/>
              </w:rPr>
            </w:r>
          </w:p>
          <w:p w:rsidR="00000000" w:rsidDel="00000000" w:rsidP="00000000" w:rsidRDefault="00000000" w:rsidRPr="00000000" w14:paraId="000001EC">
            <w:pPr>
              <w:spacing w:line="260" w:lineRule="auto"/>
              <w:jc w:val="left"/>
              <w:rPr/>
            </w:pPr>
            <w:r w:rsidDel="00000000" w:rsidR="00000000" w:rsidRPr="00000000">
              <w:rPr>
                <w:rFonts w:ascii="DFKai-SB" w:cs="DFKai-SB" w:eastAsia="DFKai-SB" w:hAnsi="DFKai-SB"/>
                <w:rtl w:val="0"/>
              </w:rPr>
              <w:t xml:space="preserve">示範：可以透過一對一實際演練讓學生了解，如何運用快速移動用身體阻擋對手切入路線，雙手如何壓迫傳球、與干擾對手投籃。</w:t>
            </w:r>
            <w:r w:rsidDel="00000000" w:rsidR="00000000" w:rsidRPr="00000000">
              <w:rPr>
                <w:rtl w:val="0"/>
              </w:rPr>
            </w:r>
          </w:p>
          <w:p w:rsidR="00000000" w:rsidDel="00000000" w:rsidP="00000000" w:rsidRDefault="00000000" w:rsidRPr="00000000" w14:paraId="000001ED">
            <w:pPr>
              <w:spacing w:line="260" w:lineRule="auto"/>
              <w:jc w:val="left"/>
              <w:rPr/>
            </w:pPr>
            <w:r w:rsidDel="00000000" w:rsidR="00000000" w:rsidRPr="00000000">
              <w:rPr>
                <w:rFonts w:ascii="DFKai-SB" w:cs="DFKai-SB" w:eastAsia="DFKai-SB" w:hAnsi="DFKai-SB"/>
                <w:rtl w:val="0"/>
              </w:rPr>
              <w:t xml:space="preserve">操作：無球防守要強調正確站位的重要性，隨著球的傳導移動，防守者要隨時伸臂在進攻方的傳球路線上，才能阻斷、壓迫對手間傳球。</w:t>
            </w:r>
            <w:r w:rsidDel="00000000" w:rsidR="00000000" w:rsidRPr="00000000">
              <w:rPr>
                <w:rtl w:val="0"/>
              </w:rPr>
            </w:r>
          </w:p>
          <w:p w:rsidR="00000000" w:rsidDel="00000000" w:rsidP="00000000" w:rsidRDefault="00000000" w:rsidRPr="00000000" w14:paraId="000001EE">
            <w:pPr>
              <w:spacing w:line="260" w:lineRule="auto"/>
              <w:jc w:val="left"/>
              <w:rPr/>
            </w:pPr>
            <w:r w:rsidDel="00000000" w:rsidR="00000000" w:rsidRPr="00000000">
              <w:rPr>
                <w:rFonts w:ascii="DFKai-SB" w:cs="DFKai-SB" w:eastAsia="DFKai-SB" w:hAnsi="DFKai-SB"/>
                <w:b w:val="1"/>
                <w:rtl w:val="0"/>
              </w:rPr>
              <w:t xml:space="preserve">二、活動「一對一攻防實戰演練」</w:t>
            </w:r>
            <w:r w:rsidDel="00000000" w:rsidR="00000000" w:rsidRPr="00000000">
              <w:rPr>
                <w:rtl w:val="0"/>
              </w:rPr>
            </w:r>
          </w:p>
          <w:p w:rsidR="00000000" w:rsidDel="00000000" w:rsidP="00000000" w:rsidRDefault="00000000" w:rsidRPr="00000000" w14:paraId="000001EF">
            <w:pPr>
              <w:spacing w:line="260" w:lineRule="auto"/>
              <w:jc w:val="left"/>
              <w:rPr/>
            </w:pPr>
            <w:r w:rsidDel="00000000" w:rsidR="00000000" w:rsidRPr="00000000">
              <w:rPr>
                <w:rFonts w:ascii="DFKai-SB" w:cs="DFKai-SB" w:eastAsia="DFKai-SB" w:hAnsi="DFKai-SB"/>
                <w:rtl w:val="0"/>
              </w:rPr>
              <w:t xml:space="preserve">說明：是一項可以快速熱身，且加強防守移動步法訓練的練習活動。</w:t>
            </w:r>
            <w:r w:rsidDel="00000000" w:rsidR="00000000" w:rsidRPr="00000000">
              <w:rPr>
                <w:rtl w:val="0"/>
              </w:rPr>
            </w:r>
          </w:p>
          <w:p w:rsidR="00000000" w:rsidDel="00000000" w:rsidP="00000000" w:rsidRDefault="00000000" w:rsidRPr="00000000" w14:paraId="000001F0">
            <w:pPr>
              <w:spacing w:line="260" w:lineRule="auto"/>
              <w:jc w:val="left"/>
              <w:rPr/>
            </w:pPr>
            <w:r w:rsidDel="00000000" w:rsidR="00000000" w:rsidRPr="00000000">
              <w:rPr>
                <w:rFonts w:ascii="DFKai-SB" w:cs="DFKai-SB" w:eastAsia="DFKai-SB" w:hAnsi="DFKai-SB"/>
                <w:rtl w:val="0"/>
              </w:rPr>
              <w:t xml:space="preserve">講解：過半場前，進攻方的移動空間和傳導範圍較大，防守方需要用交叉步法快速移動來應對。</w:t>
            </w:r>
            <w:r w:rsidDel="00000000" w:rsidR="00000000" w:rsidRPr="00000000">
              <w:rPr>
                <w:rtl w:val="0"/>
              </w:rPr>
            </w:r>
          </w:p>
          <w:p w:rsidR="00000000" w:rsidDel="00000000" w:rsidP="00000000" w:rsidRDefault="00000000" w:rsidRPr="00000000" w14:paraId="000001F1">
            <w:pPr>
              <w:spacing w:line="260" w:lineRule="auto"/>
              <w:jc w:val="left"/>
              <w:rPr/>
            </w:pPr>
            <w:r w:rsidDel="00000000" w:rsidR="00000000" w:rsidRPr="00000000">
              <w:rPr>
                <w:rFonts w:ascii="DFKai-SB" w:cs="DFKai-SB" w:eastAsia="DFKai-SB" w:hAnsi="DFKai-SB"/>
                <w:rtl w:val="0"/>
              </w:rPr>
              <w:t xml:space="preserve">示範：過半場後進入到攻擊範圍，防守方改用後撤步法，甚至進到禁區，要改採側移步法，目的是要阻擋進攻路線，並壓迫傳球和出手。</w:t>
            </w:r>
            <w:r w:rsidDel="00000000" w:rsidR="00000000" w:rsidRPr="00000000">
              <w:rPr>
                <w:rtl w:val="0"/>
              </w:rPr>
            </w:r>
          </w:p>
          <w:p w:rsidR="00000000" w:rsidDel="00000000" w:rsidP="00000000" w:rsidRDefault="00000000" w:rsidRPr="00000000" w14:paraId="000001F2">
            <w:pPr>
              <w:spacing w:line="260" w:lineRule="auto"/>
              <w:jc w:val="left"/>
              <w:rPr/>
            </w:pPr>
            <w:r w:rsidDel="00000000" w:rsidR="00000000" w:rsidRPr="00000000">
              <w:rPr>
                <w:rFonts w:ascii="DFKai-SB" w:cs="DFKai-SB" w:eastAsia="DFKai-SB" w:hAnsi="DFKai-SB"/>
                <w:rtl w:val="0"/>
              </w:rPr>
              <w:t xml:space="preserve">操作：過程中進攻者要不斷改變進攻路線，讓防守者靈活運用移動步法，無論如何，防守者的身體都要跟隨或對上進攻者的移動路線。</w:t>
            </w:r>
            <w:r w:rsidDel="00000000" w:rsidR="00000000" w:rsidRPr="00000000">
              <w:rPr>
                <w:rtl w:val="0"/>
              </w:rPr>
            </w:r>
          </w:p>
        </w:tc>
        <w:tc>
          <w:tcPr>
            <w:shd w:fill="auto" w:val="clear"/>
            <w:tcMar>
              <w:top w:w="100.0" w:type="dxa"/>
              <w:left w:w="20.0" w:type="dxa"/>
              <w:bottom w:w="100.0" w:type="dxa"/>
              <w:right w:w="20.0" w:type="dxa"/>
            </w:tcMar>
            <w:vAlign w:val="center"/>
          </w:tcPr>
          <w:p w:rsidR="00000000" w:rsidDel="00000000" w:rsidP="00000000" w:rsidRDefault="00000000" w:rsidRPr="00000000" w14:paraId="000001F3">
            <w:pPr>
              <w:spacing w:line="260" w:lineRule="auto"/>
              <w:jc w:val="center"/>
              <w:rPr>
                <w:color w:val="000000"/>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F4">
            <w:pPr>
              <w:spacing w:line="260" w:lineRule="auto"/>
              <w:ind w:left="23" w:firstLine="0"/>
              <w:jc w:val="left"/>
              <w:rPr>
                <w:color w:val="000000"/>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F5">
            <w:pPr>
              <w:ind w:left="23" w:firstLine="0"/>
              <w:jc w:val="left"/>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F6">
            <w:pPr>
              <w:spacing w:line="260" w:lineRule="auto"/>
              <w:jc w:val="left"/>
              <w:rPr>
                <w:color w:val="000000"/>
              </w:rPr>
            </w:pPr>
            <w:r w:rsidDel="00000000" w:rsidR="00000000" w:rsidRPr="00000000">
              <w:rPr>
                <w:rtl w:val="0"/>
              </w:rPr>
            </w:r>
          </w:p>
        </w:tc>
        <w:tc>
          <w:tcPr>
            <w:shd w:fill="auto" w:val="clear"/>
          </w:tcPr>
          <w:p w:rsidR="00000000" w:rsidDel="00000000" w:rsidP="00000000" w:rsidRDefault="00000000" w:rsidRPr="00000000" w14:paraId="000001F7">
            <w:pPr>
              <w:ind w:hanging="7"/>
              <w:jc w:val="left"/>
              <w:rPr>
                <w:color w:val="000000"/>
                <w:sz w:val="18"/>
                <w:szCs w:val="18"/>
              </w:rPr>
            </w:pPr>
            <w:sdt>
              <w:sdtPr>
                <w:tag w:val="goog_rdk_31"/>
              </w:sdtPr>
              <w:sdtContent>
                <w:r w:rsidDel="00000000" w:rsidR="00000000" w:rsidRPr="00000000">
                  <w:rPr>
                    <w:rFonts w:ascii="Gungsuh" w:cs="Gungsuh" w:eastAsia="Gungsuh" w:hAnsi="Gungsuh"/>
                    <w:color w:val="000000"/>
                    <w:sz w:val="18"/>
                    <w:szCs w:val="18"/>
                    <w:rtl w:val="0"/>
                  </w:rPr>
                  <w:t xml:space="preserve">03/29、03/30</w:t>
                </w:r>
              </w:sdtContent>
            </w:sdt>
          </w:p>
          <w:p w:rsidR="00000000" w:rsidDel="00000000" w:rsidP="00000000" w:rsidRDefault="00000000" w:rsidRPr="00000000" w14:paraId="000001F8">
            <w:pPr>
              <w:ind w:hanging="7"/>
              <w:jc w:val="left"/>
              <w:rPr>
                <w:color w:val="000000"/>
                <w:sz w:val="18"/>
                <w:szCs w:val="18"/>
              </w:rPr>
            </w:pPr>
            <w:sdt>
              <w:sdtPr>
                <w:tag w:val="goog_rdk_32"/>
              </w:sdtPr>
              <w:sdtContent>
                <w:r w:rsidDel="00000000" w:rsidR="00000000" w:rsidRPr="00000000">
                  <w:rPr>
                    <w:rFonts w:ascii="Gungsuh" w:cs="Gungsuh" w:eastAsia="Gungsuh" w:hAnsi="Gungsuh"/>
                    <w:color w:val="000000"/>
                    <w:sz w:val="18"/>
                    <w:szCs w:val="18"/>
                    <w:rtl w:val="0"/>
                  </w:rPr>
                  <w:t xml:space="preserve">第一次定期評量</w:t>
                </w:r>
              </w:sdtContent>
            </w:sdt>
          </w:p>
        </w:tc>
      </w:tr>
      <w:tr>
        <w:trPr>
          <w:cantSplit w:val="0"/>
          <w:trHeight w:val="880" w:hRule="atLeast"/>
          <w:tblHeader w:val="0"/>
        </w:trPr>
        <w:tc>
          <w:tcPr>
            <w:shd w:fill="auto" w:val="clear"/>
            <w:vAlign w:val="center"/>
          </w:tcPr>
          <w:p w:rsidR="00000000" w:rsidDel="00000000" w:rsidP="00000000" w:rsidRDefault="00000000" w:rsidRPr="00000000" w14:paraId="000001F9">
            <w:pPr>
              <w:jc w:val="center"/>
              <w:rPr>
                <w:color w:val="000000"/>
                <w:sz w:val="18"/>
                <w:szCs w:val="18"/>
              </w:rPr>
            </w:pPr>
            <w:sdt>
              <w:sdtPr>
                <w:tag w:val="goog_rdk_33"/>
              </w:sdtPr>
              <w:sdtContent>
                <w:r w:rsidDel="00000000" w:rsidR="00000000" w:rsidRPr="00000000">
                  <w:rPr>
                    <w:rFonts w:ascii="Gungsuh" w:cs="Gungsuh" w:eastAsia="Gungsuh" w:hAnsi="Gungsuh"/>
                    <w:color w:val="000000"/>
                    <w:sz w:val="18"/>
                    <w:szCs w:val="18"/>
                    <w:rtl w:val="0"/>
                  </w:rPr>
                  <w:t xml:space="preserve">第8週</w:t>
                </w:r>
              </w:sdtContent>
            </w:sdt>
          </w:p>
          <w:p w:rsidR="00000000" w:rsidDel="00000000" w:rsidP="00000000" w:rsidRDefault="00000000" w:rsidRPr="00000000" w14:paraId="000001FA">
            <w:pPr>
              <w:jc w:val="center"/>
              <w:rPr>
                <w:color w:val="000000"/>
                <w:sz w:val="18"/>
                <w:szCs w:val="18"/>
              </w:rPr>
            </w:pPr>
            <w:r w:rsidDel="00000000" w:rsidR="00000000" w:rsidRPr="00000000">
              <w:rPr>
                <w:rtl w:val="0"/>
              </w:rPr>
            </w:r>
          </w:p>
          <w:p w:rsidR="00000000" w:rsidDel="00000000" w:rsidP="00000000" w:rsidRDefault="00000000" w:rsidRPr="00000000" w14:paraId="000001FB">
            <w:pPr>
              <w:jc w:val="center"/>
              <w:rPr>
                <w:color w:val="000000"/>
                <w:sz w:val="18"/>
                <w:szCs w:val="18"/>
              </w:rPr>
            </w:pPr>
            <w:r w:rsidDel="00000000" w:rsidR="00000000" w:rsidRPr="00000000">
              <w:rPr>
                <w:color w:val="000000"/>
                <w:sz w:val="18"/>
                <w:szCs w:val="18"/>
                <w:rtl w:val="0"/>
              </w:rPr>
              <w:t xml:space="preserve">04/03-04/07</w:t>
            </w:r>
          </w:p>
        </w:tc>
        <w:tc>
          <w:tcPr>
            <w:shd w:fill="auto" w:val="clear"/>
          </w:tcPr>
          <w:p w:rsidR="00000000" w:rsidDel="00000000" w:rsidP="00000000" w:rsidRDefault="00000000" w:rsidRPr="00000000" w14:paraId="000001FC">
            <w:pPr>
              <w:spacing w:line="260" w:lineRule="auto"/>
              <w:jc w:val="left"/>
              <w:rPr/>
            </w:pPr>
            <w:r w:rsidDel="00000000" w:rsidR="00000000" w:rsidRPr="00000000">
              <w:rPr>
                <w:rFonts w:ascii="Gungsuh" w:cs="Gungsuh" w:eastAsia="Gungsuh" w:hAnsi="Gungsuh"/>
                <w:rtl w:val="0"/>
              </w:rPr>
              <w:t xml:space="preserve">Hb-IV-1 陣地攻守性球類運動動作組合及團隊戰術。</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1FD">
            <w:pPr>
              <w:spacing w:line="260" w:lineRule="auto"/>
              <w:jc w:val="left"/>
              <w:rPr/>
            </w:pPr>
            <w:r w:rsidDel="00000000" w:rsidR="00000000" w:rsidRPr="00000000">
              <w:rPr>
                <w:rFonts w:ascii="DFKai-SB" w:cs="DFKai-SB" w:eastAsia="DFKai-SB" w:hAnsi="DFKai-SB"/>
                <w:rtl w:val="0"/>
              </w:rPr>
              <w:t xml:space="preserve">1c-IV-1 了解各項運動基礎原理和規則。</w:t>
            </w:r>
            <w:r w:rsidDel="00000000" w:rsidR="00000000" w:rsidRPr="00000000">
              <w:rPr>
                <w:rtl w:val="0"/>
              </w:rPr>
            </w:r>
          </w:p>
          <w:p w:rsidR="00000000" w:rsidDel="00000000" w:rsidP="00000000" w:rsidRDefault="00000000" w:rsidRPr="00000000" w14:paraId="000001FE">
            <w:pPr>
              <w:spacing w:line="260" w:lineRule="auto"/>
              <w:jc w:val="left"/>
              <w:rPr/>
            </w:pPr>
            <w:r w:rsidDel="00000000" w:rsidR="00000000" w:rsidRPr="00000000">
              <w:rPr>
                <w:rFonts w:ascii="DFKai-SB" w:cs="DFKai-SB" w:eastAsia="DFKai-SB" w:hAnsi="DFKai-SB"/>
                <w:rtl w:val="0"/>
              </w:rPr>
              <w:t xml:space="preserve">1d-IV-1 了解各項運動技能原理。</w:t>
            </w:r>
            <w:r w:rsidDel="00000000" w:rsidR="00000000" w:rsidRPr="00000000">
              <w:rPr>
                <w:rtl w:val="0"/>
              </w:rPr>
            </w:r>
          </w:p>
          <w:p w:rsidR="00000000" w:rsidDel="00000000" w:rsidP="00000000" w:rsidRDefault="00000000" w:rsidRPr="00000000" w14:paraId="000001FF">
            <w:pPr>
              <w:spacing w:line="260" w:lineRule="auto"/>
              <w:jc w:val="left"/>
              <w:rPr/>
            </w:pPr>
            <w:r w:rsidDel="00000000" w:rsidR="00000000" w:rsidRPr="00000000">
              <w:rPr>
                <w:rFonts w:ascii="DFKai-SB" w:cs="DFKai-SB" w:eastAsia="DFKai-SB" w:hAnsi="DFKai-SB"/>
                <w:rtl w:val="0"/>
              </w:rPr>
              <w:t xml:space="preserve">1d-IV-3 應用運動比賽的各項策略。</w:t>
            </w:r>
            <w:r w:rsidDel="00000000" w:rsidR="00000000" w:rsidRPr="00000000">
              <w:rPr>
                <w:rtl w:val="0"/>
              </w:rPr>
            </w:r>
          </w:p>
          <w:p w:rsidR="00000000" w:rsidDel="00000000" w:rsidP="00000000" w:rsidRDefault="00000000" w:rsidRPr="00000000" w14:paraId="00000200">
            <w:pPr>
              <w:spacing w:line="260" w:lineRule="auto"/>
              <w:jc w:val="left"/>
              <w:rPr/>
            </w:pPr>
            <w:r w:rsidDel="00000000" w:rsidR="00000000" w:rsidRPr="00000000">
              <w:rPr>
                <w:rFonts w:ascii="DFKai-SB" w:cs="DFKai-SB" w:eastAsia="DFKai-SB" w:hAnsi="DFKai-SB"/>
                <w:rtl w:val="0"/>
              </w:rPr>
              <w:t xml:space="preserve">2c-IV-2 表現利他合群的態度，與他人理性溝通與和諧互動。</w:t>
            </w:r>
            <w:r w:rsidDel="00000000" w:rsidR="00000000" w:rsidRPr="00000000">
              <w:rPr>
                <w:rtl w:val="0"/>
              </w:rPr>
            </w:r>
          </w:p>
          <w:p w:rsidR="00000000" w:rsidDel="00000000" w:rsidP="00000000" w:rsidRDefault="00000000" w:rsidRPr="00000000" w14:paraId="00000201">
            <w:pPr>
              <w:spacing w:line="260" w:lineRule="auto"/>
              <w:jc w:val="left"/>
              <w:rPr/>
            </w:pPr>
            <w:r w:rsidDel="00000000" w:rsidR="00000000" w:rsidRPr="00000000">
              <w:rPr>
                <w:rFonts w:ascii="DFKai-SB" w:cs="DFKai-SB" w:eastAsia="DFKai-SB" w:hAnsi="DFKai-SB"/>
                <w:rtl w:val="0"/>
              </w:rPr>
              <w:t xml:space="preserve">3c-IV-1 表現局部或全身性的身體控制能力，發展專項運動技能。</w:t>
            </w:r>
            <w:r w:rsidDel="00000000" w:rsidR="00000000" w:rsidRPr="00000000">
              <w:rPr>
                <w:rtl w:val="0"/>
              </w:rPr>
            </w:r>
          </w:p>
          <w:p w:rsidR="00000000" w:rsidDel="00000000" w:rsidP="00000000" w:rsidRDefault="00000000" w:rsidRPr="00000000" w14:paraId="00000202">
            <w:pPr>
              <w:spacing w:line="260" w:lineRule="auto"/>
              <w:jc w:val="left"/>
              <w:rPr/>
            </w:pPr>
            <w:r w:rsidDel="00000000" w:rsidR="00000000" w:rsidRPr="00000000">
              <w:rPr>
                <w:rFonts w:ascii="DFKai-SB" w:cs="DFKai-SB" w:eastAsia="DFKai-SB" w:hAnsi="DFKai-SB"/>
                <w:rtl w:val="0"/>
              </w:rPr>
              <w:t xml:space="preserve">3d-IV-1 運用運動技術的學習策略。</w:t>
            </w:r>
            <w:r w:rsidDel="00000000" w:rsidR="00000000" w:rsidRPr="00000000">
              <w:rPr>
                <w:rtl w:val="0"/>
              </w:rPr>
            </w:r>
          </w:p>
          <w:p w:rsidR="00000000" w:rsidDel="00000000" w:rsidP="00000000" w:rsidRDefault="00000000" w:rsidRPr="00000000" w14:paraId="00000203">
            <w:pPr>
              <w:spacing w:line="260" w:lineRule="auto"/>
              <w:jc w:val="left"/>
              <w:rPr/>
            </w:pPr>
            <w:r w:rsidDel="00000000" w:rsidR="00000000" w:rsidRPr="00000000">
              <w:rPr>
                <w:rFonts w:ascii="DFKai-SB" w:cs="DFKai-SB" w:eastAsia="DFKai-SB" w:hAnsi="DFKai-SB"/>
                <w:rtl w:val="0"/>
              </w:rPr>
              <w:t xml:space="preserve">3d-IV-2 運用運動比賽中的各種策略。</w:t>
            </w:r>
            <w:r w:rsidDel="00000000" w:rsidR="00000000" w:rsidRPr="00000000">
              <w:rPr>
                <w:rtl w:val="0"/>
              </w:rPr>
            </w:r>
          </w:p>
          <w:p w:rsidR="00000000" w:rsidDel="00000000" w:rsidP="00000000" w:rsidRDefault="00000000" w:rsidRPr="00000000" w14:paraId="00000204">
            <w:pPr>
              <w:spacing w:line="260" w:lineRule="auto"/>
              <w:jc w:val="left"/>
              <w:rPr/>
            </w:pPr>
            <w:r w:rsidDel="00000000" w:rsidR="00000000" w:rsidRPr="00000000">
              <w:rPr>
                <w:rFonts w:ascii="DFKai-SB" w:cs="DFKai-SB" w:eastAsia="DFKai-SB" w:hAnsi="DFKai-SB"/>
                <w:rtl w:val="0"/>
              </w:rPr>
              <w:t xml:space="preserve">3d-IV-3 應用思考與分析能力，解決運動情境的問題。</w:t>
            </w:r>
            <w:r w:rsidDel="00000000" w:rsidR="00000000" w:rsidRPr="00000000">
              <w:rPr>
                <w:rtl w:val="0"/>
              </w:rPr>
            </w:r>
          </w:p>
          <w:p w:rsidR="00000000" w:rsidDel="00000000" w:rsidP="00000000" w:rsidRDefault="00000000" w:rsidRPr="00000000" w14:paraId="00000205">
            <w:pPr>
              <w:spacing w:line="260" w:lineRule="auto"/>
              <w:jc w:val="left"/>
              <w:rPr/>
            </w:pPr>
            <w:r w:rsidDel="00000000" w:rsidR="00000000" w:rsidRPr="00000000">
              <w:rPr>
                <w:rFonts w:ascii="DFKai-SB" w:cs="DFKai-SB" w:eastAsia="DFKai-SB" w:hAnsi="DFKai-SB"/>
                <w:rtl w:val="0"/>
              </w:rPr>
              <w:t xml:space="preserve">4d-IV-1 發展適合個人之專項運動技能。</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06">
            <w:pPr>
              <w:spacing w:line="260" w:lineRule="auto"/>
              <w:jc w:val="left"/>
              <w:rPr/>
            </w:pPr>
            <w:r w:rsidDel="00000000" w:rsidR="00000000" w:rsidRPr="00000000">
              <w:rPr>
                <w:rFonts w:ascii="DFKai-SB" w:cs="DFKai-SB" w:eastAsia="DFKai-SB" w:hAnsi="DFKai-SB"/>
                <w:rtl w:val="0"/>
              </w:rPr>
              <w:t xml:space="preserve">第五篇運動大進擊</w:t>
            </w:r>
            <w:r w:rsidDel="00000000" w:rsidR="00000000" w:rsidRPr="00000000">
              <w:rPr>
                <w:rtl w:val="0"/>
              </w:rPr>
            </w:r>
          </w:p>
          <w:p w:rsidR="00000000" w:rsidDel="00000000" w:rsidP="00000000" w:rsidRDefault="00000000" w:rsidRPr="00000000" w14:paraId="00000207">
            <w:pPr>
              <w:spacing w:line="260" w:lineRule="auto"/>
              <w:jc w:val="left"/>
              <w:rPr/>
            </w:pPr>
            <w:r w:rsidDel="00000000" w:rsidR="00000000" w:rsidRPr="00000000">
              <w:rPr>
                <w:rFonts w:ascii="DFKai-SB" w:cs="DFKai-SB" w:eastAsia="DFKai-SB" w:hAnsi="DFKai-SB"/>
                <w:rtl w:val="0"/>
              </w:rPr>
              <w:t xml:space="preserve">第一章籃球</w:t>
            </w:r>
            <w:r w:rsidDel="00000000" w:rsidR="00000000" w:rsidRPr="00000000">
              <w:rPr>
                <w:rtl w:val="0"/>
              </w:rPr>
            </w:r>
          </w:p>
          <w:p w:rsidR="00000000" w:rsidDel="00000000" w:rsidP="00000000" w:rsidRDefault="00000000" w:rsidRPr="00000000" w14:paraId="00000208">
            <w:pPr>
              <w:spacing w:line="260" w:lineRule="auto"/>
              <w:jc w:val="left"/>
              <w:rPr>
                <w:b w:val="1"/>
              </w:rPr>
            </w:pPr>
            <w:r w:rsidDel="00000000" w:rsidR="00000000" w:rsidRPr="00000000">
              <w:rPr>
                <w:rFonts w:ascii="DFKai-SB" w:cs="DFKai-SB" w:eastAsia="DFKai-SB" w:hAnsi="DFKai-SB"/>
                <w:b w:val="1"/>
                <w:rtl w:val="0"/>
              </w:rPr>
              <w:t xml:space="preserve">一、爭搶籃板球</w:t>
            </w:r>
            <w:r w:rsidDel="00000000" w:rsidR="00000000" w:rsidRPr="00000000">
              <w:rPr>
                <w:rtl w:val="0"/>
              </w:rPr>
            </w:r>
          </w:p>
          <w:p w:rsidR="00000000" w:rsidDel="00000000" w:rsidP="00000000" w:rsidRDefault="00000000" w:rsidRPr="00000000" w14:paraId="00000209">
            <w:pPr>
              <w:spacing w:line="260" w:lineRule="auto"/>
              <w:jc w:val="left"/>
              <w:rPr/>
            </w:pPr>
            <w:r w:rsidDel="00000000" w:rsidR="00000000" w:rsidRPr="00000000">
              <w:rPr>
                <w:rFonts w:ascii="DFKai-SB" w:cs="DFKai-SB" w:eastAsia="DFKai-SB" w:hAnsi="DFKai-SB"/>
                <w:rtl w:val="0"/>
              </w:rPr>
              <w:t xml:space="preserve">說明：預判投籃不中後，球碰撞籃框、板的反彈狀況，需要靠長時間練習及經驗累積，才能早人一步、搶得先機。</w:t>
            </w:r>
            <w:r w:rsidDel="00000000" w:rsidR="00000000" w:rsidRPr="00000000">
              <w:rPr>
                <w:rtl w:val="0"/>
              </w:rPr>
            </w:r>
          </w:p>
          <w:p w:rsidR="00000000" w:rsidDel="00000000" w:rsidP="00000000" w:rsidRDefault="00000000" w:rsidRPr="00000000" w14:paraId="0000020A">
            <w:pPr>
              <w:spacing w:line="260" w:lineRule="auto"/>
              <w:jc w:val="left"/>
              <w:rPr/>
            </w:pPr>
            <w:r w:rsidDel="00000000" w:rsidR="00000000" w:rsidRPr="00000000">
              <w:rPr>
                <w:rFonts w:ascii="DFKai-SB" w:cs="DFKai-SB" w:eastAsia="DFKai-SB" w:hAnsi="DFKai-SB"/>
                <w:rtl w:val="0"/>
              </w:rPr>
              <w:t xml:space="preserve">示範：轉身、移動卡位、以及迅速反應起跳，都是爭搶籃板球非常重要的技巧，身材條件相對不好的學生更應善用這些技巧搶得籃板球。</w:t>
            </w:r>
            <w:r w:rsidDel="00000000" w:rsidR="00000000" w:rsidRPr="00000000">
              <w:rPr>
                <w:rtl w:val="0"/>
              </w:rPr>
            </w:r>
          </w:p>
          <w:p w:rsidR="00000000" w:rsidDel="00000000" w:rsidP="00000000" w:rsidRDefault="00000000" w:rsidRPr="00000000" w14:paraId="0000020B">
            <w:pPr>
              <w:spacing w:line="260" w:lineRule="auto"/>
              <w:jc w:val="left"/>
              <w:rPr/>
            </w:pPr>
            <w:r w:rsidDel="00000000" w:rsidR="00000000" w:rsidRPr="00000000">
              <w:rPr>
                <w:rFonts w:ascii="DFKai-SB" w:cs="DFKai-SB" w:eastAsia="DFKai-SB" w:hAnsi="DFKai-SB"/>
                <w:rtl w:val="0"/>
              </w:rPr>
              <w:t xml:space="preserve">操作：提醒學生有兩種情況容易形成爭搶籃板球犯規，一是沒有垂直起跳侵犯到對方圓柱體垂直原則，另一種是起跳前將對手推開搶球。</w:t>
            </w:r>
            <w:r w:rsidDel="00000000" w:rsidR="00000000" w:rsidRPr="00000000">
              <w:rPr>
                <w:rtl w:val="0"/>
              </w:rPr>
            </w:r>
          </w:p>
          <w:p w:rsidR="00000000" w:rsidDel="00000000" w:rsidP="00000000" w:rsidRDefault="00000000" w:rsidRPr="00000000" w14:paraId="0000020C">
            <w:pPr>
              <w:spacing w:line="260" w:lineRule="auto"/>
              <w:jc w:val="left"/>
              <w:rPr>
                <w:b w:val="1"/>
              </w:rPr>
            </w:pPr>
            <w:r w:rsidDel="00000000" w:rsidR="00000000" w:rsidRPr="00000000">
              <w:rPr>
                <w:rFonts w:ascii="DFKai-SB" w:cs="DFKai-SB" w:eastAsia="DFKai-SB" w:hAnsi="DFKai-SB"/>
                <w:b w:val="1"/>
                <w:rtl w:val="0"/>
              </w:rPr>
              <w:t xml:space="preserve">二、活動「誰是籃板王」</w:t>
            </w:r>
            <w:r w:rsidDel="00000000" w:rsidR="00000000" w:rsidRPr="00000000">
              <w:rPr>
                <w:rtl w:val="0"/>
              </w:rPr>
            </w:r>
          </w:p>
          <w:p w:rsidR="00000000" w:rsidDel="00000000" w:rsidP="00000000" w:rsidRDefault="00000000" w:rsidRPr="00000000" w14:paraId="0000020D">
            <w:pPr>
              <w:spacing w:line="260" w:lineRule="auto"/>
              <w:jc w:val="left"/>
              <w:rPr/>
            </w:pPr>
            <w:r w:rsidDel="00000000" w:rsidR="00000000" w:rsidRPr="00000000">
              <w:rPr>
                <w:rFonts w:ascii="DFKai-SB" w:cs="DFKai-SB" w:eastAsia="DFKai-SB" w:hAnsi="DFKai-SB"/>
                <w:rtl w:val="0"/>
              </w:rPr>
              <w:t xml:space="preserve">說明：透過遊戲方式來訓練爭搶籃板球的技巧，練習後再運用自我檢核表來檢討改善訓練成效。</w:t>
            </w:r>
            <w:r w:rsidDel="00000000" w:rsidR="00000000" w:rsidRPr="00000000">
              <w:rPr>
                <w:rtl w:val="0"/>
              </w:rPr>
            </w:r>
          </w:p>
          <w:p w:rsidR="00000000" w:rsidDel="00000000" w:rsidP="00000000" w:rsidRDefault="00000000" w:rsidRPr="00000000" w14:paraId="0000020E">
            <w:pPr>
              <w:spacing w:line="260" w:lineRule="auto"/>
              <w:jc w:val="left"/>
              <w:rPr/>
            </w:pPr>
            <w:r w:rsidDel="00000000" w:rsidR="00000000" w:rsidRPr="00000000">
              <w:rPr>
                <w:rFonts w:ascii="DFKai-SB" w:cs="DFKai-SB" w:eastAsia="DFKai-SB" w:hAnsi="DFKai-SB"/>
                <w:rtl w:val="0"/>
              </w:rPr>
              <w:t xml:space="preserve">講解：投籃出手後，要快速轉身、壓低重心，雙手、雙腳自然展開，盡可能將對手擋在籃框的外側，增加爭搶籃板球的領空和範圍。</w:t>
            </w:r>
            <w:r w:rsidDel="00000000" w:rsidR="00000000" w:rsidRPr="00000000">
              <w:rPr>
                <w:rtl w:val="0"/>
              </w:rPr>
            </w:r>
          </w:p>
          <w:p w:rsidR="00000000" w:rsidDel="00000000" w:rsidP="00000000" w:rsidRDefault="00000000" w:rsidRPr="00000000" w14:paraId="0000020F">
            <w:pPr>
              <w:spacing w:line="260" w:lineRule="auto"/>
              <w:jc w:val="left"/>
              <w:rPr/>
            </w:pPr>
            <w:r w:rsidDel="00000000" w:rsidR="00000000" w:rsidRPr="00000000">
              <w:rPr>
                <w:rFonts w:ascii="DFKai-SB" w:cs="DFKai-SB" w:eastAsia="DFKai-SB" w:hAnsi="DFKai-SB"/>
                <w:rtl w:val="0"/>
              </w:rPr>
              <w:t xml:space="preserve">示範：起跳時不可以侵犯對手的圓柱體垂直原則，也不可以將對手推開搶球，都是容易造成犯規的情形。</w:t>
            </w:r>
            <w:r w:rsidDel="00000000" w:rsidR="00000000" w:rsidRPr="00000000">
              <w:rPr>
                <w:rtl w:val="0"/>
              </w:rPr>
            </w:r>
          </w:p>
          <w:p w:rsidR="00000000" w:rsidDel="00000000" w:rsidP="00000000" w:rsidRDefault="00000000" w:rsidRPr="00000000" w14:paraId="00000210">
            <w:pPr>
              <w:spacing w:line="260" w:lineRule="auto"/>
              <w:jc w:val="left"/>
              <w:rPr/>
            </w:pPr>
            <w:r w:rsidDel="00000000" w:rsidR="00000000" w:rsidRPr="00000000">
              <w:rPr>
                <w:rFonts w:ascii="DFKai-SB" w:cs="DFKai-SB" w:eastAsia="DFKai-SB" w:hAnsi="DFKai-SB"/>
                <w:rtl w:val="0"/>
              </w:rPr>
              <w:t xml:space="preserve">操作：活動中請同學自由心證各自擔任裁判，當雙方有爭議情況發生，則由投籃學生輔助判決。如果認定有犯規情形，不予計分重新再來。</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11">
            <w:pPr>
              <w:spacing w:line="260" w:lineRule="auto"/>
              <w:jc w:val="center"/>
              <w:rPr/>
            </w:pPr>
            <w:r w:rsidDel="00000000" w:rsidR="00000000" w:rsidRPr="00000000">
              <w:rPr>
                <w:rtl w:val="0"/>
              </w:rPr>
              <w:t xml:space="preserve">2</w:t>
            </w:r>
          </w:p>
        </w:tc>
        <w:tc>
          <w:tcPr>
            <w:shd w:fill="auto" w:val="clear"/>
            <w:tcMar>
              <w:top w:w="100.0" w:type="dxa"/>
              <w:left w:w="20.0" w:type="dxa"/>
              <w:bottom w:w="100.0" w:type="dxa"/>
              <w:right w:w="20.0" w:type="dxa"/>
            </w:tcMar>
          </w:tcPr>
          <w:p w:rsidR="00000000" w:rsidDel="00000000" w:rsidP="00000000" w:rsidRDefault="00000000" w:rsidRPr="00000000" w14:paraId="00000212">
            <w:pPr>
              <w:spacing w:line="260" w:lineRule="auto"/>
              <w:jc w:val="left"/>
              <w:rPr/>
            </w:pPr>
            <w:r w:rsidDel="00000000" w:rsidR="00000000" w:rsidRPr="00000000">
              <w:rPr>
                <w:rFonts w:ascii="DFKai-SB" w:cs="DFKai-SB" w:eastAsia="DFKai-SB" w:hAnsi="DFKai-SB"/>
                <w:rtl w:val="0"/>
              </w:rPr>
              <w:t xml:space="preserve">1.教學影片</w:t>
            </w:r>
            <w:r w:rsidDel="00000000" w:rsidR="00000000" w:rsidRPr="00000000">
              <w:rPr>
                <w:rtl w:val="0"/>
              </w:rPr>
            </w:r>
          </w:p>
          <w:p w:rsidR="00000000" w:rsidDel="00000000" w:rsidP="00000000" w:rsidRDefault="00000000" w:rsidRPr="00000000" w14:paraId="00000213">
            <w:pPr>
              <w:spacing w:line="260" w:lineRule="auto"/>
              <w:jc w:val="left"/>
              <w:rPr/>
            </w:pPr>
            <w:r w:rsidDel="00000000" w:rsidR="00000000" w:rsidRPr="00000000">
              <w:rPr>
                <w:rFonts w:ascii="DFKai-SB" w:cs="DFKai-SB" w:eastAsia="DFKai-SB" w:hAnsi="DFKai-SB"/>
                <w:rtl w:val="0"/>
              </w:rPr>
              <w:t xml:space="preserve">2.教用版電子教科書</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14">
            <w:pPr>
              <w:spacing w:line="260" w:lineRule="auto"/>
              <w:jc w:val="left"/>
              <w:rPr/>
            </w:pPr>
            <w:r w:rsidDel="00000000" w:rsidR="00000000" w:rsidRPr="00000000">
              <w:rPr>
                <w:rFonts w:ascii="DFKai-SB" w:cs="DFKai-SB" w:eastAsia="DFKai-SB" w:hAnsi="DFKai-SB"/>
                <w:rtl w:val="0"/>
              </w:rPr>
              <w:t xml:space="preserve">觀察</w:t>
            </w:r>
            <w:r w:rsidDel="00000000" w:rsidR="00000000" w:rsidRPr="00000000">
              <w:rPr>
                <w:rtl w:val="0"/>
              </w:rPr>
            </w:r>
          </w:p>
          <w:p w:rsidR="00000000" w:rsidDel="00000000" w:rsidP="00000000" w:rsidRDefault="00000000" w:rsidRPr="00000000" w14:paraId="00000215">
            <w:pPr>
              <w:spacing w:line="260" w:lineRule="auto"/>
              <w:jc w:val="left"/>
              <w:rPr/>
            </w:pPr>
            <w:r w:rsidDel="00000000" w:rsidR="00000000" w:rsidRPr="00000000">
              <w:rPr>
                <w:rFonts w:ascii="DFKai-SB" w:cs="DFKai-SB" w:eastAsia="DFKai-SB" w:hAnsi="DFKai-SB"/>
                <w:rtl w:val="0"/>
              </w:rPr>
              <w:t xml:space="preserve">發表</w:t>
            </w:r>
            <w:r w:rsidDel="00000000" w:rsidR="00000000" w:rsidRPr="00000000">
              <w:rPr>
                <w:rtl w:val="0"/>
              </w:rPr>
            </w:r>
          </w:p>
          <w:p w:rsidR="00000000" w:rsidDel="00000000" w:rsidP="00000000" w:rsidRDefault="00000000" w:rsidRPr="00000000" w14:paraId="00000216">
            <w:pPr>
              <w:spacing w:line="260" w:lineRule="auto"/>
              <w:jc w:val="left"/>
              <w:rPr/>
            </w:pPr>
            <w:r w:rsidDel="00000000" w:rsidR="00000000" w:rsidRPr="00000000">
              <w:rPr>
                <w:rFonts w:ascii="DFKai-SB" w:cs="DFKai-SB" w:eastAsia="DFKai-SB" w:hAnsi="DFKai-SB"/>
                <w:rtl w:val="0"/>
              </w:rPr>
              <w:t xml:space="preserve">實作</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17">
            <w:pPr>
              <w:spacing w:line="260" w:lineRule="auto"/>
              <w:jc w:val="left"/>
              <w:rPr/>
            </w:pPr>
            <w:r w:rsidDel="00000000" w:rsidR="00000000" w:rsidRPr="00000000">
              <w:rPr>
                <w:rtl w:val="0"/>
              </w:rPr>
            </w:r>
          </w:p>
        </w:tc>
        <w:tc>
          <w:tcPr>
            <w:shd w:fill="auto" w:val="clear"/>
          </w:tcPr>
          <w:p w:rsidR="00000000" w:rsidDel="00000000" w:rsidP="00000000" w:rsidRDefault="00000000" w:rsidRPr="00000000" w14:paraId="00000218">
            <w:pPr>
              <w:ind w:hanging="7"/>
              <w:jc w:val="left"/>
              <w:rPr>
                <w:rFonts w:ascii="DFKai-SB" w:cs="DFKai-SB" w:eastAsia="DFKai-SB" w:hAnsi="DFKai-SB"/>
                <w:sz w:val="16"/>
                <w:szCs w:val="16"/>
              </w:rPr>
            </w:pPr>
            <w:r w:rsidDel="00000000" w:rsidR="00000000" w:rsidRPr="00000000">
              <w:rPr>
                <w:rtl w:val="0"/>
              </w:rPr>
            </w:r>
          </w:p>
        </w:tc>
      </w:tr>
      <w:tr>
        <w:trPr>
          <w:cantSplit w:val="0"/>
          <w:trHeight w:val="880" w:hRule="atLeast"/>
          <w:tblHeader w:val="0"/>
        </w:trPr>
        <w:tc>
          <w:tcPr>
            <w:shd w:fill="auto" w:val="clear"/>
            <w:vAlign w:val="center"/>
          </w:tcPr>
          <w:p w:rsidR="00000000" w:rsidDel="00000000" w:rsidP="00000000" w:rsidRDefault="00000000" w:rsidRPr="00000000" w14:paraId="00000219">
            <w:pPr>
              <w:jc w:val="center"/>
              <w:rPr>
                <w:color w:val="000000"/>
                <w:sz w:val="18"/>
                <w:szCs w:val="18"/>
              </w:rPr>
            </w:pPr>
            <w:sdt>
              <w:sdtPr>
                <w:tag w:val="goog_rdk_34"/>
              </w:sdtPr>
              <w:sdtContent>
                <w:r w:rsidDel="00000000" w:rsidR="00000000" w:rsidRPr="00000000">
                  <w:rPr>
                    <w:rFonts w:ascii="Gungsuh" w:cs="Gungsuh" w:eastAsia="Gungsuh" w:hAnsi="Gungsuh"/>
                    <w:color w:val="000000"/>
                    <w:sz w:val="18"/>
                    <w:szCs w:val="18"/>
                    <w:rtl w:val="0"/>
                  </w:rPr>
                  <w:t xml:space="preserve">第9週</w:t>
                </w:r>
              </w:sdtContent>
            </w:sdt>
          </w:p>
          <w:p w:rsidR="00000000" w:rsidDel="00000000" w:rsidP="00000000" w:rsidRDefault="00000000" w:rsidRPr="00000000" w14:paraId="0000021A">
            <w:pPr>
              <w:jc w:val="center"/>
              <w:rPr>
                <w:color w:val="000000"/>
                <w:sz w:val="18"/>
                <w:szCs w:val="18"/>
              </w:rPr>
            </w:pPr>
            <w:r w:rsidDel="00000000" w:rsidR="00000000" w:rsidRPr="00000000">
              <w:rPr>
                <w:rtl w:val="0"/>
              </w:rPr>
            </w:r>
          </w:p>
          <w:p w:rsidR="00000000" w:rsidDel="00000000" w:rsidP="00000000" w:rsidRDefault="00000000" w:rsidRPr="00000000" w14:paraId="0000021B">
            <w:pPr>
              <w:jc w:val="center"/>
              <w:rPr>
                <w:color w:val="000000"/>
                <w:sz w:val="18"/>
                <w:szCs w:val="18"/>
              </w:rPr>
            </w:pPr>
            <w:r w:rsidDel="00000000" w:rsidR="00000000" w:rsidRPr="00000000">
              <w:rPr>
                <w:color w:val="000000"/>
                <w:sz w:val="18"/>
                <w:szCs w:val="18"/>
                <w:rtl w:val="0"/>
              </w:rPr>
              <w:t xml:space="preserve">04/10-04/14</w:t>
            </w:r>
          </w:p>
        </w:tc>
        <w:tc>
          <w:tcPr>
            <w:shd w:fill="auto" w:val="clear"/>
          </w:tcPr>
          <w:p w:rsidR="00000000" w:rsidDel="00000000" w:rsidP="00000000" w:rsidRDefault="00000000" w:rsidRPr="00000000" w14:paraId="0000021C">
            <w:pPr>
              <w:spacing w:line="260" w:lineRule="auto"/>
              <w:jc w:val="left"/>
              <w:rPr/>
            </w:pPr>
            <w:r w:rsidDel="00000000" w:rsidR="00000000" w:rsidRPr="00000000">
              <w:rPr>
                <w:rFonts w:ascii="Gungsuh" w:cs="Gungsuh" w:eastAsia="Gungsuh" w:hAnsi="Gungsuh"/>
                <w:rtl w:val="0"/>
              </w:rPr>
              <w:t xml:space="preserve">Hb-IV-1 陣地攻守性球類運動動作組合及團隊戰術。</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1D">
            <w:pPr>
              <w:spacing w:line="260" w:lineRule="auto"/>
              <w:jc w:val="left"/>
              <w:rPr/>
            </w:pPr>
            <w:r w:rsidDel="00000000" w:rsidR="00000000" w:rsidRPr="00000000">
              <w:rPr>
                <w:rFonts w:ascii="DFKai-SB" w:cs="DFKai-SB" w:eastAsia="DFKai-SB" w:hAnsi="DFKai-SB"/>
                <w:rtl w:val="0"/>
              </w:rPr>
              <w:t xml:space="preserve">1c-IV-1 了解各項運動基礎原理和規則。</w:t>
            </w:r>
            <w:r w:rsidDel="00000000" w:rsidR="00000000" w:rsidRPr="00000000">
              <w:rPr>
                <w:rtl w:val="0"/>
              </w:rPr>
            </w:r>
          </w:p>
          <w:p w:rsidR="00000000" w:rsidDel="00000000" w:rsidP="00000000" w:rsidRDefault="00000000" w:rsidRPr="00000000" w14:paraId="0000021E">
            <w:pPr>
              <w:spacing w:line="260" w:lineRule="auto"/>
              <w:jc w:val="left"/>
              <w:rPr/>
            </w:pPr>
            <w:r w:rsidDel="00000000" w:rsidR="00000000" w:rsidRPr="00000000">
              <w:rPr>
                <w:rFonts w:ascii="DFKai-SB" w:cs="DFKai-SB" w:eastAsia="DFKai-SB" w:hAnsi="DFKai-SB"/>
                <w:rtl w:val="0"/>
              </w:rPr>
              <w:t xml:space="preserve">1d-IV-1 了解各項運動技能原理。</w:t>
            </w:r>
            <w:r w:rsidDel="00000000" w:rsidR="00000000" w:rsidRPr="00000000">
              <w:rPr>
                <w:rtl w:val="0"/>
              </w:rPr>
            </w:r>
          </w:p>
          <w:p w:rsidR="00000000" w:rsidDel="00000000" w:rsidP="00000000" w:rsidRDefault="00000000" w:rsidRPr="00000000" w14:paraId="0000021F">
            <w:pPr>
              <w:spacing w:line="260" w:lineRule="auto"/>
              <w:jc w:val="left"/>
              <w:rPr/>
            </w:pPr>
            <w:r w:rsidDel="00000000" w:rsidR="00000000" w:rsidRPr="00000000">
              <w:rPr>
                <w:rFonts w:ascii="DFKai-SB" w:cs="DFKai-SB" w:eastAsia="DFKai-SB" w:hAnsi="DFKai-SB"/>
                <w:rtl w:val="0"/>
              </w:rPr>
              <w:t xml:space="preserve">1d-IV-3 應用運動比賽的各項策略。</w:t>
            </w:r>
            <w:r w:rsidDel="00000000" w:rsidR="00000000" w:rsidRPr="00000000">
              <w:rPr>
                <w:rtl w:val="0"/>
              </w:rPr>
            </w:r>
          </w:p>
          <w:p w:rsidR="00000000" w:rsidDel="00000000" w:rsidP="00000000" w:rsidRDefault="00000000" w:rsidRPr="00000000" w14:paraId="00000220">
            <w:pPr>
              <w:spacing w:line="260" w:lineRule="auto"/>
              <w:jc w:val="left"/>
              <w:rPr/>
            </w:pPr>
            <w:r w:rsidDel="00000000" w:rsidR="00000000" w:rsidRPr="00000000">
              <w:rPr>
                <w:rFonts w:ascii="DFKai-SB" w:cs="DFKai-SB" w:eastAsia="DFKai-SB" w:hAnsi="DFKai-SB"/>
                <w:rtl w:val="0"/>
              </w:rPr>
              <w:t xml:space="preserve">2c-IV-2 表現利他合群的態度，與他人理性溝通與和諧互動。</w:t>
            </w:r>
            <w:r w:rsidDel="00000000" w:rsidR="00000000" w:rsidRPr="00000000">
              <w:rPr>
                <w:rtl w:val="0"/>
              </w:rPr>
            </w:r>
          </w:p>
          <w:p w:rsidR="00000000" w:rsidDel="00000000" w:rsidP="00000000" w:rsidRDefault="00000000" w:rsidRPr="00000000" w14:paraId="00000221">
            <w:pPr>
              <w:spacing w:line="260" w:lineRule="auto"/>
              <w:jc w:val="left"/>
              <w:rPr/>
            </w:pPr>
            <w:r w:rsidDel="00000000" w:rsidR="00000000" w:rsidRPr="00000000">
              <w:rPr>
                <w:rFonts w:ascii="DFKai-SB" w:cs="DFKai-SB" w:eastAsia="DFKai-SB" w:hAnsi="DFKai-SB"/>
                <w:rtl w:val="0"/>
              </w:rPr>
              <w:t xml:space="preserve">3c-IV-1 表現局部或全身性的身體控制能力，發展專項運動技能。</w:t>
            </w:r>
            <w:r w:rsidDel="00000000" w:rsidR="00000000" w:rsidRPr="00000000">
              <w:rPr>
                <w:rtl w:val="0"/>
              </w:rPr>
            </w:r>
          </w:p>
          <w:p w:rsidR="00000000" w:rsidDel="00000000" w:rsidP="00000000" w:rsidRDefault="00000000" w:rsidRPr="00000000" w14:paraId="00000222">
            <w:pPr>
              <w:spacing w:line="260" w:lineRule="auto"/>
              <w:jc w:val="left"/>
              <w:rPr/>
            </w:pPr>
            <w:r w:rsidDel="00000000" w:rsidR="00000000" w:rsidRPr="00000000">
              <w:rPr>
                <w:rFonts w:ascii="DFKai-SB" w:cs="DFKai-SB" w:eastAsia="DFKai-SB" w:hAnsi="DFKai-SB"/>
                <w:rtl w:val="0"/>
              </w:rPr>
              <w:t xml:space="preserve">3d-IV-1 運用運動技術的學習策略。</w:t>
            </w:r>
            <w:r w:rsidDel="00000000" w:rsidR="00000000" w:rsidRPr="00000000">
              <w:rPr>
                <w:rtl w:val="0"/>
              </w:rPr>
            </w:r>
          </w:p>
          <w:p w:rsidR="00000000" w:rsidDel="00000000" w:rsidP="00000000" w:rsidRDefault="00000000" w:rsidRPr="00000000" w14:paraId="00000223">
            <w:pPr>
              <w:spacing w:line="260" w:lineRule="auto"/>
              <w:jc w:val="left"/>
              <w:rPr/>
            </w:pPr>
            <w:r w:rsidDel="00000000" w:rsidR="00000000" w:rsidRPr="00000000">
              <w:rPr>
                <w:rFonts w:ascii="DFKai-SB" w:cs="DFKai-SB" w:eastAsia="DFKai-SB" w:hAnsi="DFKai-SB"/>
                <w:rtl w:val="0"/>
              </w:rPr>
              <w:t xml:space="preserve">3d-IV-2 運用運動比賽中的各種策略。</w:t>
            </w:r>
            <w:r w:rsidDel="00000000" w:rsidR="00000000" w:rsidRPr="00000000">
              <w:rPr>
                <w:rtl w:val="0"/>
              </w:rPr>
            </w:r>
          </w:p>
          <w:p w:rsidR="00000000" w:rsidDel="00000000" w:rsidP="00000000" w:rsidRDefault="00000000" w:rsidRPr="00000000" w14:paraId="00000224">
            <w:pPr>
              <w:spacing w:line="260" w:lineRule="auto"/>
              <w:jc w:val="left"/>
              <w:rPr/>
            </w:pPr>
            <w:r w:rsidDel="00000000" w:rsidR="00000000" w:rsidRPr="00000000">
              <w:rPr>
                <w:rFonts w:ascii="DFKai-SB" w:cs="DFKai-SB" w:eastAsia="DFKai-SB" w:hAnsi="DFKai-SB"/>
                <w:rtl w:val="0"/>
              </w:rPr>
              <w:t xml:space="preserve">3d-IV-3 應用思考與分析能力，解決運動情境的問題。</w:t>
            </w:r>
            <w:r w:rsidDel="00000000" w:rsidR="00000000" w:rsidRPr="00000000">
              <w:rPr>
                <w:rtl w:val="0"/>
              </w:rPr>
            </w:r>
          </w:p>
          <w:p w:rsidR="00000000" w:rsidDel="00000000" w:rsidP="00000000" w:rsidRDefault="00000000" w:rsidRPr="00000000" w14:paraId="00000225">
            <w:pPr>
              <w:spacing w:line="260" w:lineRule="auto"/>
              <w:jc w:val="left"/>
              <w:rPr/>
            </w:pPr>
            <w:r w:rsidDel="00000000" w:rsidR="00000000" w:rsidRPr="00000000">
              <w:rPr>
                <w:rFonts w:ascii="DFKai-SB" w:cs="DFKai-SB" w:eastAsia="DFKai-SB" w:hAnsi="DFKai-SB"/>
                <w:rtl w:val="0"/>
              </w:rPr>
              <w:t xml:space="preserve">4d-IV-1 發展適合個人之專項運動技能。</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26">
            <w:pPr>
              <w:spacing w:line="260" w:lineRule="auto"/>
              <w:jc w:val="left"/>
              <w:rPr/>
            </w:pPr>
            <w:r w:rsidDel="00000000" w:rsidR="00000000" w:rsidRPr="00000000">
              <w:rPr>
                <w:rFonts w:ascii="DFKai-SB" w:cs="DFKai-SB" w:eastAsia="DFKai-SB" w:hAnsi="DFKai-SB"/>
                <w:rtl w:val="0"/>
              </w:rPr>
              <w:t xml:space="preserve">第五篇運動大進擊</w:t>
            </w:r>
            <w:r w:rsidDel="00000000" w:rsidR="00000000" w:rsidRPr="00000000">
              <w:rPr>
                <w:rtl w:val="0"/>
              </w:rPr>
            </w:r>
          </w:p>
          <w:p w:rsidR="00000000" w:rsidDel="00000000" w:rsidP="00000000" w:rsidRDefault="00000000" w:rsidRPr="00000000" w14:paraId="00000227">
            <w:pPr>
              <w:spacing w:line="260" w:lineRule="auto"/>
              <w:jc w:val="left"/>
              <w:rPr/>
            </w:pPr>
            <w:r w:rsidDel="00000000" w:rsidR="00000000" w:rsidRPr="00000000">
              <w:rPr>
                <w:rFonts w:ascii="DFKai-SB" w:cs="DFKai-SB" w:eastAsia="DFKai-SB" w:hAnsi="DFKai-SB"/>
                <w:rtl w:val="0"/>
              </w:rPr>
              <w:t xml:space="preserve">第一章籃球</w:t>
            </w:r>
            <w:r w:rsidDel="00000000" w:rsidR="00000000" w:rsidRPr="00000000">
              <w:rPr>
                <w:rtl w:val="0"/>
              </w:rPr>
            </w:r>
          </w:p>
          <w:p w:rsidR="00000000" w:rsidDel="00000000" w:rsidP="00000000" w:rsidRDefault="00000000" w:rsidRPr="00000000" w14:paraId="00000228">
            <w:pPr>
              <w:spacing w:line="260" w:lineRule="auto"/>
              <w:jc w:val="left"/>
              <w:rPr/>
            </w:pPr>
            <w:r w:rsidDel="00000000" w:rsidR="00000000" w:rsidRPr="00000000">
              <w:rPr>
                <w:rFonts w:ascii="DFKai-SB" w:cs="DFKai-SB" w:eastAsia="DFKai-SB" w:hAnsi="DFKai-SB"/>
                <w:b w:val="1"/>
                <w:rtl w:val="0"/>
              </w:rPr>
              <w:t xml:space="preserve">一、強弱邊無球防守觀念</w:t>
            </w:r>
            <w:r w:rsidDel="00000000" w:rsidR="00000000" w:rsidRPr="00000000">
              <w:rPr>
                <w:rtl w:val="0"/>
              </w:rPr>
            </w:r>
          </w:p>
          <w:p w:rsidR="00000000" w:rsidDel="00000000" w:rsidP="00000000" w:rsidRDefault="00000000" w:rsidRPr="00000000" w14:paraId="00000229">
            <w:pPr>
              <w:spacing w:line="260" w:lineRule="auto"/>
              <w:jc w:val="left"/>
              <w:rPr/>
            </w:pPr>
            <w:r w:rsidDel="00000000" w:rsidR="00000000" w:rsidRPr="00000000">
              <w:rPr>
                <w:rFonts w:ascii="DFKai-SB" w:cs="DFKai-SB" w:eastAsia="DFKai-SB" w:hAnsi="DFKai-SB"/>
                <w:rtl w:val="0"/>
              </w:rPr>
              <w:t xml:space="preserve">說明：要先界定強弱邊的定義，以籃框為中心將球場劃分成兩邊，當球進到其中一邊，有球的一邊稱為強邊、無球的稱之為弱邊。</w:t>
            </w:r>
            <w:r w:rsidDel="00000000" w:rsidR="00000000" w:rsidRPr="00000000">
              <w:rPr>
                <w:rtl w:val="0"/>
              </w:rPr>
            </w:r>
          </w:p>
          <w:p w:rsidR="00000000" w:rsidDel="00000000" w:rsidP="00000000" w:rsidRDefault="00000000" w:rsidRPr="00000000" w14:paraId="0000022A">
            <w:pPr>
              <w:spacing w:line="260" w:lineRule="auto"/>
              <w:jc w:val="left"/>
              <w:rPr/>
            </w:pPr>
            <w:r w:rsidDel="00000000" w:rsidR="00000000" w:rsidRPr="00000000">
              <w:rPr>
                <w:rFonts w:ascii="DFKai-SB" w:cs="DFKai-SB" w:eastAsia="DFKai-SB" w:hAnsi="DFKai-SB"/>
                <w:rtl w:val="0"/>
              </w:rPr>
              <w:t xml:space="preserve">講解：無球防守的主要目的是阻斷傳球及協助防守，要求學生雖然是無球防守，但隨時要緊盯進攻方對球傳導及人員跑動。</w:t>
            </w:r>
            <w:r w:rsidDel="00000000" w:rsidR="00000000" w:rsidRPr="00000000">
              <w:rPr>
                <w:rtl w:val="0"/>
              </w:rPr>
            </w:r>
          </w:p>
          <w:p w:rsidR="00000000" w:rsidDel="00000000" w:rsidP="00000000" w:rsidRDefault="00000000" w:rsidRPr="00000000" w14:paraId="0000022B">
            <w:pPr>
              <w:spacing w:line="260" w:lineRule="auto"/>
              <w:jc w:val="left"/>
              <w:rPr/>
            </w:pPr>
            <w:r w:rsidDel="00000000" w:rsidR="00000000" w:rsidRPr="00000000">
              <w:rPr>
                <w:rFonts w:ascii="DFKai-SB" w:cs="DFKai-SB" w:eastAsia="DFKai-SB" w:hAnsi="DFKai-SB"/>
                <w:rtl w:val="0"/>
              </w:rPr>
              <w:t xml:space="preserve">示範：強邊的無球防守要緊跟對手，趨前防守阻擋對手間的傳導，切勿過於站位在對手前方，以防被對手開後門上籃得分。</w:t>
            </w:r>
            <w:r w:rsidDel="00000000" w:rsidR="00000000" w:rsidRPr="00000000">
              <w:rPr>
                <w:rtl w:val="0"/>
              </w:rPr>
            </w:r>
          </w:p>
          <w:p w:rsidR="00000000" w:rsidDel="00000000" w:rsidP="00000000" w:rsidRDefault="00000000" w:rsidRPr="00000000" w14:paraId="0000022C">
            <w:pPr>
              <w:spacing w:line="260" w:lineRule="auto"/>
              <w:jc w:val="left"/>
              <w:rPr/>
            </w:pPr>
            <w:r w:rsidDel="00000000" w:rsidR="00000000" w:rsidRPr="00000000">
              <w:rPr>
                <w:rFonts w:ascii="DFKai-SB" w:cs="DFKai-SB" w:eastAsia="DFKai-SB" w:hAnsi="DFKai-SB"/>
                <w:rtl w:val="0"/>
              </w:rPr>
              <w:t xml:space="preserve">操作：弱邊的無球防守，因為無立即出手的威脅性，防守者可以離對手稍開的距離，大約站在禁區邊線45度角位置，協防對手切入禁區。</w:t>
            </w:r>
            <w:r w:rsidDel="00000000" w:rsidR="00000000" w:rsidRPr="00000000">
              <w:rPr>
                <w:rtl w:val="0"/>
              </w:rPr>
            </w:r>
          </w:p>
          <w:p w:rsidR="00000000" w:rsidDel="00000000" w:rsidP="00000000" w:rsidRDefault="00000000" w:rsidRPr="00000000" w14:paraId="0000022D">
            <w:pPr>
              <w:spacing w:line="260" w:lineRule="auto"/>
              <w:jc w:val="left"/>
              <w:rPr>
                <w:b w:val="1"/>
              </w:rPr>
            </w:pPr>
            <w:r w:rsidDel="00000000" w:rsidR="00000000" w:rsidRPr="00000000">
              <w:rPr>
                <w:rFonts w:ascii="DFKai-SB" w:cs="DFKai-SB" w:eastAsia="DFKai-SB" w:hAnsi="DFKai-SB"/>
                <w:b w:val="1"/>
                <w:rtl w:val="0"/>
              </w:rPr>
              <w:t xml:space="preserve">二、活動「強弱邊無球防守」</w:t>
            </w:r>
            <w:r w:rsidDel="00000000" w:rsidR="00000000" w:rsidRPr="00000000">
              <w:rPr>
                <w:rtl w:val="0"/>
              </w:rPr>
            </w:r>
          </w:p>
          <w:p w:rsidR="00000000" w:rsidDel="00000000" w:rsidP="00000000" w:rsidRDefault="00000000" w:rsidRPr="00000000" w14:paraId="0000022E">
            <w:pPr>
              <w:spacing w:line="260" w:lineRule="auto"/>
              <w:jc w:val="left"/>
              <w:rPr/>
            </w:pPr>
            <w:r w:rsidDel="00000000" w:rsidR="00000000" w:rsidRPr="00000000">
              <w:rPr>
                <w:rFonts w:ascii="DFKai-SB" w:cs="DFKai-SB" w:eastAsia="DFKai-SB" w:hAnsi="DFKai-SB"/>
                <w:rtl w:val="0"/>
              </w:rPr>
              <w:t xml:space="preserve">說明：讓學生了解如何在兩邊對手人數相同的情況，卻能形成局部以多守少的概念，持續壓迫造成對方傳球失誤。</w:t>
            </w:r>
            <w:r w:rsidDel="00000000" w:rsidR="00000000" w:rsidRPr="00000000">
              <w:rPr>
                <w:rtl w:val="0"/>
              </w:rPr>
            </w:r>
          </w:p>
          <w:p w:rsidR="00000000" w:rsidDel="00000000" w:rsidP="00000000" w:rsidRDefault="00000000" w:rsidRPr="00000000" w14:paraId="0000022F">
            <w:pPr>
              <w:spacing w:line="260" w:lineRule="auto"/>
              <w:jc w:val="left"/>
              <w:rPr/>
            </w:pPr>
            <w:r w:rsidDel="00000000" w:rsidR="00000000" w:rsidRPr="00000000">
              <w:rPr>
                <w:rFonts w:ascii="DFKai-SB" w:cs="DFKai-SB" w:eastAsia="DFKai-SB" w:hAnsi="DFKai-SB"/>
                <w:rtl w:val="0"/>
              </w:rPr>
              <w:t xml:space="preserve">講解：強邊防守者必須「站前防守」阻絕對手第一時間的傳球，弱邊防守者進入禁區補防以防對手第二時間的開後門，同時又能守住自己看管的對手。</w:t>
            </w:r>
            <w:r w:rsidDel="00000000" w:rsidR="00000000" w:rsidRPr="00000000">
              <w:rPr>
                <w:rtl w:val="0"/>
              </w:rPr>
            </w:r>
          </w:p>
          <w:p w:rsidR="00000000" w:rsidDel="00000000" w:rsidP="00000000" w:rsidRDefault="00000000" w:rsidRPr="00000000" w14:paraId="00000230">
            <w:pPr>
              <w:spacing w:line="260" w:lineRule="auto"/>
              <w:jc w:val="left"/>
              <w:rPr/>
            </w:pPr>
            <w:r w:rsidDel="00000000" w:rsidR="00000000" w:rsidRPr="00000000">
              <w:rPr>
                <w:rFonts w:ascii="DFKai-SB" w:cs="DFKai-SB" w:eastAsia="DFKai-SB" w:hAnsi="DFKai-SB"/>
                <w:rtl w:val="0"/>
              </w:rPr>
              <w:t xml:space="preserve">示範：防守方要主動出擊，在對手在企圖傳球之前就開始啟動「站前防守」及「補防」，讓對手不易找到空檔傳球。</w:t>
            </w:r>
            <w:r w:rsidDel="00000000" w:rsidR="00000000" w:rsidRPr="00000000">
              <w:rPr>
                <w:rtl w:val="0"/>
              </w:rPr>
            </w:r>
          </w:p>
          <w:p w:rsidR="00000000" w:rsidDel="00000000" w:rsidP="00000000" w:rsidRDefault="00000000" w:rsidRPr="00000000" w14:paraId="00000231">
            <w:pPr>
              <w:spacing w:line="260" w:lineRule="auto"/>
              <w:jc w:val="left"/>
              <w:rPr/>
            </w:pPr>
            <w:r w:rsidDel="00000000" w:rsidR="00000000" w:rsidRPr="00000000">
              <w:rPr>
                <w:rFonts w:ascii="DFKai-SB" w:cs="DFKai-SB" w:eastAsia="DFKai-SB" w:hAnsi="DFKai-SB"/>
                <w:rtl w:val="0"/>
              </w:rPr>
              <w:t xml:space="preserve">操作：防守方迫使對手無法在強邊傳球，必須多一次的傳導才能將球往弱邊方向移動；當弱邊持球者接應後，防守方強弱邊防守者角色互換，持續壓迫進攻方，使其在傳導中發生失誤或將進攻時間消耗殆盡。</w:t>
            </w:r>
            <w:r w:rsidDel="00000000" w:rsidR="00000000" w:rsidRPr="00000000">
              <w:rPr>
                <w:rtl w:val="0"/>
              </w:rPr>
            </w:r>
          </w:p>
          <w:p w:rsidR="00000000" w:rsidDel="00000000" w:rsidP="00000000" w:rsidRDefault="00000000" w:rsidRPr="00000000" w14:paraId="00000232">
            <w:pPr>
              <w:spacing w:line="260" w:lineRule="auto"/>
              <w:jc w:val="left"/>
              <w:rPr/>
            </w:pPr>
            <w:r w:rsidDel="00000000" w:rsidR="00000000" w:rsidRPr="00000000">
              <w:rPr>
                <w:rFonts w:ascii="DFKai-SB" w:cs="DFKai-SB" w:eastAsia="DFKai-SB" w:hAnsi="DFKai-SB"/>
                <w:b w:val="1"/>
                <w:rtl w:val="0"/>
              </w:rPr>
              <w:t xml:space="preserve">三、1、2、3線協防觀念</w:t>
            </w:r>
            <w:r w:rsidDel="00000000" w:rsidR="00000000" w:rsidRPr="00000000">
              <w:rPr>
                <w:rtl w:val="0"/>
              </w:rPr>
            </w:r>
          </w:p>
          <w:p w:rsidR="00000000" w:rsidDel="00000000" w:rsidP="00000000" w:rsidRDefault="00000000" w:rsidRPr="00000000" w14:paraId="00000233">
            <w:pPr>
              <w:spacing w:line="260" w:lineRule="auto"/>
              <w:jc w:val="left"/>
              <w:rPr/>
            </w:pPr>
            <w:r w:rsidDel="00000000" w:rsidR="00000000" w:rsidRPr="00000000">
              <w:rPr>
                <w:rFonts w:ascii="DFKai-SB" w:cs="DFKai-SB" w:eastAsia="DFKai-SB" w:hAnsi="DFKai-SB"/>
                <w:rtl w:val="0"/>
              </w:rPr>
              <w:t xml:space="preserve">說明：是一種團隊合作全場協防觀念，無論是三對三或五對五，讓防守模式形成三種層次，使進攻推進受到層層阻礙。</w:t>
            </w:r>
            <w:r w:rsidDel="00000000" w:rsidR="00000000" w:rsidRPr="00000000">
              <w:rPr>
                <w:rtl w:val="0"/>
              </w:rPr>
            </w:r>
          </w:p>
          <w:p w:rsidR="00000000" w:rsidDel="00000000" w:rsidP="00000000" w:rsidRDefault="00000000" w:rsidRPr="00000000" w14:paraId="00000234">
            <w:pPr>
              <w:spacing w:line="260" w:lineRule="auto"/>
              <w:jc w:val="left"/>
              <w:rPr/>
            </w:pPr>
            <w:r w:rsidDel="00000000" w:rsidR="00000000" w:rsidRPr="00000000">
              <w:rPr>
                <w:rFonts w:ascii="DFKai-SB" w:cs="DFKai-SB" w:eastAsia="DFKai-SB" w:hAnsi="DFKai-SB"/>
                <w:rtl w:val="0"/>
              </w:rPr>
              <w:t xml:space="preserve">講解：一線防守就是對球防守，要阻擋進攻者的三種威脅（傳球、切入、投籃），盡可能的壓迫減少進攻選擇性。</w:t>
            </w:r>
            <w:r w:rsidDel="00000000" w:rsidR="00000000" w:rsidRPr="00000000">
              <w:rPr>
                <w:rtl w:val="0"/>
              </w:rPr>
            </w:r>
          </w:p>
          <w:p w:rsidR="00000000" w:rsidDel="00000000" w:rsidP="00000000" w:rsidRDefault="00000000" w:rsidRPr="00000000" w14:paraId="00000235">
            <w:pPr>
              <w:spacing w:line="260" w:lineRule="auto"/>
              <w:jc w:val="left"/>
              <w:rPr/>
            </w:pPr>
            <w:r w:rsidDel="00000000" w:rsidR="00000000" w:rsidRPr="00000000">
              <w:rPr>
                <w:rFonts w:ascii="DFKai-SB" w:cs="DFKai-SB" w:eastAsia="DFKai-SB" w:hAnsi="DFKai-SB"/>
                <w:rtl w:val="0"/>
              </w:rPr>
              <w:t xml:space="preserve">示範：二線防守要站在可以同時看守持球著與接應者有利的位置，這樣才能預判進攻動機，阻斷傳球，或協防包夾。</w:t>
            </w:r>
            <w:r w:rsidDel="00000000" w:rsidR="00000000" w:rsidRPr="00000000">
              <w:rPr>
                <w:rtl w:val="0"/>
              </w:rPr>
            </w:r>
          </w:p>
          <w:p w:rsidR="00000000" w:rsidDel="00000000" w:rsidP="00000000" w:rsidRDefault="00000000" w:rsidRPr="00000000" w14:paraId="00000236">
            <w:pPr>
              <w:spacing w:line="260" w:lineRule="auto"/>
              <w:jc w:val="left"/>
              <w:rPr/>
            </w:pPr>
            <w:r w:rsidDel="00000000" w:rsidR="00000000" w:rsidRPr="00000000">
              <w:rPr>
                <w:rFonts w:ascii="DFKai-SB" w:cs="DFKai-SB" w:eastAsia="DFKai-SB" w:hAnsi="DFKai-SB"/>
                <w:rtl w:val="0"/>
              </w:rPr>
              <w:t xml:space="preserve">操作：三線防守的協防位置要盡可能站在禁區的邊線，可以同時防止看守的對象突然接到傳球出手，還可以協防持球進攻者切入禁區。</w:t>
            </w:r>
            <w:r w:rsidDel="00000000" w:rsidR="00000000" w:rsidRPr="00000000">
              <w:rPr>
                <w:rtl w:val="0"/>
              </w:rPr>
            </w:r>
          </w:p>
          <w:p w:rsidR="00000000" w:rsidDel="00000000" w:rsidP="00000000" w:rsidRDefault="00000000" w:rsidRPr="00000000" w14:paraId="00000237">
            <w:pPr>
              <w:spacing w:line="260" w:lineRule="auto"/>
              <w:jc w:val="left"/>
              <w:rPr>
                <w:b w:val="1"/>
              </w:rPr>
            </w:pPr>
            <w:r w:rsidDel="00000000" w:rsidR="00000000" w:rsidRPr="00000000">
              <w:rPr>
                <w:rFonts w:ascii="DFKai-SB" w:cs="DFKai-SB" w:eastAsia="DFKai-SB" w:hAnsi="DFKai-SB"/>
                <w:b w:val="1"/>
                <w:rtl w:val="0"/>
              </w:rPr>
              <w:t xml:space="preserve">四、活動「3對3攻防實戰演練」</w:t>
            </w:r>
            <w:r w:rsidDel="00000000" w:rsidR="00000000" w:rsidRPr="00000000">
              <w:rPr>
                <w:rtl w:val="0"/>
              </w:rPr>
            </w:r>
          </w:p>
          <w:p w:rsidR="00000000" w:rsidDel="00000000" w:rsidP="00000000" w:rsidRDefault="00000000" w:rsidRPr="00000000" w14:paraId="00000238">
            <w:pPr>
              <w:spacing w:line="260" w:lineRule="auto"/>
              <w:jc w:val="left"/>
              <w:rPr/>
            </w:pPr>
            <w:r w:rsidDel="00000000" w:rsidR="00000000" w:rsidRPr="00000000">
              <w:rPr>
                <w:rFonts w:ascii="DFKai-SB" w:cs="DFKai-SB" w:eastAsia="DFKai-SB" w:hAnsi="DFKai-SB"/>
                <w:rtl w:val="0"/>
              </w:rPr>
              <w:t xml:space="preserve">說明：有設定學習目標的3對3攻防實戰演練，重新發球（洗球）位置在3分線外45 度角，檢視防守方是否能做出協防的動作及觀念。</w:t>
            </w:r>
            <w:r w:rsidDel="00000000" w:rsidR="00000000" w:rsidRPr="00000000">
              <w:rPr>
                <w:rtl w:val="0"/>
              </w:rPr>
            </w:r>
          </w:p>
          <w:p w:rsidR="00000000" w:rsidDel="00000000" w:rsidP="00000000" w:rsidRDefault="00000000" w:rsidRPr="00000000" w14:paraId="00000239">
            <w:pPr>
              <w:spacing w:line="260" w:lineRule="auto"/>
              <w:jc w:val="left"/>
              <w:rPr/>
            </w:pPr>
            <w:r w:rsidDel="00000000" w:rsidR="00000000" w:rsidRPr="00000000">
              <w:rPr>
                <w:rFonts w:ascii="DFKai-SB" w:cs="DFKai-SB" w:eastAsia="DFKai-SB" w:hAnsi="DFKai-SB"/>
                <w:rtl w:val="0"/>
              </w:rPr>
              <w:t xml:space="preserve">講解：重新發球時，要求學生要做出強弱邊協防動作，雖然是3對3鬥牛比賽，但還是要求學生依照課程規定方式進行。</w:t>
            </w:r>
            <w:r w:rsidDel="00000000" w:rsidR="00000000" w:rsidRPr="00000000">
              <w:rPr>
                <w:rtl w:val="0"/>
              </w:rPr>
            </w:r>
          </w:p>
          <w:p w:rsidR="00000000" w:rsidDel="00000000" w:rsidP="00000000" w:rsidRDefault="00000000" w:rsidRPr="00000000" w14:paraId="0000023A">
            <w:pPr>
              <w:spacing w:line="260" w:lineRule="auto"/>
              <w:jc w:val="left"/>
              <w:rPr/>
            </w:pPr>
            <w:r w:rsidDel="00000000" w:rsidR="00000000" w:rsidRPr="00000000">
              <w:rPr>
                <w:rFonts w:ascii="DFKai-SB" w:cs="DFKai-SB" w:eastAsia="DFKai-SB" w:hAnsi="DFKai-SB"/>
                <w:rtl w:val="0"/>
              </w:rPr>
              <w:t xml:space="preserve">示範：發球後開始比賽，無論進攻方如何傳導、跑動，防守方也要進行一、二、三線協防動作及觀念，並教導學生如何溝通傳達變換防守。</w:t>
            </w:r>
            <w:r w:rsidDel="00000000" w:rsidR="00000000" w:rsidRPr="00000000">
              <w:rPr>
                <w:rtl w:val="0"/>
              </w:rPr>
            </w:r>
          </w:p>
          <w:p w:rsidR="00000000" w:rsidDel="00000000" w:rsidP="00000000" w:rsidRDefault="00000000" w:rsidRPr="00000000" w14:paraId="0000023B">
            <w:pPr>
              <w:spacing w:line="260" w:lineRule="auto"/>
              <w:jc w:val="left"/>
              <w:rPr/>
            </w:pPr>
            <w:r w:rsidDel="00000000" w:rsidR="00000000" w:rsidRPr="00000000">
              <w:rPr>
                <w:rFonts w:ascii="DFKai-SB" w:cs="DFKai-SB" w:eastAsia="DFKai-SB" w:hAnsi="DFKai-SB"/>
                <w:rtl w:val="0"/>
              </w:rPr>
              <w:t xml:space="preserve">操作：過程中要求學生發出聲音傳達溝通，發揮團隊合作的協防戰力，教師發現防守方跑位錯誤不要終止比賽，而是盡可能持續給予指導。</w:t>
            </w:r>
            <w:r w:rsidDel="00000000" w:rsidR="00000000" w:rsidRPr="00000000">
              <w:rPr>
                <w:rtl w:val="0"/>
              </w:rPr>
            </w:r>
          </w:p>
        </w:tc>
        <w:tc>
          <w:tcPr>
            <w:shd w:fill="auto" w:val="clear"/>
            <w:tcMar>
              <w:top w:w="100.0" w:type="dxa"/>
              <w:left w:w="20.0" w:type="dxa"/>
              <w:bottom w:w="100.0" w:type="dxa"/>
              <w:right w:w="20.0" w:type="dxa"/>
            </w:tcMar>
            <w:vAlign w:val="center"/>
          </w:tcPr>
          <w:p w:rsidR="00000000" w:rsidDel="00000000" w:rsidP="00000000" w:rsidRDefault="00000000" w:rsidRPr="00000000" w14:paraId="0000023C">
            <w:pPr>
              <w:spacing w:line="260" w:lineRule="auto"/>
              <w:jc w:val="center"/>
              <w:rPr>
                <w:color w:val="000000"/>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3D">
            <w:pPr>
              <w:spacing w:line="260" w:lineRule="auto"/>
              <w:jc w:val="left"/>
              <w:rPr>
                <w:color w:val="000000"/>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3E">
            <w:pPr>
              <w:spacing w:line="260" w:lineRule="auto"/>
              <w:jc w:val="left"/>
              <w:rPr>
                <w:color w:val="000000"/>
                <w:sz w:val="18"/>
                <w:szCs w:val="18"/>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3F">
            <w:pPr>
              <w:ind w:firstLine="0"/>
              <w:jc w:val="left"/>
              <w:rPr>
                <w:sz w:val="16"/>
                <w:szCs w:val="16"/>
              </w:rPr>
            </w:pPr>
            <w:r w:rsidDel="00000000" w:rsidR="00000000" w:rsidRPr="00000000">
              <w:rPr>
                <w:rtl w:val="0"/>
              </w:rPr>
            </w:r>
          </w:p>
        </w:tc>
        <w:tc>
          <w:tcPr>
            <w:shd w:fill="auto" w:val="clear"/>
          </w:tcPr>
          <w:p w:rsidR="00000000" w:rsidDel="00000000" w:rsidP="00000000" w:rsidRDefault="00000000" w:rsidRPr="00000000" w14:paraId="00000240">
            <w:pPr>
              <w:ind w:hanging="7"/>
              <w:jc w:val="left"/>
              <w:rPr>
                <w:color w:val="000000"/>
                <w:sz w:val="24"/>
                <w:szCs w:val="24"/>
              </w:rPr>
            </w:pPr>
            <w:r w:rsidDel="00000000" w:rsidR="00000000" w:rsidRPr="00000000">
              <w:rPr>
                <w:rtl w:val="0"/>
              </w:rPr>
            </w:r>
          </w:p>
        </w:tc>
      </w:tr>
      <w:tr>
        <w:trPr>
          <w:cantSplit w:val="0"/>
          <w:trHeight w:val="880" w:hRule="atLeast"/>
          <w:tblHeader w:val="0"/>
        </w:trPr>
        <w:tc>
          <w:tcPr>
            <w:shd w:fill="auto" w:val="clear"/>
            <w:vAlign w:val="center"/>
          </w:tcPr>
          <w:p w:rsidR="00000000" w:rsidDel="00000000" w:rsidP="00000000" w:rsidRDefault="00000000" w:rsidRPr="00000000" w14:paraId="00000241">
            <w:pPr>
              <w:jc w:val="center"/>
              <w:rPr>
                <w:color w:val="000000"/>
                <w:sz w:val="18"/>
                <w:szCs w:val="18"/>
              </w:rPr>
            </w:pPr>
            <w:sdt>
              <w:sdtPr>
                <w:tag w:val="goog_rdk_35"/>
              </w:sdtPr>
              <w:sdtContent>
                <w:r w:rsidDel="00000000" w:rsidR="00000000" w:rsidRPr="00000000">
                  <w:rPr>
                    <w:rFonts w:ascii="Gungsuh" w:cs="Gungsuh" w:eastAsia="Gungsuh" w:hAnsi="Gungsuh"/>
                    <w:color w:val="000000"/>
                    <w:sz w:val="18"/>
                    <w:szCs w:val="18"/>
                    <w:rtl w:val="0"/>
                  </w:rPr>
                  <w:t xml:space="preserve">第10週</w:t>
                </w:r>
              </w:sdtContent>
            </w:sdt>
          </w:p>
          <w:p w:rsidR="00000000" w:rsidDel="00000000" w:rsidP="00000000" w:rsidRDefault="00000000" w:rsidRPr="00000000" w14:paraId="00000242">
            <w:pPr>
              <w:jc w:val="center"/>
              <w:rPr>
                <w:color w:val="000000"/>
                <w:sz w:val="18"/>
                <w:szCs w:val="18"/>
              </w:rPr>
            </w:pPr>
            <w:r w:rsidDel="00000000" w:rsidR="00000000" w:rsidRPr="00000000">
              <w:rPr>
                <w:rtl w:val="0"/>
              </w:rPr>
            </w:r>
          </w:p>
          <w:p w:rsidR="00000000" w:rsidDel="00000000" w:rsidP="00000000" w:rsidRDefault="00000000" w:rsidRPr="00000000" w14:paraId="00000243">
            <w:pPr>
              <w:jc w:val="center"/>
              <w:rPr>
                <w:color w:val="000000"/>
                <w:sz w:val="18"/>
                <w:szCs w:val="18"/>
              </w:rPr>
            </w:pPr>
            <w:r w:rsidDel="00000000" w:rsidR="00000000" w:rsidRPr="00000000">
              <w:rPr>
                <w:color w:val="000000"/>
                <w:sz w:val="18"/>
                <w:szCs w:val="18"/>
                <w:rtl w:val="0"/>
              </w:rPr>
              <w:t xml:space="preserve">04/17-04/21</w:t>
            </w:r>
          </w:p>
        </w:tc>
        <w:tc>
          <w:tcPr>
            <w:shd w:fill="auto" w:val="clear"/>
          </w:tcPr>
          <w:p w:rsidR="00000000" w:rsidDel="00000000" w:rsidP="00000000" w:rsidRDefault="00000000" w:rsidRPr="00000000" w14:paraId="00000244">
            <w:pPr>
              <w:spacing w:line="260" w:lineRule="auto"/>
              <w:jc w:val="left"/>
              <w:rPr/>
            </w:pPr>
            <w:r w:rsidDel="00000000" w:rsidR="00000000" w:rsidRPr="00000000">
              <w:rPr>
                <w:rFonts w:ascii="Gungsuh" w:cs="Gungsuh" w:eastAsia="Gungsuh" w:hAnsi="Gungsuh"/>
                <w:rtl w:val="0"/>
              </w:rPr>
              <w:t xml:space="preserve">Ha-IV-1 網／牆性球類運動動作組合及團隊戰術。</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45">
            <w:pPr>
              <w:spacing w:line="260" w:lineRule="auto"/>
              <w:jc w:val="left"/>
              <w:rPr/>
            </w:pPr>
            <w:r w:rsidDel="00000000" w:rsidR="00000000" w:rsidRPr="00000000">
              <w:rPr>
                <w:rFonts w:ascii="DFKai-SB" w:cs="DFKai-SB" w:eastAsia="DFKai-SB" w:hAnsi="DFKai-SB"/>
                <w:rtl w:val="0"/>
              </w:rPr>
              <w:t xml:space="preserve">1c-IV-1 了解各項運動基礎原理和規則。</w:t>
            </w:r>
            <w:r w:rsidDel="00000000" w:rsidR="00000000" w:rsidRPr="00000000">
              <w:rPr>
                <w:rtl w:val="0"/>
              </w:rPr>
            </w:r>
          </w:p>
          <w:p w:rsidR="00000000" w:rsidDel="00000000" w:rsidP="00000000" w:rsidRDefault="00000000" w:rsidRPr="00000000" w14:paraId="00000246">
            <w:pPr>
              <w:spacing w:line="260" w:lineRule="auto"/>
              <w:jc w:val="left"/>
              <w:rPr/>
            </w:pPr>
            <w:r w:rsidDel="00000000" w:rsidR="00000000" w:rsidRPr="00000000">
              <w:rPr>
                <w:rFonts w:ascii="DFKai-SB" w:cs="DFKai-SB" w:eastAsia="DFKai-SB" w:hAnsi="DFKai-SB"/>
                <w:rtl w:val="0"/>
              </w:rPr>
              <w:t xml:space="preserve">1d-IV-1 了解各項運動技能原理。</w:t>
            </w:r>
            <w:r w:rsidDel="00000000" w:rsidR="00000000" w:rsidRPr="00000000">
              <w:rPr>
                <w:rtl w:val="0"/>
              </w:rPr>
            </w:r>
          </w:p>
          <w:p w:rsidR="00000000" w:rsidDel="00000000" w:rsidP="00000000" w:rsidRDefault="00000000" w:rsidRPr="00000000" w14:paraId="00000247">
            <w:pPr>
              <w:spacing w:line="260" w:lineRule="auto"/>
              <w:jc w:val="left"/>
              <w:rPr/>
            </w:pPr>
            <w:r w:rsidDel="00000000" w:rsidR="00000000" w:rsidRPr="00000000">
              <w:rPr>
                <w:rFonts w:ascii="DFKai-SB" w:cs="DFKai-SB" w:eastAsia="DFKai-SB" w:hAnsi="DFKai-SB"/>
                <w:rtl w:val="0"/>
              </w:rPr>
              <w:t xml:space="preserve">1d-IV-3 應用運動比賽的各項策略。</w:t>
            </w:r>
            <w:r w:rsidDel="00000000" w:rsidR="00000000" w:rsidRPr="00000000">
              <w:rPr>
                <w:rtl w:val="0"/>
              </w:rPr>
            </w:r>
          </w:p>
          <w:p w:rsidR="00000000" w:rsidDel="00000000" w:rsidP="00000000" w:rsidRDefault="00000000" w:rsidRPr="00000000" w14:paraId="00000248">
            <w:pPr>
              <w:spacing w:line="260" w:lineRule="auto"/>
              <w:jc w:val="left"/>
              <w:rPr/>
            </w:pPr>
            <w:r w:rsidDel="00000000" w:rsidR="00000000" w:rsidRPr="00000000">
              <w:rPr>
                <w:rFonts w:ascii="DFKai-SB" w:cs="DFKai-SB" w:eastAsia="DFKai-SB" w:hAnsi="DFKai-SB"/>
                <w:rtl w:val="0"/>
              </w:rPr>
              <w:t xml:space="preserve">2c-IV-2 表現利他合群的態度，與他人理性溝通與和諧互動。</w:t>
            </w:r>
            <w:r w:rsidDel="00000000" w:rsidR="00000000" w:rsidRPr="00000000">
              <w:rPr>
                <w:rtl w:val="0"/>
              </w:rPr>
            </w:r>
          </w:p>
          <w:p w:rsidR="00000000" w:rsidDel="00000000" w:rsidP="00000000" w:rsidRDefault="00000000" w:rsidRPr="00000000" w14:paraId="00000249">
            <w:pPr>
              <w:spacing w:line="260" w:lineRule="auto"/>
              <w:jc w:val="left"/>
              <w:rPr/>
            </w:pPr>
            <w:r w:rsidDel="00000000" w:rsidR="00000000" w:rsidRPr="00000000">
              <w:rPr>
                <w:rFonts w:ascii="DFKai-SB" w:cs="DFKai-SB" w:eastAsia="DFKai-SB" w:hAnsi="DFKai-SB"/>
                <w:rtl w:val="0"/>
              </w:rPr>
              <w:t xml:space="preserve">3d-IV-1 運用運動技術的學習策略。</w:t>
            </w:r>
            <w:r w:rsidDel="00000000" w:rsidR="00000000" w:rsidRPr="00000000">
              <w:rPr>
                <w:rtl w:val="0"/>
              </w:rPr>
            </w:r>
          </w:p>
          <w:p w:rsidR="00000000" w:rsidDel="00000000" w:rsidP="00000000" w:rsidRDefault="00000000" w:rsidRPr="00000000" w14:paraId="0000024A">
            <w:pPr>
              <w:spacing w:line="260" w:lineRule="auto"/>
              <w:jc w:val="left"/>
              <w:rPr/>
            </w:pPr>
            <w:r w:rsidDel="00000000" w:rsidR="00000000" w:rsidRPr="00000000">
              <w:rPr>
                <w:rFonts w:ascii="DFKai-SB" w:cs="DFKai-SB" w:eastAsia="DFKai-SB" w:hAnsi="DFKai-SB"/>
                <w:rtl w:val="0"/>
              </w:rPr>
              <w:t xml:space="preserve">3d-IV-2 運用運動比賽中的各種策略。</w:t>
            </w:r>
            <w:r w:rsidDel="00000000" w:rsidR="00000000" w:rsidRPr="00000000">
              <w:rPr>
                <w:rtl w:val="0"/>
              </w:rPr>
            </w:r>
          </w:p>
          <w:p w:rsidR="00000000" w:rsidDel="00000000" w:rsidP="00000000" w:rsidRDefault="00000000" w:rsidRPr="00000000" w14:paraId="0000024B">
            <w:pPr>
              <w:spacing w:line="260" w:lineRule="auto"/>
              <w:jc w:val="left"/>
              <w:rPr/>
            </w:pPr>
            <w:r w:rsidDel="00000000" w:rsidR="00000000" w:rsidRPr="00000000">
              <w:rPr>
                <w:rFonts w:ascii="DFKai-SB" w:cs="DFKai-SB" w:eastAsia="DFKai-SB" w:hAnsi="DFKai-SB"/>
                <w:rtl w:val="0"/>
              </w:rPr>
              <w:t xml:space="preserve">3d-IV-3 應用思考與分析能力，解決運動情境的問題。</w:t>
            </w:r>
            <w:r w:rsidDel="00000000" w:rsidR="00000000" w:rsidRPr="00000000">
              <w:rPr>
                <w:rtl w:val="0"/>
              </w:rPr>
            </w:r>
          </w:p>
          <w:p w:rsidR="00000000" w:rsidDel="00000000" w:rsidP="00000000" w:rsidRDefault="00000000" w:rsidRPr="00000000" w14:paraId="0000024C">
            <w:pPr>
              <w:spacing w:line="260" w:lineRule="auto"/>
              <w:jc w:val="left"/>
              <w:rPr/>
            </w:pPr>
            <w:r w:rsidDel="00000000" w:rsidR="00000000" w:rsidRPr="00000000">
              <w:rPr>
                <w:rFonts w:ascii="DFKai-SB" w:cs="DFKai-SB" w:eastAsia="DFKai-SB" w:hAnsi="DFKai-SB"/>
                <w:rtl w:val="0"/>
              </w:rPr>
              <w:t xml:space="preserve">4d-IV-1 發展適合個人之專項運動技能。</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4D">
            <w:pPr>
              <w:spacing w:line="260" w:lineRule="auto"/>
              <w:jc w:val="left"/>
              <w:rPr/>
            </w:pPr>
            <w:r w:rsidDel="00000000" w:rsidR="00000000" w:rsidRPr="00000000">
              <w:rPr>
                <w:rFonts w:ascii="DFKai-SB" w:cs="DFKai-SB" w:eastAsia="DFKai-SB" w:hAnsi="DFKai-SB"/>
                <w:rtl w:val="0"/>
              </w:rPr>
              <w:t xml:space="preserve">第五篇運動大進擊</w:t>
            </w:r>
            <w:r w:rsidDel="00000000" w:rsidR="00000000" w:rsidRPr="00000000">
              <w:rPr>
                <w:rtl w:val="0"/>
              </w:rPr>
            </w:r>
          </w:p>
          <w:p w:rsidR="00000000" w:rsidDel="00000000" w:rsidP="00000000" w:rsidRDefault="00000000" w:rsidRPr="00000000" w14:paraId="0000024E">
            <w:pPr>
              <w:spacing w:line="260" w:lineRule="auto"/>
              <w:jc w:val="left"/>
              <w:rPr/>
            </w:pPr>
            <w:r w:rsidDel="00000000" w:rsidR="00000000" w:rsidRPr="00000000">
              <w:rPr>
                <w:rFonts w:ascii="DFKai-SB" w:cs="DFKai-SB" w:eastAsia="DFKai-SB" w:hAnsi="DFKai-SB"/>
                <w:rtl w:val="0"/>
              </w:rPr>
              <w:t xml:space="preserve">第二章排球</w:t>
            </w:r>
            <w:r w:rsidDel="00000000" w:rsidR="00000000" w:rsidRPr="00000000">
              <w:rPr>
                <w:rtl w:val="0"/>
              </w:rPr>
            </w:r>
          </w:p>
          <w:p w:rsidR="00000000" w:rsidDel="00000000" w:rsidP="00000000" w:rsidRDefault="00000000" w:rsidRPr="00000000" w14:paraId="0000024F">
            <w:pPr>
              <w:spacing w:line="260" w:lineRule="auto"/>
              <w:jc w:val="left"/>
              <w:rPr>
                <w:b w:val="1"/>
              </w:rPr>
            </w:pPr>
            <w:r w:rsidDel="00000000" w:rsidR="00000000" w:rsidRPr="00000000">
              <w:rPr>
                <w:rFonts w:ascii="DFKai-SB" w:cs="DFKai-SB" w:eastAsia="DFKai-SB" w:hAnsi="DFKai-SB"/>
                <w:b w:val="1"/>
                <w:rtl w:val="0"/>
              </w:rPr>
              <w:t xml:space="preserve">一、透過影片介紹排球的扣球技術</w:t>
            </w:r>
            <w:r w:rsidDel="00000000" w:rsidR="00000000" w:rsidRPr="00000000">
              <w:rPr>
                <w:rtl w:val="0"/>
              </w:rPr>
            </w:r>
          </w:p>
          <w:p w:rsidR="00000000" w:rsidDel="00000000" w:rsidP="00000000" w:rsidRDefault="00000000" w:rsidRPr="00000000" w14:paraId="00000250">
            <w:pPr>
              <w:spacing w:line="260" w:lineRule="auto"/>
              <w:jc w:val="left"/>
              <w:rPr/>
            </w:pPr>
            <w:r w:rsidDel="00000000" w:rsidR="00000000" w:rsidRPr="00000000">
              <w:rPr>
                <w:rFonts w:ascii="DFKai-SB" w:cs="DFKai-SB" w:eastAsia="DFKai-SB" w:hAnsi="DFKai-SB"/>
                <w:rtl w:val="0"/>
              </w:rPr>
              <w:t xml:space="preserve">說明：扣球是排球比賽中最主要的得分方式，也是最迷人、最扣人心玄的地方。</w:t>
            </w:r>
            <w:r w:rsidDel="00000000" w:rsidR="00000000" w:rsidRPr="00000000">
              <w:rPr>
                <w:rtl w:val="0"/>
              </w:rPr>
            </w:r>
          </w:p>
          <w:p w:rsidR="00000000" w:rsidDel="00000000" w:rsidP="00000000" w:rsidRDefault="00000000" w:rsidRPr="00000000" w14:paraId="00000251">
            <w:pPr>
              <w:spacing w:line="260" w:lineRule="auto"/>
              <w:jc w:val="left"/>
              <w:rPr/>
            </w:pPr>
            <w:r w:rsidDel="00000000" w:rsidR="00000000" w:rsidRPr="00000000">
              <w:rPr>
                <w:rFonts w:ascii="DFKai-SB" w:cs="DFKai-SB" w:eastAsia="DFKai-SB" w:hAnsi="DFKai-SB"/>
                <w:rtl w:val="0"/>
              </w:rPr>
              <w:t xml:space="preserve">講解：個人扣球技術可以整合成團隊攻擊戰術，在實戰中靈活變化。</w:t>
            </w:r>
            <w:r w:rsidDel="00000000" w:rsidR="00000000" w:rsidRPr="00000000">
              <w:rPr>
                <w:rtl w:val="0"/>
              </w:rPr>
            </w:r>
          </w:p>
          <w:p w:rsidR="00000000" w:rsidDel="00000000" w:rsidP="00000000" w:rsidRDefault="00000000" w:rsidRPr="00000000" w14:paraId="00000252">
            <w:pPr>
              <w:spacing w:line="260" w:lineRule="auto"/>
              <w:jc w:val="left"/>
              <w:rPr/>
            </w:pPr>
            <w:r w:rsidDel="00000000" w:rsidR="00000000" w:rsidRPr="00000000">
              <w:rPr>
                <w:rFonts w:ascii="DFKai-SB" w:cs="DFKai-SB" w:eastAsia="DFKai-SB" w:hAnsi="DFKai-SB"/>
                <w:rtl w:val="0"/>
              </w:rPr>
              <w:t xml:space="preserve">提問：詢問學生從影片中能講得出幾種不同位置的攻擊戰術？</w:t>
            </w:r>
            <w:r w:rsidDel="00000000" w:rsidR="00000000" w:rsidRPr="00000000">
              <w:rPr>
                <w:rtl w:val="0"/>
              </w:rPr>
            </w:r>
          </w:p>
          <w:p w:rsidR="00000000" w:rsidDel="00000000" w:rsidP="00000000" w:rsidRDefault="00000000" w:rsidRPr="00000000" w14:paraId="00000253">
            <w:pPr>
              <w:spacing w:line="260" w:lineRule="auto"/>
              <w:jc w:val="left"/>
              <w:rPr/>
            </w:pPr>
            <w:r w:rsidDel="00000000" w:rsidR="00000000" w:rsidRPr="00000000">
              <w:rPr>
                <w:rFonts w:ascii="DFKai-SB" w:cs="DFKai-SB" w:eastAsia="DFKai-SB" w:hAnsi="DFKai-SB"/>
                <w:rtl w:val="0"/>
              </w:rPr>
              <w:t xml:space="preserve">發表：讓學生自由發表、討論，老師適時引導學生。</w:t>
            </w:r>
            <w:r w:rsidDel="00000000" w:rsidR="00000000" w:rsidRPr="00000000">
              <w:rPr>
                <w:rtl w:val="0"/>
              </w:rPr>
            </w:r>
          </w:p>
          <w:p w:rsidR="00000000" w:rsidDel="00000000" w:rsidP="00000000" w:rsidRDefault="00000000" w:rsidRPr="00000000" w14:paraId="00000254">
            <w:pPr>
              <w:spacing w:line="260" w:lineRule="auto"/>
              <w:jc w:val="left"/>
              <w:rPr/>
            </w:pPr>
            <w:r w:rsidDel="00000000" w:rsidR="00000000" w:rsidRPr="00000000">
              <w:rPr>
                <w:rFonts w:ascii="DFKai-SB" w:cs="DFKai-SB" w:eastAsia="DFKai-SB" w:hAnsi="DFKai-SB"/>
                <w:rtl w:val="0"/>
              </w:rPr>
              <w:t xml:space="preserve">統整：扣球技術要因應不同來球，有分高球、平球、長球、短球、及快球等，當團體戰術搭配起來目不暇給。但萬丈高樓平地起，要同學先把扣球基本技術做好。</w:t>
            </w:r>
            <w:r w:rsidDel="00000000" w:rsidR="00000000" w:rsidRPr="00000000">
              <w:rPr>
                <w:rtl w:val="0"/>
              </w:rPr>
            </w:r>
          </w:p>
          <w:p w:rsidR="00000000" w:rsidDel="00000000" w:rsidP="00000000" w:rsidRDefault="00000000" w:rsidRPr="00000000" w14:paraId="00000255">
            <w:pPr>
              <w:spacing w:line="260" w:lineRule="auto"/>
              <w:jc w:val="left"/>
              <w:rPr>
                <w:b w:val="1"/>
              </w:rPr>
            </w:pPr>
            <w:r w:rsidDel="00000000" w:rsidR="00000000" w:rsidRPr="00000000">
              <w:rPr>
                <w:rFonts w:ascii="DFKai-SB" w:cs="DFKai-SB" w:eastAsia="DFKai-SB" w:hAnsi="DFKai-SB"/>
                <w:b w:val="1"/>
                <w:rtl w:val="0"/>
              </w:rPr>
              <w:t xml:space="preserve">二、活動「羽球不落地練習」</w:t>
            </w:r>
            <w:r w:rsidDel="00000000" w:rsidR="00000000" w:rsidRPr="00000000">
              <w:rPr>
                <w:rtl w:val="0"/>
              </w:rPr>
            </w:r>
          </w:p>
          <w:p w:rsidR="00000000" w:rsidDel="00000000" w:rsidP="00000000" w:rsidRDefault="00000000" w:rsidRPr="00000000" w14:paraId="00000256">
            <w:pPr>
              <w:spacing w:line="260" w:lineRule="auto"/>
              <w:jc w:val="left"/>
              <w:rPr/>
            </w:pPr>
            <w:r w:rsidDel="00000000" w:rsidR="00000000" w:rsidRPr="00000000">
              <w:rPr>
                <w:rFonts w:ascii="DFKai-SB" w:cs="DFKai-SB" w:eastAsia="DFKai-SB" w:hAnsi="DFKai-SB"/>
                <w:rtl w:val="0"/>
              </w:rPr>
              <w:t xml:space="preserve">說明：可以助跑起跳丟球，目的讓學生在短時間內大量練習助跑起跳落地動作。</w:t>
            </w:r>
            <w:r w:rsidDel="00000000" w:rsidR="00000000" w:rsidRPr="00000000">
              <w:rPr>
                <w:rtl w:val="0"/>
              </w:rPr>
            </w:r>
          </w:p>
          <w:p w:rsidR="00000000" w:rsidDel="00000000" w:rsidP="00000000" w:rsidRDefault="00000000" w:rsidRPr="00000000" w14:paraId="00000257">
            <w:pPr>
              <w:spacing w:line="260" w:lineRule="auto"/>
              <w:jc w:val="left"/>
              <w:rPr/>
            </w:pPr>
            <w:r w:rsidDel="00000000" w:rsidR="00000000" w:rsidRPr="00000000">
              <w:rPr>
                <w:rFonts w:ascii="DFKai-SB" w:cs="DFKai-SB" w:eastAsia="DFKai-SB" w:hAnsi="DFKai-SB"/>
                <w:rtl w:val="0"/>
              </w:rPr>
              <w:t xml:space="preserve">講解：為了在有限的時間內將球丟向對方場地，要學生想辦法將球丟在有效區內越遠越好，從中也能練習到助跑起跳扣球動作。</w:t>
            </w:r>
            <w:r w:rsidDel="00000000" w:rsidR="00000000" w:rsidRPr="00000000">
              <w:rPr>
                <w:rtl w:val="0"/>
              </w:rPr>
            </w:r>
          </w:p>
          <w:p w:rsidR="00000000" w:rsidDel="00000000" w:rsidP="00000000" w:rsidRDefault="00000000" w:rsidRPr="00000000" w14:paraId="00000258">
            <w:pPr>
              <w:spacing w:line="260" w:lineRule="auto"/>
              <w:jc w:val="left"/>
              <w:rPr/>
            </w:pPr>
            <w:r w:rsidDel="00000000" w:rsidR="00000000" w:rsidRPr="00000000">
              <w:rPr>
                <w:rFonts w:ascii="DFKai-SB" w:cs="DFKai-SB" w:eastAsia="DFKai-SB" w:hAnsi="DFKai-SB"/>
                <w:rtl w:val="0"/>
              </w:rPr>
              <w:t xml:space="preserve">示範：丟的時候因為排球網比較高，一定是要用助跑起跳才能將球丟到對方場地，因此落地位置就很重要，要求學生務必要在球網前落地停下來。</w:t>
            </w:r>
            <w:r w:rsidDel="00000000" w:rsidR="00000000" w:rsidRPr="00000000">
              <w:rPr>
                <w:rtl w:val="0"/>
              </w:rPr>
            </w:r>
          </w:p>
          <w:p w:rsidR="00000000" w:rsidDel="00000000" w:rsidP="00000000" w:rsidRDefault="00000000" w:rsidRPr="00000000" w14:paraId="00000259">
            <w:pPr>
              <w:spacing w:line="260" w:lineRule="auto"/>
              <w:jc w:val="left"/>
              <w:rPr/>
            </w:pPr>
            <w:r w:rsidDel="00000000" w:rsidR="00000000" w:rsidRPr="00000000">
              <w:rPr>
                <w:rFonts w:ascii="DFKai-SB" w:cs="DFKai-SB" w:eastAsia="DFKai-SB" w:hAnsi="DFKai-SB"/>
                <w:rtl w:val="0"/>
              </w:rPr>
              <w:t xml:space="preserve">操作：提醒學生要隨時注意來球，特別是眼睛要小心被球丟到，避免發生眼睛受傷的危險。</w:t>
            </w:r>
            <w:r w:rsidDel="00000000" w:rsidR="00000000" w:rsidRPr="00000000">
              <w:rPr>
                <w:rtl w:val="0"/>
              </w:rPr>
            </w:r>
          </w:p>
          <w:p w:rsidR="00000000" w:rsidDel="00000000" w:rsidP="00000000" w:rsidRDefault="00000000" w:rsidRPr="00000000" w14:paraId="0000025A">
            <w:pPr>
              <w:spacing w:line="260" w:lineRule="auto"/>
              <w:jc w:val="left"/>
              <w:rPr>
                <w:b w:val="1"/>
              </w:rPr>
            </w:pPr>
            <w:r w:rsidDel="00000000" w:rsidR="00000000" w:rsidRPr="00000000">
              <w:rPr>
                <w:rFonts w:ascii="DFKai-SB" w:cs="DFKai-SB" w:eastAsia="DFKai-SB" w:hAnsi="DFKai-SB"/>
                <w:b w:val="1"/>
                <w:rtl w:val="0"/>
              </w:rPr>
              <w:t xml:space="preserve">三、活動「站立自拋自扣練習」</w:t>
            </w:r>
            <w:r w:rsidDel="00000000" w:rsidR="00000000" w:rsidRPr="00000000">
              <w:rPr>
                <w:rtl w:val="0"/>
              </w:rPr>
            </w:r>
          </w:p>
          <w:p w:rsidR="00000000" w:rsidDel="00000000" w:rsidP="00000000" w:rsidRDefault="00000000" w:rsidRPr="00000000" w14:paraId="0000025B">
            <w:pPr>
              <w:spacing w:line="260" w:lineRule="auto"/>
              <w:jc w:val="left"/>
              <w:rPr/>
            </w:pPr>
            <w:r w:rsidDel="00000000" w:rsidR="00000000" w:rsidRPr="00000000">
              <w:rPr>
                <w:rFonts w:ascii="DFKai-SB" w:cs="DFKai-SB" w:eastAsia="DFKai-SB" w:hAnsi="DFKai-SB"/>
                <w:rtl w:val="0"/>
              </w:rPr>
              <w:t xml:space="preserve">說明：將扣球技術拆解，用站立的方式讓手部習慣揮臂擊球動作。</w:t>
            </w:r>
            <w:r w:rsidDel="00000000" w:rsidR="00000000" w:rsidRPr="00000000">
              <w:rPr>
                <w:rtl w:val="0"/>
              </w:rPr>
            </w:r>
          </w:p>
          <w:p w:rsidR="00000000" w:rsidDel="00000000" w:rsidP="00000000" w:rsidRDefault="00000000" w:rsidRPr="00000000" w14:paraId="0000025C">
            <w:pPr>
              <w:spacing w:line="260" w:lineRule="auto"/>
              <w:jc w:val="left"/>
              <w:rPr/>
            </w:pPr>
            <w:r w:rsidDel="00000000" w:rsidR="00000000" w:rsidRPr="00000000">
              <w:rPr>
                <w:rFonts w:ascii="DFKai-SB" w:cs="DFKai-SB" w:eastAsia="DFKai-SB" w:hAnsi="DFKai-SB"/>
                <w:rtl w:val="0"/>
              </w:rPr>
              <w:t xml:space="preserve">講解：自拋自扣的好處是可以控制拋球的高度及位置，讓學生專心在揮臂擊球動作上。</w:t>
            </w:r>
            <w:r w:rsidDel="00000000" w:rsidR="00000000" w:rsidRPr="00000000">
              <w:rPr>
                <w:rtl w:val="0"/>
              </w:rPr>
            </w:r>
          </w:p>
          <w:p w:rsidR="00000000" w:rsidDel="00000000" w:rsidP="00000000" w:rsidRDefault="00000000" w:rsidRPr="00000000" w14:paraId="0000025D">
            <w:pPr>
              <w:spacing w:line="260" w:lineRule="auto"/>
              <w:jc w:val="left"/>
              <w:rPr/>
            </w:pPr>
            <w:r w:rsidDel="00000000" w:rsidR="00000000" w:rsidRPr="00000000">
              <w:rPr>
                <w:rFonts w:ascii="DFKai-SB" w:cs="DFKai-SB" w:eastAsia="DFKai-SB" w:hAnsi="DFKai-SB"/>
                <w:rtl w:val="0"/>
              </w:rPr>
              <w:t xml:space="preserve">示範：透過兩人互相觀摩學習，可以反思自我動作，也可以給予搭檔一些自我感受不到的建議。</w:t>
            </w:r>
            <w:r w:rsidDel="00000000" w:rsidR="00000000" w:rsidRPr="00000000">
              <w:rPr>
                <w:rtl w:val="0"/>
              </w:rPr>
            </w:r>
          </w:p>
          <w:p w:rsidR="00000000" w:rsidDel="00000000" w:rsidP="00000000" w:rsidRDefault="00000000" w:rsidRPr="00000000" w14:paraId="0000025E">
            <w:pPr>
              <w:spacing w:line="260" w:lineRule="auto"/>
              <w:jc w:val="left"/>
              <w:rPr/>
            </w:pPr>
            <w:r w:rsidDel="00000000" w:rsidR="00000000" w:rsidRPr="00000000">
              <w:rPr>
                <w:rFonts w:ascii="DFKai-SB" w:cs="DFKai-SB" w:eastAsia="DFKai-SB" w:hAnsi="DFKai-SB"/>
                <w:rtl w:val="0"/>
              </w:rPr>
              <w:t xml:space="preserve">操作：提醒學生扣出的球體要朝目標方向旋轉，擊球時有手掌包覆住球體扎實的聲響，才是標準的扣球動作。</w:t>
            </w:r>
            <w:r w:rsidDel="00000000" w:rsidR="00000000" w:rsidRPr="00000000">
              <w:rPr>
                <w:rtl w:val="0"/>
              </w:rPr>
            </w:r>
          </w:p>
          <w:p w:rsidR="00000000" w:rsidDel="00000000" w:rsidP="00000000" w:rsidRDefault="00000000" w:rsidRPr="00000000" w14:paraId="0000025F">
            <w:pPr>
              <w:spacing w:line="260" w:lineRule="auto"/>
              <w:jc w:val="left"/>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60">
            <w:pPr>
              <w:spacing w:line="260" w:lineRule="auto"/>
              <w:jc w:val="center"/>
              <w:rPr>
                <w:rFonts w:ascii="DFKai-SB" w:cs="DFKai-SB" w:eastAsia="DFKai-SB" w:hAnsi="DFKai-SB"/>
              </w:rPr>
            </w:pPr>
            <w:r w:rsidDel="00000000" w:rsidR="00000000" w:rsidRPr="00000000">
              <w:rPr>
                <w:rFonts w:ascii="DFKai-SB" w:cs="DFKai-SB" w:eastAsia="DFKai-SB" w:hAnsi="DFKai-SB"/>
                <w:rtl w:val="0"/>
              </w:rPr>
              <w:t xml:space="preserve">2</w:t>
            </w:r>
          </w:p>
        </w:tc>
        <w:tc>
          <w:tcPr>
            <w:shd w:fill="auto" w:val="clear"/>
            <w:tcMar>
              <w:top w:w="100.0" w:type="dxa"/>
              <w:left w:w="20.0" w:type="dxa"/>
              <w:bottom w:w="100.0" w:type="dxa"/>
              <w:right w:w="20.0" w:type="dxa"/>
            </w:tcMar>
          </w:tcPr>
          <w:p w:rsidR="00000000" w:rsidDel="00000000" w:rsidP="00000000" w:rsidRDefault="00000000" w:rsidRPr="00000000" w14:paraId="00000261">
            <w:pPr>
              <w:spacing w:line="260" w:lineRule="auto"/>
              <w:jc w:val="left"/>
              <w:rPr/>
            </w:pPr>
            <w:r w:rsidDel="00000000" w:rsidR="00000000" w:rsidRPr="00000000">
              <w:rPr>
                <w:rFonts w:ascii="DFKai-SB" w:cs="DFKai-SB" w:eastAsia="DFKai-SB" w:hAnsi="DFKai-SB"/>
                <w:rtl w:val="0"/>
              </w:rPr>
              <w:t xml:space="preserve">1.教學影片</w:t>
            </w:r>
            <w:r w:rsidDel="00000000" w:rsidR="00000000" w:rsidRPr="00000000">
              <w:rPr>
                <w:rtl w:val="0"/>
              </w:rPr>
            </w:r>
          </w:p>
          <w:p w:rsidR="00000000" w:rsidDel="00000000" w:rsidP="00000000" w:rsidRDefault="00000000" w:rsidRPr="00000000" w14:paraId="00000262">
            <w:pPr>
              <w:spacing w:line="260" w:lineRule="auto"/>
              <w:jc w:val="left"/>
              <w:rPr/>
            </w:pPr>
            <w:r w:rsidDel="00000000" w:rsidR="00000000" w:rsidRPr="00000000">
              <w:rPr>
                <w:rFonts w:ascii="DFKai-SB" w:cs="DFKai-SB" w:eastAsia="DFKai-SB" w:hAnsi="DFKai-SB"/>
                <w:rtl w:val="0"/>
              </w:rPr>
              <w:t xml:space="preserve">2.教用版電子教科書</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63">
            <w:pPr>
              <w:spacing w:line="260" w:lineRule="auto"/>
              <w:jc w:val="left"/>
              <w:rPr/>
            </w:pPr>
            <w:r w:rsidDel="00000000" w:rsidR="00000000" w:rsidRPr="00000000">
              <w:rPr>
                <w:rFonts w:ascii="DFKai-SB" w:cs="DFKai-SB" w:eastAsia="DFKai-SB" w:hAnsi="DFKai-SB"/>
                <w:rtl w:val="0"/>
              </w:rPr>
              <w:t xml:space="preserve">觀察</w:t>
            </w:r>
            <w:r w:rsidDel="00000000" w:rsidR="00000000" w:rsidRPr="00000000">
              <w:rPr>
                <w:rtl w:val="0"/>
              </w:rPr>
            </w:r>
          </w:p>
          <w:p w:rsidR="00000000" w:rsidDel="00000000" w:rsidP="00000000" w:rsidRDefault="00000000" w:rsidRPr="00000000" w14:paraId="00000264">
            <w:pPr>
              <w:spacing w:line="260" w:lineRule="auto"/>
              <w:jc w:val="left"/>
              <w:rPr/>
            </w:pPr>
            <w:r w:rsidDel="00000000" w:rsidR="00000000" w:rsidRPr="00000000">
              <w:rPr>
                <w:rFonts w:ascii="DFKai-SB" w:cs="DFKai-SB" w:eastAsia="DFKai-SB" w:hAnsi="DFKai-SB"/>
                <w:rtl w:val="0"/>
              </w:rPr>
              <w:t xml:space="preserve">發表</w:t>
            </w:r>
            <w:r w:rsidDel="00000000" w:rsidR="00000000" w:rsidRPr="00000000">
              <w:rPr>
                <w:rtl w:val="0"/>
              </w:rPr>
            </w:r>
          </w:p>
          <w:p w:rsidR="00000000" w:rsidDel="00000000" w:rsidP="00000000" w:rsidRDefault="00000000" w:rsidRPr="00000000" w14:paraId="00000265">
            <w:pPr>
              <w:spacing w:line="260" w:lineRule="auto"/>
              <w:jc w:val="left"/>
              <w:rPr/>
            </w:pPr>
            <w:r w:rsidDel="00000000" w:rsidR="00000000" w:rsidRPr="00000000">
              <w:rPr>
                <w:rFonts w:ascii="DFKai-SB" w:cs="DFKai-SB" w:eastAsia="DFKai-SB" w:hAnsi="DFKai-SB"/>
                <w:rtl w:val="0"/>
              </w:rPr>
              <w:t xml:space="preserve">實作</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66">
            <w:pPr>
              <w:jc w:val="left"/>
              <w:rPr>
                <w:rFonts w:ascii="DFKai-SB" w:cs="DFKai-SB" w:eastAsia="DFKai-SB" w:hAnsi="DFKai-SB"/>
                <w:color w:val="ff0000"/>
                <w:sz w:val="24"/>
                <w:szCs w:val="24"/>
              </w:rPr>
            </w:pPr>
            <w:r w:rsidDel="00000000" w:rsidR="00000000" w:rsidRPr="00000000">
              <w:rPr>
                <w:rtl w:val="0"/>
              </w:rPr>
            </w:r>
          </w:p>
        </w:tc>
        <w:tc>
          <w:tcPr>
            <w:shd w:fill="auto" w:val="clear"/>
          </w:tcPr>
          <w:p w:rsidR="00000000" w:rsidDel="00000000" w:rsidP="00000000" w:rsidRDefault="00000000" w:rsidRPr="00000000" w14:paraId="00000267">
            <w:pPr>
              <w:ind w:hanging="7"/>
              <w:jc w:val="left"/>
              <w:rPr>
                <w:rFonts w:ascii="DFKai-SB" w:cs="DFKai-SB" w:eastAsia="DFKai-SB" w:hAnsi="DFKai-SB"/>
              </w:rPr>
            </w:pPr>
            <w:r w:rsidDel="00000000" w:rsidR="00000000" w:rsidRPr="00000000">
              <w:rPr>
                <w:rtl w:val="0"/>
              </w:rPr>
            </w:r>
          </w:p>
        </w:tc>
      </w:tr>
      <w:tr>
        <w:trPr>
          <w:cantSplit w:val="0"/>
          <w:trHeight w:val="880" w:hRule="atLeast"/>
          <w:tblHeader w:val="0"/>
        </w:trPr>
        <w:tc>
          <w:tcPr>
            <w:shd w:fill="auto" w:val="clear"/>
            <w:vAlign w:val="center"/>
          </w:tcPr>
          <w:p w:rsidR="00000000" w:rsidDel="00000000" w:rsidP="00000000" w:rsidRDefault="00000000" w:rsidRPr="00000000" w14:paraId="00000268">
            <w:pPr>
              <w:jc w:val="center"/>
              <w:rPr>
                <w:color w:val="000000"/>
                <w:sz w:val="18"/>
                <w:szCs w:val="18"/>
              </w:rPr>
            </w:pPr>
            <w:sdt>
              <w:sdtPr>
                <w:tag w:val="goog_rdk_36"/>
              </w:sdtPr>
              <w:sdtContent>
                <w:r w:rsidDel="00000000" w:rsidR="00000000" w:rsidRPr="00000000">
                  <w:rPr>
                    <w:rFonts w:ascii="Gungsuh" w:cs="Gungsuh" w:eastAsia="Gungsuh" w:hAnsi="Gungsuh"/>
                    <w:color w:val="000000"/>
                    <w:sz w:val="18"/>
                    <w:szCs w:val="18"/>
                    <w:rtl w:val="0"/>
                  </w:rPr>
                  <w:t xml:space="preserve">第11週</w:t>
                </w:r>
              </w:sdtContent>
            </w:sdt>
          </w:p>
          <w:p w:rsidR="00000000" w:rsidDel="00000000" w:rsidP="00000000" w:rsidRDefault="00000000" w:rsidRPr="00000000" w14:paraId="00000269">
            <w:pPr>
              <w:jc w:val="center"/>
              <w:rPr>
                <w:color w:val="000000"/>
                <w:sz w:val="18"/>
                <w:szCs w:val="18"/>
              </w:rPr>
            </w:pPr>
            <w:r w:rsidDel="00000000" w:rsidR="00000000" w:rsidRPr="00000000">
              <w:rPr>
                <w:rtl w:val="0"/>
              </w:rPr>
            </w:r>
          </w:p>
          <w:p w:rsidR="00000000" w:rsidDel="00000000" w:rsidP="00000000" w:rsidRDefault="00000000" w:rsidRPr="00000000" w14:paraId="0000026A">
            <w:pPr>
              <w:jc w:val="center"/>
              <w:rPr>
                <w:color w:val="000000"/>
                <w:sz w:val="18"/>
                <w:szCs w:val="18"/>
              </w:rPr>
            </w:pPr>
            <w:r w:rsidDel="00000000" w:rsidR="00000000" w:rsidRPr="00000000">
              <w:rPr>
                <w:color w:val="000000"/>
                <w:sz w:val="18"/>
                <w:szCs w:val="18"/>
                <w:rtl w:val="0"/>
              </w:rPr>
              <w:t xml:space="preserve">04/24-04/28</w:t>
            </w:r>
          </w:p>
        </w:tc>
        <w:tc>
          <w:tcPr>
            <w:shd w:fill="auto" w:val="clear"/>
          </w:tcPr>
          <w:p w:rsidR="00000000" w:rsidDel="00000000" w:rsidP="00000000" w:rsidRDefault="00000000" w:rsidRPr="00000000" w14:paraId="0000026B">
            <w:pPr>
              <w:spacing w:line="260" w:lineRule="auto"/>
              <w:jc w:val="left"/>
              <w:rPr/>
            </w:pPr>
            <w:r w:rsidDel="00000000" w:rsidR="00000000" w:rsidRPr="00000000">
              <w:rPr>
                <w:rFonts w:ascii="Gungsuh" w:cs="Gungsuh" w:eastAsia="Gungsuh" w:hAnsi="Gungsuh"/>
                <w:rtl w:val="0"/>
              </w:rPr>
              <w:t xml:space="preserve">Ha-IV-1 網／牆性球類運動動作組合及團隊戰術。</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6C">
            <w:pPr>
              <w:spacing w:line="260" w:lineRule="auto"/>
              <w:jc w:val="left"/>
              <w:rPr/>
            </w:pPr>
            <w:r w:rsidDel="00000000" w:rsidR="00000000" w:rsidRPr="00000000">
              <w:rPr>
                <w:rFonts w:ascii="DFKai-SB" w:cs="DFKai-SB" w:eastAsia="DFKai-SB" w:hAnsi="DFKai-SB"/>
                <w:rtl w:val="0"/>
              </w:rPr>
              <w:t xml:space="preserve">1c-IV-1 了解各項運動基礎原理和規則。</w:t>
            </w:r>
            <w:r w:rsidDel="00000000" w:rsidR="00000000" w:rsidRPr="00000000">
              <w:rPr>
                <w:rtl w:val="0"/>
              </w:rPr>
            </w:r>
          </w:p>
          <w:p w:rsidR="00000000" w:rsidDel="00000000" w:rsidP="00000000" w:rsidRDefault="00000000" w:rsidRPr="00000000" w14:paraId="0000026D">
            <w:pPr>
              <w:spacing w:line="260" w:lineRule="auto"/>
              <w:jc w:val="left"/>
              <w:rPr/>
            </w:pPr>
            <w:r w:rsidDel="00000000" w:rsidR="00000000" w:rsidRPr="00000000">
              <w:rPr>
                <w:rFonts w:ascii="DFKai-SB" w:cs="DFKai-SB" w:eastAsia="DFKai-SB" w:hAnsi="DFKai-SB"/>
                <w:rtl w:val="0"/>
              </w:rPr>
              <w:t xml:space="preserve">1d-IV-1 了解各項運動技能原理。</w:t>
            </w:r>
            <w:r w:rsidDel="00000000" w:rsidR="00000000" w:rsidRPr="00000000">
              <w:rPr>
                <w:rtl w:val="0"/>
              </w:rPr>
            </w:r>
          </w:p>
          <w:p w:rsidR="00000000" w:rsidDel="00000000" w:rsidP="00000000" w:rsidRDefault="00000000" w:rsidRPr="00000000" w14:paraId="0000026E">
            <w:pPr>
              <w:spacing w:line="260" w:lineRule="auto"/>
              <w:jc w:val="left"/>
              <w:rPr/>
            </w:pPr>
            <w:r w:rsidDel="00000000" w:rsidR="00000000" w:rsidRPr="00000000">
              <w:rPr>
                <w:rFonts w:ascii="DFKai-SB" w:cs="DFKai-SB" w:eastAsia="DFKai-SB" w:hAnsi="DFKai-SB"/>
                <w:rtl w:val="0"/>
              </w:rPr>
              <w:t xml:space="preserve">1d-IV-3 應用運動比賽的各項策略。</w:t>
            </w:r>
            <w:r w:rsidDel="00000000" w:rsidR="00000000" w:rsidRPr="00000000">
              <w:rPr>
                <w:rtl w:val="0"/>
              </w:rPr>
            </w:r>
          </w:p>
          <w:p w:rsidR="00000000" w:rsidDel="00000000" w:rsidP="00000000" w:rsidRDefault="00000000" w:rsidRPr="00000000" w14:paraId="0000026F">
            <w:pPr>
              <w:spacing w:line="260" w:lineRule="auto"/>
              <w:jc w:val="left"/>
              <w:rPr/>
            </w:pPr>
            <w:r w:rsidDel="00000000" w:rsidR="00000000" w:rsidRPr="00000000">
              <w:rPr>
                <w:rFonts w:ascii="DFKai-SB" w:cs="DFKai-SB" w:eastAsia="DFKai-SB" w:hAnsi="DFKai-SB"/>
                <w:rtl w:val="0"/>
              </w:rPr>
              <w:t xml:space="preserve">2c-IV-2 表現利他合群的態度，與他人理性溝通與和諧互動。</w:t>
            </w:r>
            <w:r w:rsidDel="00000000" w:rsidR="00000000" w:rsidRPr="00000000">
              <w:rPr>
                <w:rtl w:val="0"/>
              </w:rPr>
            </w:r>
          </w:p>
          <w:p w:rsidR="00000000" w:rsidDel="00000000" w:rsidP="00000000" w:rsidRDefault="00000000" w:rsidRPr="00000000" w14:paraId="00000270">
            <w:pPr>
              <w:spacing w:line="260" w:lineRule="auto"/>
              <w:jc w:val="left"/>
              <w:rPr/>
            </w:pPr>
            <w:r w:rsidDel="00000000" w:rsidR="00000000" w:rsidRPr="00000000">
              <w:rPr>
                <w:rFonts w:ascii="DFKai-SB" w:cs="DFKai-SB" w:eastAsia="DFKai-SB" w:hAnsi="DFKai-SB"/>
                <w:rtl w:val="0"/>
              </w:rPr>
              <w:t xml:space="preserve">3d-IV-1 運用運動技術的學習策略。</w:t>
            </w:r>
            <w:r w:rsidDel="00000000" w:rsidR="00000000" w:rsidRPr="00000000">
              <w:rPr>
                <w:rtl w:val="0"/>
              </w:rPr>
            </w:r>
          </w:p>
          <w:p w:rsidR="00000000" w:rsidDel="00000000" w:rsidP="00000000" w:rsidRDefault="00000000" w:rsidRPr="00000000" w14:paraId="00000271">
            <w:pPr>
              <w:spacing w:line="260" w:lineRule="auto"/>
              <w:jc w:val="left"/>
              <w:rPr/>
            </w:pPr>
            <w:r w:rsidDel="00000000" w:rsidR="00000000" w:rsidRPr="00000000">
              <w:rPr>
                <w:rFonts w:ascii="DFKai-SB" w:cs="DFKai-SB" w:eastAsia="DFKai-SB" w:hAnsi="DFKai-SB"/>
                <w:rtl w:val="0"/>
              </w:rPr>
              <w:t xml:space="preserve">3d-IV-2 運用運動比賽中的各種策略。</w:t>
            </w:r>
            <w:r w:rsidDel="00000000" w:rsidR="00000000" w:rsidRPr="00000000">
              <w:rPr>
                <w:rtl w:val="0"/>
              </w:rPr>
            </w:r>
          </w:p>
          <w:p w:rsidR="00000000" w:rsidDel="00000000" w:rsidP="00000000" w:rsidRDefault="00000000" w:rsidRPr="00000000" w14:paraId="00000272">
            <w:pPr>
              <w:spacing w:line="260" w:lineRule="auto"/>
              <w:jc w:val="left"/>
              <w:rPr/>
            </w:pPr>
            <w:r w:rsidDel="00000000" w:rsidR="00000000" w:rsidRPr="00000000">
              <w:rPr>
                <w:rFonts w:ascii="DFKai-SB" w:cs="DFKai-SB" w:eastAsia="DFKai-SB" w:hAnsi="DFKai-SB"/>
                <w:rtl w:val="0"/>
              </w:rPr>
              <w:t xml:space="preserve">3d-IV-3 應用思考與分析能力，解決運動情境的問題。</w:t>
            </w:r>
            <w:r w:rsidDel="00000000" w:rsidR="00000000" w:rsidRPr="00000000">
              <w:rPr>
                <w:rtl w:val="0"/>
              </w:rPr>
            </w:r>
          </w:p>
          <w:p w:rsidR="00000000" w:rsidDel="00000000" w:rsidP="00000000" w:rsidRDefault="00000000" w:rsidRPr="00000000" w14:paraId="00000273">
            <w:pPr>
              <w:spacing w:line="260" w:lineRule="auto"/>
              <w:jc w:val="left"/>
              <w:rPr/>
            </w:pPr>
            <w:r w:rsidDel="00000000" w:rsidR="00000000" w:rsidRPr="00000000">
              <w:rPr>
                <w:rFonts w:ascii="DFKai-SB" w:cs="DFKai-SB" w:eastAsia="DFKai-SB" w:hAnsi="DFKai-SB"/>
                <w:rtl w:val="0"/>
              </w:rPr>
              <w:t xml:space="preserve">4d-IV-1 發展適合個人之專項運動技能。</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74">
            <w:pPr>
              <w:spacing w:line="260" w:lineRule="auto"/>
              <w:jc w:val="left"/>
              <w:rPr/>
            </w:pPr>
            <w:r w:rsidDel="00000000" w:rsidR="00000000" w:rsidRPr="00000000">
              <w:rPr>
                <w:rFonts w:ascii="DFKai-SB" w:cs="DFKai-SB" w:eastAsia="DFKai-SB" w:hAnsi="DFKai-SB"/>
                <w:rtl w:val="0"/>
              </w:rPr>
              <w:t xml:space="preserve">第五篇運動大進擊</w:t>
            </w:r>
            <w:r w:rsidDel="00000000" w:rsidR="00000000" w:rsidRPr="00000000">
              <w:rPr>
                <w:rtl w:val="0"/>
              </w:rPr>
            </w:r>
          </w:p>
          <w:p w:rsidR="00000000" w:rsidDel="00000000" w:rsidP="00000000" w:rsidRDefault="00000000" w:rsidRPr="00000000" w14:paraId="00000275">
            <w:pPr>
              <w:spacing w:line="260" w:lineRule="auto"/>
              <w:jc w:val="left"/>
              <w:rPr/>
            </w:pPr>
            <w:r w:rsidDel="00000000" w:rsidR="00000000" w:rsidRPr="00000000">
              <w:rPr>
                <w:rFonts w:ascii="DFKai-SB" w:cs="DFKai-SB" w:eastAsia="DFKai-SB" w:hAnsi="DFKai-SB"/>
                <w:rtl w:val="0"/>
              </w:rPr>
              <w:t xml:space="preserve">第二章排球</w:t>
            </w:r>
            <w:r w:rsidDel="00000000" w:rsidR="00000000" w:rsidRPr="00000000">
              <w:rPr>
                <w:rtl w:val="0"/>
              </w:rPr>
            </w:r>
          </w:p>
          <w:p w:rsidR="00000000" w:rsidDel="00000000" w:rsidP="00000000" w:rsidRDefault="00000000" w:rsidRPr="00000000" w14:paraId="00000276">
            <w:pPr>
              <w:spacing w:line="260" w:lineRule="auto"/>
              <w:jc w:val="left"/>
              <w:rPr>
                <w:b w:val="1"/>
              </w:rPr>
            </w:pPr>
            <w:r w:rsidDel="00000000" w:rsidR="00000000" w:rsidRPr="00000000">
              <w:rPr>
                <w:rFonts w:ascii="DFKai-SB" w:cs="DFKai-SB" w:eastAsia="DFKai-SB" w:hAnsi="DFKai-SB"/>
                <w:b w:val="1"/>
                <w:rtl w:val="0"/>
              </w:rPr>
              <w:t xml:space="preserve">一、活動「對牆連續扣球練習」</w:t>
            </w:r>
            <w:r w:rsidDel="00000000" w:rsidR="00000000" w:rsidRPr="00000000">
              <w:rPr>
                <w:rtl w:val="0"/>
              </w:rPr>
            </w:r>
          </w:p>
          <w:p w:rsidR="00000000" w:rsidDel="00000000" w:rsidP="00000000" w:rsidRDefault="00000000" w:rsidRPr="00000000" w14:paraId="00000277">
            <w:pPr>
              <w:spacing w:line="260" w:lineRule="auto"/>
              <w:jc w:val="left"/>
              <w:rPr/>
            </w:pPr>
            <w:r w:rsidDel="00000000" w:rsidR="00000000" w:rsidRPr="00000000">
              <w:rPr>
                <w:rFonts w:ascii="DFKai-SB" w:cs="DFKai-SB" w:eastAsia="DFKai-SB" w:hAnsi="DFKai-SB"/>
                <w:rtl w:val="0"/>
              </w:rPr>
              <w:t xml:space="preserve">說明：扣球技術的基礎練習，訓練控制球體的力道，並在短時間快速提升練習數量。</w:t>
            </w:r>
            <w:r w:rsidDel="00000000" w:rsidR="00000000" w:rsidRPr="00000000">
              <w:rPr>
                <w:rtl w:val="0"/>
              </w:rPr>
            </w:r>
          </w:p>
          <w:p w:rsidR="00000000" w:rsidDel="00000000" w:rsidP="00000000" w:rsidRDefault="00000000" w:rsidRPr="00000000" w14:paraId="00000278">
            <w:pPr>
              <w:spacing w:line="260" w:lineRule="auto"/>
              <w:jc w:val="left"/>
              <w:rPr/>
            </w:pPr>
            <w:r w:rsidDel="00000000" w:rsidR="00000000" w:rsidRPr="00000000">
              <w:rPr>
                <w:rFonts w:ascii="DFKai-SB" w:cs="DFKai-SB" w:eastAsia="DFKai-SB" w:hAnsi="DFKai-SB"/>
                <w:rtl w:val="0"/>
              </w:rPr>
              <w:t xml:space="preserve">講解：扣球位置距離牆面約3公尺，扣球的方向是向地面扣下，向前旋轉反彈至牆面，再利用牆面反彈至扣球手部位置。</w:t>
            </w:r>
            <w:r w:rsidDel="00000000" w:rsidR="00000000" w:rsidRPr="00000000">
              <w:rPr>
                <w:rtl w:val="0"/>
              </w:rPr>
            </w:r>
          </w:p>
          <w:p w:rsidR="00000000" w:rsidDel="00000000" w:rsidP="00000000" w:rsidRDefault="00000000" w:rsidRPr="00000000" w14:paraId="00000279">
            <w:pPr>
              <w:spacing w:line="260" w:lineRule="auto"/>
              <w:jc w:val="left"/>
              <w:rPr/>
            </w:pPr>
            <w:r w:rsidDel="00000000" w:rsidR="00000000" w:rsidRPr="00000000">
              <w:rPr>
                <w:rFonts w:ascii="DFKai-SB" w:cs="DFKai-SB" w:eastAsia="DFKai-SB" w:hAnsi="DFKai-SB"/>
                <w:rtl w:val="0"/>
              </w:rPr>
              <w:t xml:space="preserve">示範：連續擊球的關鍵在於能否掌握力道控制球體反彈的位置，即使如此，球體一樣要有旋轉及扎實的聲響才是標準的扣球技術。</w:t>
            </w:r>
            <w:r w:rsidDel="00000000" w:rsidR="00000000" w:rsidRPr="00000000">
              <w:rPr>
                <w:rtl w:val="0"/>
              </w:rPr>
            </w:r>
          </w:p>
          <w:p w:rsidR="00000000" w:rsidDel="00000000" w:rsidP="00000000" w:rsidRDefault="00000000" w:rsidRPr="00000000" w14:paraId="0000027A">
            <w:pPr>
              <w:spacing w:line="260" w:lineRule="auto"/>
              <w:jc w:val="left"/>
              <w:rPr/>
            </w:pPr>
            <w:r w:rsidDel="00000000" w:rsidR="00000000" w:rsidRPr="00000000">
              <w:rPr>
                <w:rFonts w:ascii="DFKai-SB" w:cs="DFKai-SB" w:eastAsia="DFKai-SB" w:hAnsi="DFKai-SB"/>
                <w:rtl w:val="0"/>
              </w:rPr>
              <w:t xml:space="preserve">操作：初學者在控制力道及方向難度較高會遭遇一點挫折，鼓勵學生隨著練習時間及次數增加，扣球技術會更佳熟練。</w:t>
            </w:r>
            <w:r w:rsidDel="00000000" w:rsidR="00000000" w:rsidRPr="00000000">
              <w:rPr>
                <w:rtl w:val="0"/>
              </w:rPr>
            </w:r>
          </w:p>
          <w:p w:rsidR="00000000" w:rsidDel="00000000" w:rsidP="00000000" w:rsidRDefault="00000000" w:rsidRPr="00000000" w14:paraId="0000027B">
            <w:pPr>
              <w:spacing w:line="260" w:lineRule="auto"/>
              <w:jc w:val="left"/>
              <w:rPr>
                <w:b w:val="1"/>
              </w:rPr>
            </w:pPr>
            <w:r w:rsidDel="00000000" w:rsidR="00000000" w:rsidRPr="00000000">
              <w:rPr>
                <w:rFonts w:ascii="DFKai-SB" w:cs="DFKai-SB" w:eastAsia="DFKai-SB" w:hAnsi="DFKai-SB"/>
                <w:b w:val="1"/>
                <w:rtl w:val="0"/>
              </w:rPr>
              <w:t xml:space="preserve">二、扣球準備的動作要領</w:t>
            </w:r>
            <w:r w:rsidDel="00000000" w:rsidR="00000000" w:rsidRPr="00000000">
              <w:rPr>
                <w:rtl w:val="0"/>
              </w:rPr>
            </w:r>
          </w:p>
          <w:p w:rsidR="00000000" w:rsidDel="00000000" w:rsidP="00000000" w:rsidRDefault="00000000" w:rsidRPr="00000000" w14:paraId="0000027C">
            <w:pPr>
              <w:spacing w:line="260" w:lineRule="auto"/>
              <w:jc w:val="left"/>
              <w:rPr/>
            </w:pPr>
            <w:r w:rsidDel="00000000" w:rsidR="00000000" w:rsidRPr="00000000">
              <w:rPr>
                <w:rFonts w:ascii="DFKai-SB" w:cs="DFKai-SB" w:eastAsia="DFKai-SB" w:hAnsi="DFKai-SB"/>
                <w:rtl w:val="0"/>
              </w:rPr>
              <w:t xml:space="preserve">說明：球場上通常舉球員在死球狀態與攻擊手達成暗號共識，因此扣球者心中會有來球預期高度與位置。</w:t>
            </w:r>
            <w:r w:rsidDel="00000000" w:rsidR="00000000" w:rsidRPr="00000000">
              <w:rPr>
                <w:rtl w:val="0"/>
              </w:rPr>
            </w:r>
          </w:p>
          <w:p w:rsidR="00000000" w:rsidDel="00000000" w:rsidP="00000000" w:rsidRDefault="00000000" w:rsidRPr="00000000" w14:paraId="0000027D">
            <w:pPr>
              <w:spacing w:line="260" w:lineRule="auto"/>
              <w:jc w:val="left"/>
              <w:rPr/>
            </w:pPr>
            <w:r w:rsidDel="00000000" w:rsidR="00000000" w:rsidRPr="00000000">
              <w:rPr>
                <w:rFonts w:ascii="DFKai-SB" w:cs="DFKai-SB" w:eastAsia="DFKai-SB" w:hAnsi="DFKai-SB"/>
                <w:rtl w:val="0"/>
              </w:rPr>
              <w:t xml:space="preserve">示範：助跑時機要先確認暗號是高球或平球，在本章節扣球活動皆以中間高球練習為主，當拋球者將球拋出後，扣球者再踩出啟動腳。</w:t>
            </w:r>
            <w:r w:rsidDel="00000000" w:rsidR="00000000" w:rsidRPr="00000000">
              <w:rPr>
                <w:rtl w:val="0"/>
              </w:rPr>
            </w:r>
          </w:p>
          <w:p w:rsidR="00000000" w:rsidDel="00000000" w:rsidP="00000000" w:rsidRDefault="00000000" w:rsidRPr="00000000" w14:paraId="0000027E">
            <w:pPr>
              <w:spacing w:line="260" w:lineRule="auto"/>
              <w:jc w:val="left"/>
              <w:rPr/>
            </w:pPr>
            <w:r w:rsidDel="00000000" w:rsidR="00000000" w:rsidRPr="00000000">
              <w:rPr>
                <w:rFonts w:ascii="DFKai-SB" w:cs="DFKai-SB" w:eastAsia="DFKai-SB" w:hAnsi="DFKai-SB"/>
                <w:rtl w:val="0"/>
              </w:rPr>
              <w:t xml:space="preserve">操作：助跑方向會隨著拋球者所拋的位置有所改變，扣球者的腳步與步伐要保持靈活，隨時做出調整。</w:t>
            </w:r>
            <w:r w:rsidDel="00000000" w:rsidR="00000000" w:rsidRPr="00000000">
              <w:rPr>
                <w:rtl w:val="0"/>
              </w:rPr>
            </w:r>
          </w:p>
        </w:tc>
        <w:tc>
          <w:tcPr>
            <w:shd w:fill="auto" w:val="clear"/>
            <w:tcMar>
              <w:top w:w="100.0" w:type="dxa"/>
              <w:left w:w="20.0" w:type="dxa"/>
              <w:bottom w:w="100.0" w:type="dxa"/>
              <w:right w:w="20.0" w:type="dxa"/>
            </w:tcMar>
            <w:vAlign w:val="center"/>
          </w:tcPr>
          <w:p w:rsidR="00000000" w:rsidDel="00000000" w:rsidP="00000000" w:rsidRDefault="00000000" w:rsidRPr="00000000" w14:paraId="0000027F">
            <w:pPr>
              <w:spacing w:line="260" w:lineRule="auto"/>
              <w:jc w:val="center"/>
              <w:rPr>
                <w:color w:val="000000"/>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80">
            <w:pPr>
              <w:spacing w:line="260" w:lineRule="auto"/>
              <w:jc w:val="left"/>
              <w:rPr>
                <w:color w:val="000000"/>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81">
            <w:pPr>
              <w:spacing w:line="260" w:lineRule="auto"/>
              <w:jc w:val="left"/>
              <w:rPr>
                <w:color w:val="000000"/>
                <w:sz w:val="18"/>
                <w:szCs w:val="18"/>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82">
            <w:pPr>
              <w:ind w:firstLine="0"/>
              <w:jc w:val="left"/>
              <w:rPr>
                <w:sz w:val="16"/>
                <w:szCs w:val="16"/>
              </w:rPr>
            </w:pPr>
            <w:r w:rsidDel="00000000" w:rsidR="00000000" w:rsidRPr="00000000">
              <w:rPr>
                <w:rtl w:val="0"/>
              </w:rPr>
            </w:r>
          </w:p>
        </w:tc>
        <w:tc>
          <w:tcPr>
            <w:shd w:fill="auto" w:val="clear"/>
          </w:tcPr>
          <w:p w:rsidR="00000000" w:rsidDel="00000000" w:rsidP="00000000" w:rsidRDefault="00000000" w:rsidRPr="00000000" w14:paraId="00000283">
            <w:pPr>
              <w:ind w:hanging="7"/>
              <w:jc w:val="left"/>
              <w:rPr>
                <w:rFonts w:ascii="DFKai-SB" w:cs="DFKai-SB" w:eastAsia="DFKai-SB" w:hAnsi="DFKai-SB"/>
                <w:color w:val="000000"/>
                <w:sz w:val="24"/>
                <w:szCs w:val="24"/>
              </w:rPr>
            </w:pPr>
            <w:r w:rsidDel="00000000" w:rsidR="00000000" w:rsidRPr="00000000">
              <w:rPr>
                <w:rtl w:val="0"/>
              </w:rPr>
            </w:r>
          </w:p>
        </w:tc>
      </w:tr>
      <w:tr>
        <w:trPr>
          <w:cantSplit w:val="0"/>
          <w:trHeight w:val="880" w:hRule="atLeast"/>
          <w:tblHeader w:val="0"/>
        </w:trPr>
        <w:tc>
          <w:tcPr>
            <w:shd w:fill="auto" w:val="clear"/>
            <w:vAlign w:val="center"/>
          </w:tcPr>
          <w:p w:rsidR="00000000" w:rsidDel="00000000" w:rsidP="00000000" w:rsidRDefault="00000000" w:rsidRPr="00000000" w14:paraId="00000284">
            <w:pPr>
              <w:jc w:val="center"/>
              <w:rPr>
                <w:color w:val="000000"/>
                <w:sz w:val="18"/>
                <w:szCs w:val="18"/>
              </w:rPr>
            </w:pPr>
            <w:sdt>
              <w:sdtPr>
                <w:tag w:val="goog_rdk_37"/>
              </w:sdtPr>
              <w:sdtContent>
                <w:r w:rsidDel="00000000" w:rsidR="00000000" w:rsidRPr="00000000">
                  <w:rPr>
                    <w:rFonts w:ascii="Gungsuh" w:cs="Gungsuh" w:eastAsia="Gungsuh" w:hAnsi="Gungsuh"/>
                    <w:color w:val="000000"/>
                    <w:sz w:val="18"/>
                    <w:szCs w:val="18"/>
                    <w:rtl w:val="0"/>
                  </w:rPr>
                  <w:t xml:space="preserve">第12週</w:t>
                </w:r>
              </w:sdtContent>
            </w:sdt>
          </w:p>
          <w:p w:rsidR="00000000" w:rsidDel="00000000" w:rsidP="00000000" w:rsidRDefault="00000000" w:rsidRPr="00000000" w14:paraId="00000285">
            <w:pPr>
              <w:jc w:val="center"/>
              <w:rPr>
                <w:color w:val="000000"/>
                <w:sz w:val="18"/>
                <w:szCs w:val="18"/>
              </w:rPr>
            </w:pPr>
            <w:r w:rsidDel="00000000" w:rsidR="00000000" w:rsidRPr="00000000">
              <w:rPr>
                <w:rtl w:val="0"/>
              </w:rPr>
            </w:r>
          </w:p>
          <w:p w:rsidR="00000000" w:rsidDel="00000000" w:rsidP="00000000" w:rsidRDefault="00000000" w:rsidRPr="00000000" w14:paraId="00000286">
            <w:pPr>
              <w:jc w:val="center"/>
              <w:rPr>
                <w:color w:val="000000"/>
                <w:sz w:val="18"/>
                <w:szCs w:val="18"/>
              </w:rPr>
            </w:pPr>
            <w:r w:rsidDel="00000000" w:rsidR="00000000" w:rsidRPr="00000000">
              <w:rPr>
                <w:color w:val="000000"/>
                <w:sz w:val="18"/>
                <w:szCs w:val="18"/>
                <w:rtl w:val="0"/>
              </w:rPr>
              <w:t xml:space="preserve">05/01-05/05</w:t>
            </w:r>
          </w:p>
        </w:tc>
        <w:tc>
          <w:tcPr>
            <w:shd w:fill="auto" w:val="clear"/>
          </w:tcPr>
          <w:p w:rsidR="00000000" w:rsidDel="00000000" w:rsidP="00000000" w:rsidRDefault="00000000" w:rsidRPr="00000000" w14:paraId="00000287">
            <w:pPr>
              <w:spacing w:line="260" w:lineRule="auto"/>
              <w:jc w:val="left"/>
              <w:rPr/>
            </w:pPr>
            <w:r w:rsidDel="00000000" w:rsidR="00000000" w:rsidRPr="00000000">
              <w:rPr>
                <w:rFonts w:ascii="Gungsuh" w:cs="Gungsuh" w:eastAsia="Gungsuh" w:hAnsi="Gungsuh"/>
                <w:rtl w:val="0"/>
              </w:rPr>
              <w:t xml:space="preserve">Ha-IV-1 網／牆性球類運動動作組合及團隊戰術。</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88">
            <w:pPr>
              <w:spacing w:line="260" w:lineRule="auto"/>
              <w:jc w:val="left"/>
              <w:rPr/>
            </w:pPr>
            <w:r w:rsidDel="00000000" w:rsidR="00000000" w:rsidRPr="00000000">
              <w:rPr>
                <w:rFonts w:ascii="DFKai-SB" w:cs="DFKai-SB" w:eastAsia="DFKai-SB" w:hAnsi="DFKai-SB"/>
                <w:rtl w:val="0"/>
              </w:rPr>
              <w:t xml:space="preserve">1c-IV-1 了解各項運動基礎原理和規則。</w:t>
            </w:r>
            <w:r w:rsidDel="00000000" w:rsidR="00000000" w:rsidRPr="00000000">
              <w:rPr>
                <w:rtl w:val="0"/>
              </w:rPr>
            </w:r>
          </w:p>
          <w:p w:rsidR="00000000" w:rsidDel="00000000" w:rsidP="00000000" w:rsidRDefault="00000000" w:rsidRPr="00000000" w14:paraId="00000289">
            <w:pPr>
              <w:spacing w:line="260" w:lineRule="auto"/>
              <w:jc w:val="left"/>
              <w:rPr/>
            </w:pPr>
            <w:r w:rsidDel="00000000" w:rsidR="00000000" w:rsidRPr="00000000">
              <w:rPr>
                <w:rFonts w:ascii="DFKai-SB" w:cs="DFKai-SB" w:eastAsia="DFKai-SB" w:hAnsi="DFKai-SB"/>
                <w:rtl w:val="0"/>
              </w:rPr>
              <w:t xml:space="preserve">1d-IV-1 了解各項運動技能原理。</w:t>
            </w:r>
            <w:r w:rsidDel="00000000" w:rsidR="00000000" w:rsidRPr="00000000">
              <w:rPr>
                <w:rtl w:val="0"/>
              </w:rPr>
            </w:r>
          </w:p>
          <w:p w:rsidR="00000000" w:rsidDel="00000000" w:rsidP="00000000" w:rsidRDefault="00000000" w:rsidRPr="00000000" w14:paraId="0000028A">
            <w:pPr>
              <w:spacing w:line="260" w:lineRule="auto"/>
              <w:jc w:val="left"/>
              <w:rPr/>
            </w:pPr>
            <w:r w:rsidDel="00000000" w:rsidR="00000000" w:rsidRPr="00000000">
              <w:rPr>
                <w:rFonts w:ascii="DFKai-SB" w:cs="DFKai-SB" w:eastAsia="DFKai-SB" w:hAnsi="DFKai-SB"/>
                <w:rtl w:val="0"/>
              </w:rPr>
              <w:t xml:space="preserve">1d-IV-3 應用運動比賽的各項策略。</w:t>
            </w:r>
            <w:r w:rsidDel="00000000" w:rsidR="00000000" w:rsidRPr="00000000">
              <w:rPr>
                <w:rtl w:val="0"/>
              </w:rPr>
            </w:r>
          </w:p>
          <w:p w:rsidR="00000000" w:rsidDel="00000000" w:rsidP="00000000" w:rsidRDefault="00000000" w:rsidRPr="00000000" w14:paraId="0000028B">
            <w:pPr>
              <w:spacing w:line="260" w:lineRule="auto"/>
              <w:jc w:val="left"/>
              <w:rPr/>
            </w:pPr>
            <w:r w:rsidDel="00000000" w:rsidR="00000000" w:rsidRPr="00000000">
              <w:rPr>
                <w:rFonts w:ascii="DFKai-SB" w:cs="DFKai-SB" w:eastAsia="DFKai-SB" w:hAnsi="DFKai-SB"/>
                <w:rtl w:val="0"/>
              </w:rPr>
              <w:t xml:space="preserve">2c-IV-2 表現利他合群的態度，與他人理性溝通與和諧互動。</w:t>
            </w:r>
            <w:r w:rsidDel="00000000" w:rsidR="00000000" w:rsidRPr="00000000">
              <w:rPr>
                <w:rtl w:val="0"/>
              </w:rPr>
            </w:r>
          </w:p>
          <w:p w:rsidR="00000000" w:rsidDel="00000000" w:rsidP="00000000" w:rsidRDefault="00000000" w:rsidRPr="00000000" w14:paraId="0000028C">
            <w:pPr>
              <w:spacing w:line="260" w:lineRule="auto"/>
              <w:jc w:val="left"/>
              <w:rPr/>
            </w:pPr>
            <w:r w:rsidDel="00000000" w:rsidR="00000000" w:rsidRPr="00000000">
              <w:rPr>
                <w:rFonts w:ascii="DFKai-SB" w:cs="DFKai-SB" w:eastAsia="DFKai-SB" w:hAnsi="DFKai-SB"/>
                <w:rtl w:val="0"/>
              </w:rPr>
              <w:t xml:space="preserve">3d-IV-1 運用運動技術的學習策略。</w:t>
            </w:r>
            <w:r w:rsidDel="00000000" w:rsidR="00000000" w:rsidRPr="00000000">
              <w:rPr>
                <w:rtl w:val="0"/>
              </w:rPr>
            </w:r>
          </w:p>
          <w:p w:rsidR="00000000" w:rsidDel="00000000" w:rsidP="00000000" w:rsidRDefault="00000000" w:rsidRPr="00000000" w14:paraId="0000028D">
            <w:pPr>
              <w:spacing w:line="260" w:lineRule="auto"/>
              <w:jc w:val="left"/>
              <w:rPr/>
            </w:pPr>
            <w:r w:rsidDel="00000000" w:rsidR="00000000" w:rsidRPr="00000000">
              <w:rPr>
                <w:rFonts w:ascii="DFKai-SB" w:cs="DFKai-SB" w:eastAsia="DFKai-SB" w:hAnsi="DFKai-SB"/>
                <w:rtl w:val="0"/>
              </w:rPr>
              <w:t xml:space="preserve">3d-IV-2 運用運動比賽中的各種策略。</w:t>
            </w:r>
            <w:r w:rsidDel="00000000" w:rsidR="00000000" w:rsidRPr="00000000">
              <w:rPr>
                <w:rtl w:val="0"/>
              </w:rPr>
            </w:r>
          </w:p>
          <w:p w:rsidR="00000000" w:rsidDel="00000000" w:rsidP="00000000" w:rsidRDefault="00000000" w:rsidRPr="00000000" w14:paraId="0000028E">
            <w:pPr>
              <w:spacing w:line="260" w:lineRule="auto"/>
              <w:jc w:val="left"/>
              <w:rPr/>
            </w:pPr>
            <w:r w:rsidDel="00000000" w:rsidR="00000000" w:rsidRPr="00000000">
              <w:rPr>
                <w:rFonts w:ascii="DFKai-SB" w:cs="DFKai-SB" w:eastAsia="DFKai-SB" w:hAnsi="DFKai-SB"/>
                <w:rtl w:val="0"/>
              </w:rPr>
              <w:t xml:space="preserve">3d-IV-3 應用思考與分析能力，解決運動情境的問題。</w:t>
            </w:r>
            <w:r w:rsidDel="00000000" w:rsidR="00000000" w:rsidRPr="00000000">
              <w:rPr>
                <w:rtl w:val="0"/>
              </w:rPr>
            </w:r>
          </w:p>
          <w:p w:rsidR="00000000" w:rsidDel="00000000" w:rsidP="00000000" w:rsidRDefault="00000000" w:rsidRPr="00000000" w14:paraId="0000028F">
            <w:pPr>
              <w:spacing w:line="260" w:lineRule="auto"/>
              <w:jc w:val="left"/>
              <w:rPr/>
            </w:pPr>
            <w:r w:rsidDel="00000000" w:rsidR="00000000" w:rsidRPr="00000000">
              <w:rPr>
                <w:rFonts w:ascii="DFKai-SB" w:cs="DFKai-SB" w:eastAsia="DFKai-SB" w:hAnsi="DFKai-SB"/>
                <w:rtl w:val="0"/>
              </w:rPr>
              <w:t xml:space="preserve">4d-IV-1 發展適合個人之專項運動技能。</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90">
            <w:pPr>
              <w:spacing w:line="260" w:lineRule="auto"/>
              <w:jc w:val="left"/>
              <w:rPr/>
            </w:pPr>
            <w:r w:rsidDel="00000000" w:rsidR="00000000" w:rsidRPr="00000000">
              <w:rPr>
                <w:rFonts w:ascii="DFKai-SB" w:cs="DFKai-SB" w:eastAsia="DFKai-SB" w:hAnsi="DFKai-SB"/>
                <w:rtl w:val="0"/>
              </w:rPr>
              <w:t xml:space="preserve">第五篇運動大進擊</w:t>
            </w:r>
            <w:r w:rsidDel="00000000" w:rsidR="00000000" w:rsidRPr="00000000">
              <w:rPr>
                <w:rtl w:val="0"/>
              </w:rPr>
            </w:r>
          </w:p>
          <w:p w:rsidR="00000000" w:rsidDel="00000000" w:rsidP="00000000" w:rsidRDefault="00000000" w:rsidRPr="00000000" w14:paraId="00000291">
            <w:pPr>
              <w:spacing w:line="260" w:lineRule="auto"/>
              <w:jc w:val="left"/>
              <w:rPr/>
            </w:pPr>
            <w:r w:rsidDel="00000000" w:rsidR="00000000" w:rsidRPr="00000000">
              <w:rPr>
                <w:rFonts w:ascii="DFKai-SB" w:cs="DFKai-SB" w:eastAsia="DFKai-SB" w:hAnsi="DFKai-SB"/>
                <w:rtl w:val="0"/>
              </w:rPr>
              <w:t xml:space="preserve">第二章排球</w:t>
            </w:r>
            <w:r w:rsidDel="00000000" w:rsidR="00000000" w:rsidRPr="00000000">
              <w:rPr>
                <w:rtl w:val="0"/>
              </w:rPr>
            </w:r>
          </w:p>
          <w:p w:rsidR="00000000" w:rsidDel="00000000" w:rsidP="00000000" w:rsidRDefault="00000000" w:rsidRPr="00000000" w14:paraId="00000292">
            <w:pPr>
              <w:spacing w:line="260" w:lineRule="auto"/>
              <w:jc w:val="left"/>
              <w:rPr>
                <w:b w:val="1"/>
              </w:rPr>
            </w:pPr>
            <w:r w:rsidDel="00000000" w:rsidR="00000000" w:rsidRPr="00000000">
              <w:rPr>
                <w:rFonts w:ascii="DFKai-SB" w:cs="DFKai-SB" w:eastAsia="DFKai-SB" w:hAnsi="DFKai-SB"/>
                <w:b w:val="1"/>
                <w:rtl w:val="0"/>
              </w:rPr>
              <w:t xml:space="preserve">一、活動「自拋自扣（以右手二步助跑為例）」</w:t>
            </w:r>
            <w:r w:rsidDel="00000000" w:rsidR="00000000" w:rsidRPr="00000000">
              <w:rPr>
                <w:rtl w:val="0"/>
              </w:rPr>
            </w:r>
          </w:p>
          <w:p w:rsidR="00000000" w:rsidDel="00000000" w:rsidP="00000000" w:rsidRDefault="00000000" w:rsidRPr="00000000" w14:paraId="00000293">
            <w:pPr>
              <w:spacing w:line="260" w:lineRule="auto"/>
              <w:jc w:val="left"/>
              <w:rPr/>
            </w:pPr>
            <w:r w:rsidDel="00000000" w:rsidR="00000000" w:rsidRPr="00000000">
              <w:rPr>
                <w:rFonts w:ascii="DFKai-SB" w:cs="DFKai-SB" w:eastAsia="DFKai-SB" w:hAnsi="DFKai-SB"/>
                <w:rtl w:val="0"/>
              </w:rPr>
              <w:t xml:space="preserve">說明：已經接近比賽扣球方式，一人一顆球完成整套扣球技術練習。</w:t>
            </w:r>
            <w:r w:rsidDel="00000000" w:rsidR="00000000" w:rsidRPr="00000000">
              <w:rPr>
                <w:rtl w:val="0"/>
              </w:rPr>
            </w:r>
          </w:p>
          <w:p w:rsidR="00000000" w:rsidDel="00000000" w:rsidP="00000000" w:rsidRDefault="00000000" w:rsidRPr="00000000" w14:paraId="00000294">
            <w:pPr>
              <w:spacing w:line="260" w:lineRule="auto"/>
              <w:jc w:val="left"/>
              <w:rPr/>
            </w:pPr>
            <w:r w:rsidDel="00000000" w:rsidR="00000000" w:rsidRPr="00000000">
              <w:rPr>
                <w:rFonts w:ascii="DFKai-SB" w:cs="DFKai-SB" w:eastAsia="DFKai-SB" w:hAnsi="DFKai-SB"/>
                <w:rtl w:val="0"/>
              </w:rPr>
              <w:t xml:space="preserve">講解：男生球網高度設定在220公分、女生200公分，用二個場地進行活動，高度降低讓初次自拋自扣的學生對球網較無壓力。</w:t>
            </w:r>
            <w:r w:rsidDel="00000000" w:rsidR="00000000" w:rsidRPr="00000000">
              <w:rPr>
                <w:rtl w:val="0"/>
              </w:rPr>
            </w:r>
          </w:p>
          <w:p w:rsidR="00000000" w:rsidDel="00000000" w:rsidP="00000000" w:rsidRDefault="00000000" w:rsidRPr="00000000" w14:paraId="00000295">
            <w:pPr>
              <w:spacing w:line="260" w:lineRule="auto"/>
              <w:jc w:val="left"/>
              <w:rPr/>
            </w:pPr>
            <w:r w:rsidDel="00000000" w:rsidR="00000000" w:rsidRPr="00000000">
              <w:rPr>
                <w:rFonts w:ascii="DFKai-SB" w:cs="DFKai-SB" w:eastAsia="DFKai-SB" w:hAnsi="DFKai-SB"/>
                <w:rtl w:val="0"/>
              </w:rPr>
              <w:t xml:space="preserve">示範：準備動作在距離球網6公尺位置拋球助跑，在空中擊球位置大約距離球網還有3公尺的距離，因此，手掌用推平方式扣球，讓球越過球網落在對面後場位置。</w:t>
            </w:r>
            <w:r w:rsidDel="00000000" w:rsidR="00000000" w:rsidRPr="00000000">
              <w:rPr>
                <w:rtl w:val="0"/>
              </w:rPr>
            </w:r>
          </w:p>
          <w:p w:rsidR="00000000" w:rsidDel="00000000" w:rsidP="00000000" w:rsidRDefault="00000000" w:rsidRPr="00000000" w14:paraId="00000296">
            <w:pPr>
              <w:spacing w:line="260" w:lineRule="auto"/>
              <w:jc w:val="left"/>
              <w:rPr/>
            </w:pPr>
            <w:r w:rsidDel="00000000" w:rsidR="00000000" w:rsidRPr="00000000">
              <w:rPr>
                <w:rFonts w:ascii="DFKai-SB" w:cs="DFKai-SB" w:eastAsia="DFKai-SB" w:hAnsi="DFKai-SB"/>
                <w:rtl w:val="0"/>
              </w:rPr>
              <w:t xml:space="preserve">操作：自己拋球、自己扣球，可以讓初學者自行掌握擊球點，拋球拋歪了，或者助跑起跳時機沒有抓準，都可以透過練習加以改善。</w:t>
            </w:r>
            <w:r w:rsidDel="00000000" w:rsidR="00000000" w:rsidRPr="00000000">
              <w:rPr>
                <w:rtl w:val="0"/>
              </w:rPr>
            </w:r>
          </w:p>
          <w:p w:rsidR="00000000" w:rsidDel="00000000" w:rsidP="00000000" w:rsidRDefault="00000000" w:rsidRPr="00000000" w14:paraId="00000297">
            <w:pPr>
              <w:spacing w:line="260" w:lineRule="auto"/>
              <w:jc w:val="left"/>
              <w:rPr/>
            </w:pPr>
            <w:r w:rsidDel="00000000" w:rsidR="00000000" w:rsidRPr="00000000">
              <w:rPr>
                <w:rFonts w:ascii="DFKai-SB" w:cs="DFKai-SB" w:eastAsia="DFKai-SB" w:hAnsi="DFKai-SB"/>
                <w:b w:val="1"/>
                <w:rtl w:val="0"/>
              </w:rPr>
              <w:t xml:space="preserve">二、活動「連續扣中間高球練習」</w:t>
            </w:r>
            <w:r w:rsidDel="00000000" w:rsidR="00000000" w:rsidRPr="00000000">
              <w:rPr>
                <w:rtl w:val="0"/>
              </w:rPr>
            </w:r>
          </w:p>
          <w:p w:rsidR="00000000" w:rsidDel="00000000" w:rsidP="00000000" w:rsidRDefault="00000000" w:rsidRPr="00000000" w14:paraId="00000298">
            <w:pPr>
              <w:spacing w:line="260" w:lineRule="auto"/>
              <w:jc w:val="left"/>
              <w:rPr/>
            </w:pPr>
            <w:r w:rsidDel="00000000" w:rsidR="00000000" w:rsidRPr="00000000">
              <w:rPr>
                <w:rFonts w:ascii="DFKai-SB" w:cs="DFKai-SB" w:eastAsia="DFKai-SB" w:hAnsi="DFKai-SB"/>
                <w:rtl w:val="0"/>
              </w:rPr>
              <w:t xml:space="preserve">說明：比賽戰術中常見的中間高球，在學會自我掌握扣球技術後，要轉換成接近比賽類型，由他人送球再進行扣球技術，完成合作模式。</w:t>
            </w:r>
            <w:r w:rsidDel="00000000" w:rsidR="00000000" w:rsidRPr="00000000">
              <w:rPr>
                <w:rtl w:val="0"/>
              </w:rPr>
            </w:r>
          </w:p>
          <w:p w:rsidR="00000000" w:rsidDel="00000000" w:rsidP="00000000" w:rsidRDefault="00000000" w:rsidRPr="00000000" w14:paraId="00000299">
            <w:pPr>
              <w:spacing w:line="260" w:lineRule="auto"/>
              <w:jc w:val="left"/>
              <w:rPr/>
            </w:pPr>
            <w:r w:rsidDel="00000000" w:rsidR="00000000" w:rsidRPr="00000000">
              <w:rPr>
                <w:rFonts w:ascii="DFKai-SB" w:cs="DFKai-SB" w:eastAsia="DFKai-SB" w:hAnsi="DFKai-SB"/>
                <w:rtl w:val="0"/>
              </w:rPr>
              <w:t xml:space="preserve">講解：雖然已降低球網高度，但初學者還是會不適應扣球與球網的關係，一開始鼓勵學生先將球扣過球網，再慢慢要求動作和力量。</w:t>
            </w:r>
            <w:r w:rsidDel="00000000" w:rsidR="00000000" w:rsidRPr="00000000">
              <w:rPr>
                <w:rtl w:val="0"/>
              </w:rPr>
            </w:r>
          </w:p>
          <w:p w:rsidR="00000000" w:rsidDel="00000000" w:rsidP="00000000" w:rsidRDefault="00000000" w:rsidRPr="00000000" w14:paraId="0000029A">
            <w:pPr>
              <w:spacing w:line="260" w:lineRule="auto"/>
              <w:jc w:val="left"/>
              <w:rPr/>
            </w:pPr>
            <w:r w:rsidDel="00000000" w:rsidR="00000000" w:rsidRPr="00000000">
              <w:rPr>
                <w:rFonts w:ascii="DFKai-SB" w:cs="DFKai-SB" w:eastAsia="DFKai-SB" w:hAnsi="DFKai-SB"/>
                <w:rtl w:val="0"/>
              </w:rPr>
              <w:t xml:space="preserve">示範：由他人送球時，雙方需要事先設定好每一個號碼代表多少的高度、位置，甚至是速度，這樣才能在共同意志、默契下完成組織扣球。</w:t>
            </w:r>
            <w:r w:rsidDel="00000000" w:rsidR="00000000" w:rsidRPr="00000000">
              <w:rPr>
                <w:rtl w:val="0"/>
              </w:rPr>
            </w:r>
          </w:p>
          <w:p w:rsidR="00000000" w:rsidDel="00000000" w:rsidP="00000000" w:rsidRDefault="00000000" w:rsidRPr="00000000" w14:paraId="0000029B">
            <w:pPr>
              <w:spacing w:line="260" w:lineRule="auto"/>
              <w:jc w:val="left"/>
              <w:rPr/>
            </w:pPr>
            <w:r w:rsidDel="00000000" w:rsidR="00000000" w:rsidRPr="00000000">
              <w:rPr>
                <w:rFonts w:ascii="DFKai-SB" w:cs="DFKai-SB" w:eastAsia="DFKai-SB" w:hAnsi="DFKai-SB"/>
                <w:rtl w:val="0"/>
              </w:rPr>
              <w:t xml:space="preserve">操作：拋球位置、助跑時機需要透過長時間的訓練累積默契，請學生從每一次的扣球練習中，將好的扣球感受記下來，失誤的扣球調整。</w:t>
            </w:r>
            <w:r w:rsidDel="00000000" w:rsidR="00000000" w:rsidRPr="00000000">
              <w:rPr>
                <w:rtl w:val="0"/>
              </w:rPr>
            </w:r>
          </w:p>
        </w:tc>
        <w:tc>
          <w:tcPr>
            <w:shd w:fill="auto" w:val="clear"/>
            <w:tcMar>
              <w:top w:w="100.0" w:type="dxa"/>
              <w:left w:w="20.0" w:type="dxa"/>
              <w:bottom w:w="100.0" w:type="dxa"/>
              <w:right w:w="20.0" w:type="dxa"/>
            </w:tcMar>
            <w:vAlign w:val="center"/>
          </w:tcPr>
          <w:p w:rsidR="00000000" w:rsidDel="00000000" w:rsidP="00000000" w:rsidRDefault="00000000" w:rsidRPr="00000000" w14:paraId="0000029C">
            <w:pPr>
              <w:spacing w:line="260" w:lineRule="auto"/>
              <w:jc w:val="center"/>
              <w:rPr>
                <w:color w:val="000000"/>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9D">
            <w:pPr>
              <w:spacing w:line="260" w:lineRule="auto"/>
              <w:jc w:val="left"/>
              <w:rPr>
                <w:color w:val="000000"/>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9E">
            <w:pPr>
              <w:spacing w:line="260" w:lineRule="auto"/>
              <w:jc w:val="left"/>
              <w:rPr>
                <w:color w:val="000000"/>
                <w:sz w:val="18"/>
                <w:szCs w:val="18"/>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9F">
            <w:pPr>
              <w:ind w:firstLine="0"/>
              <w:jc w:val="left"/>
              <w:rPr>
                <w:sz w:val="16"/>
                <w:szCs w:val="16"/>
              </w:rPr>
            </w:pPr>
            <w:r w:rsidDel="00000000" w:rsidR="00000000" w:rsidRPr="00000000">
              <w:rPr>
                <w:rtl w:val="0"/>
              </w:rPr>
            </w:r>
          </w:p>
        </w:tc>
        <w:tc>
          <w:tcPr>
            <w:shd w:fill="auto" w:val="clear"/>
          </w:tcPr>
          <w:p w:rsidR="00000000" w:rsidDel="00000000" w:rsidP="00000000" w:rsidRDefault="00000000" w:rsidRPr="00000000" w14:paraId="000002A0">
            <w:pPr>
              <w:ind w:hanging="7"/>
              <w:jc w:val="left"/>
              <w:rPr>
                <w:rFonts w:ascii="DFKai-SB" w:cs="DFKai-SB" w:eastAsia="DFKai-SB" w:hAnsi="DFKai-SB"/>
                <w:color w:val="000000"/>
                <w:sz w:val="24"/>
                <w:szCs w:val="24"/>
              </w:rPr>
            </w:pPr>
            <w:r w:rsidDel="00000000" w:rsidR="00000000" w:rsidRPr="00000000">
              <w:rPr>
                <w:rFonts w:ascii="DFKai-SB" w:cs="DFKai-SB" w:eastAsia="DFKai-SB" w:hAnsi="DFKai-SB"/>
                <w:rtl w:val="0"/>
              </w:rPr>
              <w:t xml:space="preserve">配合委外游泳課程安排本次八年級安排803-804進行游泳課程。若沒上游泳課之班級則在校內上體育課。</w:t>
            </w:r>
            <w:r w:rsidDel="00000000" w:rsidR="00000000" w:rsidRPr="00000000">
              <w:rPr>
                <w:rtl w:val="0"/>
              </w:rPr>
            </w:r>
          </w:p>
        </w:tc>
      </w:tr>
      <w:tr>
        <w:trPr>
          <w:cantSplit w:val="0"/>
          <w:trHeight w:val="880" w:hRule="atLeast"/>
          <w:tblHeader w:val="0"/>
        </w:trPr>
        <w:tc>
          <w:tcPr>
            <w:shd w:fill="auto" w:val="clear"/>
            <w:vAlign w:val="center"/>
          </w:tcPr>
          <w:p w:rsidR="00000000" w:rsidDel="00000000" w:rsidP="00000000" w:rsidRDefault="00000000" w:rsidRPr="00000000" w14:paraId="000002A1">
            <w:pPr>
              <w:jc w:val="center"/>
              <w:rPr>
                <w:color w:val="000000"/>
                <w:sz w:val="18"/>
                <w:szCs w:val="18"/>
              </w:rPr>
            </w:pPr>
            <w:sdt>
              <w:sdtPr>
                <w:tag w:val="goog_rdk_38"/>
              </w:sdtPr>
              <w:sdtContent>
                <w:r w:rsidDel="00000000" w:rsidR="00000000" w:rsidRPr="00000000">
                  <w:rPr>
                    <w:rFonts w:ascii="Gungsuh" w:cs="Gungsuh" w:eastAsia="Gungsuh" w:hAnsi="Gungsuh"/>
                    <w:color w:val="000000"/>
                    <w:sz w:val="18"/>
                    <w:szCs w:val="18"/>
                    <w:rtl w:val="0"/>
                  </w:rPr>
                  <w:t xml:space="preserve">`第13週</w:t>
                </w:r>
              </w:sdtContent>
            </w:sdt>
          </w:p>
          <w:p w:rsidR="00000000" w:rsidDel="00000000" w:rsidP="00000000" w:rsidRDefault="00000000" w:rsidRPr="00000000" w14:paraId="000002A2">
            <w:pPr>
              <w:jc w:val="center"/>
              <w:rPr>
                <w:color w:val="000000"/>
                <w:sz w:val="18"/>
                <w:szCs w:val="18"/>
              </w:rPr>
            </w:pPr>
            <w:r w:rsidDel="00000000" w:rsidR="00000000" w:rsidRPr="00000000">
              <w:rPr>
                <w:rtl w:val="0"/>
              </w:rPr>
            </w:r>
          </w:p>
          <w:p w:rsidR="00000000" w:rsidDel="00000000" w:rsidP="00000000" w:rsidRDefault="00000000" w:rsidRPr="00000000" w14:paraId="000002A3">
            <w:pPr>
              <w:jc w:val="center"/>
              <w:rPr>
                <w:color w:val="000000"/>
                <w:sz w:val="18"/>
                <w:szCs w:val="18"/>
              </w:rPr>
            </w:pPr>
            <w:r w:rsidDel="00000000" w:rsidR="00000000" w:rsidRPr="00000000">
              <w:rPr>
                <w:color w:val="000000"/>
                <w:sz w:val="18"/>
                <w:szCs w:val="18"/>
                <w:rtl w:val="0"/>
              </w:rPr>
              <w:t xml:space="preserve">05/08-05/12</w:t>
            </w:r>
          </w:p>
        </w:tc>
        <w:tc>
          <w:tcPr>
            <w:shd w:fill="auto" w:val="clear"/>
          </w:tcPr>
          <w:p w:rsidR="00000000" w:rsidDel="00000000" w:rsidP="00000000" w:rsidRDefault="00000000" w:rsidRPr="00000000" w14:paraId="000002A4">
            <w:pPr>
              <w:spacing w:line="260" w:lineRule="auto"/>
              <w:jc w:val="left"/>
              <w:rPr/>
            </w:pPr>
            <w:r w:rsidDel="00000000" w:rsidR="00000000" w:rsidRPr="00000000">
              <w:rPr>
                <w:rFonts w:ascii="Gungsuh" w:cs="Gungsuh" w:eastAsia="Gungsuh" w:hAnsi="Gungsuh"/>
                <w:rtl w:val="0"/>
              </w:rPr>
              <w:t xml:space="preserve">Ha-IV-1 網／牆性球類運動動作組合及團隊戰術。</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A5">
            <w:pPr>
              <w:spacing w:line="260" w:lineRule="auto"/>
              <w:jc w:val="left"/>
              <w:rPr/>
            </w:pPr>
            <w:r w:rsidDel="00000000" w:rsidR="00000000" w:rsidRPr="00000000">
              <w:rPr>
                <w:rFonts w:ascii="DFKai-SB" w:cs="DFKai-SB" w:eastAsia="DFKai-SB" w:hAnsi="DFKai-SB"/>
                <w:rtl w:val="0"/>
              </w:rPr>
              <w:t xml:space="preserve">1c-IV-1 了解各項運動基礎原理和規則。</w:t>
            </w:r>
            <w:r w:rsidDel="00000000" w:rsidR="00000000" w:rsidRPr="00000000">
              <w:rPr>
                <w:rtl w:val="0"/>
              </w:rPr>
            </w:r>
          </w:p>
          <w:p w:rsidR="00000000" w:rsidDel="00000000" w:rsidP="00000000" w:rsidRDefault="00000000" w:rsidRPr="00000000" w14:paraId="000002A6">
            <w:pPr>
              <w:spacing w:line="260" w:lineRule="auto"/>
              <w:jc w:val="left"/>
              <w:rPr/>
            </w:pPr>
            <w:r w:rsidDel="00000000" w:rsidR="00000000" w:rsidRPr="00000000">
              <w:rPr>
                <w:rFonts w:ascii="DFKai-SB" w:cs="DFKai-SB" w:eastAsia="DFKai-SB" w:hAnsi="DFKai-SB"/>
                <w:rtl w:val="0"/>
              </w:rPr>
              <w:t xml:space="preserve">1d-IV-1 了解各項運動技能原理。</w:t>
            </w:r>
            <w:r w:rsidDel="00000000" w:rsidR="00000000" w:rsidRPr="00000000">
              <w:rPr>
                <w:rtl w:val="0"/>
              </w:rPr>
            </w:r>
          </w:p>
          <w:p w:rsidR="00000000" w:rsidDel="00000000" w:rsidP="00000000" w:rsidRDefault="00000000" w:rsidRPr="00000000" w14:paraId="000002A7">
            <w:pPr>
              <w:spacing w:line="260" w:lineRule="auto"/>
              <w:jc w:val="left"/>
              <w:rPr/>
            </w:pPr>
            <w:r w:rsidDel="00000000" w:rsidR="00000000" w:rsidRPr="00000000">
              <w:rPr>
                <w:rFonts w:ascii="DFKai-SB" w:cs="DFKai-SB" w:eastAsia="DFKai-SB" w:hAnsi="DFKai-SB"/>
                <w:rtl w:val="0"/>
              </w:rPr>
              <w:t xml:space="preserve">1d-IV-3 應用運動比賽的各項策略。</w:t>
            </w:r>
            <w:r w:rsidDel="00000000" w:rsidR="00000000" w:rsidRPr="00000000">
              <w:rPr>
                <w:rtl w:val="0"/>
              </w:rPr>
            </w:r>
          </w:p>
          <w:p w:rsidR="00000000" w:rsidDel="00000000" w:rsidP="00000000" w:rsidRDefault="00000000" w:rsidRPr="00000000" w14:paraId="000002A8">
            <w:pPr>
              <w:spacing w:line="260" w:lineRule="auto"/>
              <w:jc w:val="left"/>
              <w:rPr/>
            </w:pPr>
            <w:r w:rsidDel="00000000" w:rsidR="00000000" w:rsidRPr="00000000">
              <w:rPr>
                <w:rFonts w:ascii="DFKai-SB" w:cs="DFKai-SB" w:eastAsia="DFKai-SB" w:hAnsi="DFKai-SB"/>
                <w:rtl w:val="0"/>
              </w:rPr>
              <w:t xml:space="preserve">2c-IV-2 表現利他合群的態度，與他人理性溝通與和諧互動。</w:t>
            </w:r>
            <w:r w:rsidDel="00000000" w:rsidR="00000000" w:rsidRPr="00000000">
              <w:rPr>
                <w:rtl w:val="0"/>
              </w:rPr>
            </w:r>
          </w:p>
          <w:p w:rsidR="00000000" w:rsidDel="00000000" w:rsidP="00000000" w:rsidRDefault="00000000" w:rsidRPr="00000000" w14:paraId="000002A9">
            <w:pPr>
              <w:spacing w:line="260" w:lineRule="auto"/>
              <w:jc w:val="left"/>
              <w:rPr/>
            </w:pPr>
            <w:r w:rsidDel="00000000" w:rsidR="00000000" w:rsidRPr="00000000">
              <w:rPr>
                <w:rFonts w:ascii="DFKai-SB" w:cs="DFKai-SB" w:eastAsia="DFKai-SB" w:hAnsi="DFKai-SB"/>
                <w:rtl w:val="0"/>
              </w:rPr>
              <w:t xml:space="preserve">3d-IV-1 運用運動技術的學習策略。</w:t>
            </w:r>
            <w:r w:rsidDel="00000000" w:rsidR="00000000" w:rsidRPr="00000000">
              <w:rPr>
                <w:rtl w:val="0"/>
              </w:rPr>
            </w:r>
          </w:p>
          <w:p w:rsidR="00000000" w:rsidDel="00000000" w:rsidP="00000000" w:rsidRDefault="00000000" w:rsidRPr="00000000" w14:paraId="000002AA">
            <w:pPr>
              <w:spacing w:line="260" w:lineRule="auto"/>
              <w:jc w:val="left"/>
              <w:rPr/>
            </w:pPr>
            <w:r w:rsidDel="00000000" w:rsidR="00000000" w:rsidRPr="00000000">
              <w:rPr>
                <w:rFonts w:ascii="DFKai-SB" w:cs="DFKai-SB" w:eastAsia="DFKai-SB" w:hAnsi="DFKai-SB"/>
                <w:rtl w:val="0"/>
              </w:rPr>
              <w:t xml:space="preserve">3d-IV-2 運用運動比賽中的各種策略。</w:t>
            </w:r>
            <w:r w:rsidDel="00000000" w:rsidR="00000000" w:rsidRPr="00000000">
              <w:rPr>
                <w:rtl w:val="0"/>
              </w:rPr>
            </w:r>
          </w:p>
          <w:p w:rsidR="00000000" w:rsidDel="00000000" w:rsidP="00000000" w:rsidRDefault="00000000" w:rsidRPr="00000000" w14:paraId="000002AB">
            <w:pPr>
              <w:spacing w:line="260" w:lineRule="auto"/>
              <w:jc w:val="left"/>
              <w:rPr/>
            </w:pPr>
            <w:r w:rsidDel="00000000" w:rsidR="00000000" w:rsidRPr="00000000">
              <w:rPr>
                <w:rFonts w:ascii="DFKai-SB" w:cs="DFKai-SB" w:eastAsia="DFKai-SB" w:hAnsi="DFKai-SB"/>
                <w:rtl w:val="0"/>
              </w:rPr>
              <w:t xml:space="preserve">3d-IV-3 應用思考與分析能力，解決運動情境的問題。</w:t>
            </w:r>
            <w:r w:rsidDel="00000000" w:rsidR="00000000" w:rsidRPr="00000000">
              <w:rPr>
                <w:rtl w:val="0"/>
              </w:rPr>
            </w:r>
          </w:p>
          <w:p w:rsidR="00000000" w:rsidDel="00000000" w:rsidP="00000000" w:rsidRDefault="00000000" w:rsidRPr="00000000" w14:paraId="000002AC">
            <w:pPr>
              <w:spacing w:line="260" w:lineRule="auto"/>
              <w:jc w:val="left"/>
              <w:rPr/>
            </w:pPr>
            <w:r w:rsidDel="00000000" w:rsidR="00000000" w:rsidRPr="00000000">
              <w:rPr>
                <w:rFonts w:ascii="DFKai-SB" w:cs="DFKai-SB" w:eastAsia="DFKai-SB" w:hAnsi="DFKai-SB"/>
                <w:rtl w:val="0"/>
              </w:rPr>
              <w:t xml:space="preserve">4d-IV-1 發展適合個人之專項運動技能。</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AD">
            <w:pPr>
              <w:spacing w:line="260" w:lineRule="auto"/>
              <w:jc w:val="left"/>
              <w:rPr/>
            </w:pPr>
            <w:r w:rsidDel="00000000" w:rsidR="00000000" w:rsidRPr="00000000">
              <w:rPr>
                <w:rFonts w:ascii="DFKai-SB" w:cs="DFKai-SB" w:eastAsia="DFKai-SB" w:hAnsi="DFKai-SB"/>
                <w:rtl w:val="0"/>
              </w:rPr>
              <w:t xml:space="preserve">第五篇運動大進擊</w:t>
            </w:r>
            <w:r w:rsidDel="00000000" w:rsidR="00000000" w:rsidRPr="00000000">
              <w:rPr>
                <w:rtl w:val="0"/>
              </w:rPr>
            </w:r>
          </w:p>
          <w:p w:rsidR="00000000" w:rsidDel="00000000" w:rsidP="00000000" w:rsidRDefault="00000000" w:rsidRPr="00000000" w14:paraId="000002AE">
            <w:pPr>
              <w:spacing w:line="260" w:lineRule="auto"/>
              <w:jc w:val="left"/>
              <w:rPr/>
            </w:pPr>
            <w:r w:rsidDel="00000000" w:rsidR="00000000" w:rsidRPr="00000000">
              <w:rPr>
                <w:rFonts w:ascii="DFKai-SB" w:cs="DFKai-SB" w:eastAsia="DFKai-SB" w:hAnsi="DFKai-SB"/>
                <w:rtl w:val="0"/>
              </w:rPr>
              <w:t xml:space="preserve">第二章排球</w:t>
            </w:r>
            <w:r w:rsidDel="00000000" w:rsidR="00000000" w:rsidRPr="00000000">
              <w:rPr>
                <w:rtl w:val="0"/>
              </w:rPr>
            </w:r>
          </w:p>
          <w:p w:rsidR="00000000" w:rsidDel="00000000" w:rsidP="00000000" w:rsidRDefault="00000000" w:rsidRPr="00000000" w14:paraId="000002AF">
            <w:pPr>
              <w:spacing w:line="260" w:lineRule="auto"/>
              <w:jc w:val="left"/>
              <w:rPr/>
            </w:pPr>
            <w:r w:rsidDel="00000000" w:rsidR="00000000" w:rsidRPr="00000000">
              <w:rPr>
                <w:rFonts w:ascii="DFKai-SB" w:cs="DFKai-SB" w:eastAsia="DFKai-SB" w:hAnsi="DFKai-SB"/>
                <w:b w:val="1"/>
                <w:rtl w:val="0"/>
              </w:rPr>
              <w:t xml:space="preserve">一、活動「二打二排球比賽」</w:t>
            </w:r>
            <w:r w:rsidDel="00000000" w:rsidR="00000000" w:rsidRPr="00000000">
              <w:rPr>
                <w:rtl w:val="0"/>
              </w:rPr>
            </w:r>
          </w:p>
          <w:p w:rsidR="00000000" w:rsidDel="00000000" w:rsidP="00000000" w:rsidRDefault="00000000" w:rsidRPr="00000000" w14:paraId="000002B0">
            <w:pPr>
              <w:spacing w:line="260" w:lineRule="auto"/>
              <w:jc w:val="left"/>
              <w:rPr/>
            </w:pPr>
            <w:r w:rsidDel="00000000" w:rsidR="00000000" w:rsidRPr="00000000">
              <w:rPr>
                <w:rFonts w:ascii="DFKai-SB" w:cs="DFKai-SB" w:eastAsia="DFKai-SB" w:hAnsi="DFKai-SB"/>
                <w:rtl w:val="0"/>
              </w:rPr>
              <w:t xml:space="preserve">說明：小型模擬排球比賽，可以增加學生處理球的機會，使用每一項基本技術才能讓比賽有效進行。</w:t>
            </w:r>
            <w:r w:rsidDel="00000000" w:rsidR="00000000" w:rsidRPr="00000000">
              <w:rPr>
                <w:rtl w:val="0"/>
              </w:rPr>
            </w:r>
          </w:p>
          <w:p w:rsidR="00000000" w:rsidDel="00000000" w:rsidP="00000000" w:rsidRDefault="00000000" w:rsidRPr="00000000" w14:paraId="000002B1">
            <w:pPr>
              <w:spacing w:line="260" w:lineRule="auto"/>
              <w:jc w:val="left"/>
              <w:rPr/>
            </w:pPr>
            <w:r w:rsidDel="00000000" w:rsidR="00000000" w:rsidRPr="00000000">
              <w:rPr>
                <w:rFonts w:ascii="DFKai-SB" w:cs="DFKai-SB" w:eastAsia="DFKai-SB" w:hAnsi="DFKai-SB"/>
                <w:rtl w:val="0"/>
              </w:rPr>
              <w:t xml:space="preserve">講解：無論9人制、6人制比賽，都有可能技巧性避開處理球的機會，但2人制就無法請隊友協助，可以迫使學生將所學技術展現出來。</w:t>
            </w:r>
            <w:r w:rsidDel="00000000" w:rsidR="00000000" w:rsidRPr="00000000">
              <w:rPr>
                <w:rtl w:val="0"/>
              </w:rPr>
            </w:r>
          </w:p>
          <w:p w:rsidR="00000000" w:rsidDel="00000000" w:rsidP="00000000" w:rsidRDefault="00000000" w:rsidRPr="00000000" w14:paraId="000002B2">
            <w:pPr>
              <w:spacing w:line="260" w:lineRule="auto"/>
              <w:jc w:val="left"/>
              <w:rPr/>
            </w:pPr>
            <w:r w:rsidDel="00000000" w:rsidR="00000000" w:rsidRPr="00000000">
              <w:rPr>
                <w:rFonts w:ascii="DFKai-SB" w:cs="DFKai-SB" w:eastAsia="DFKai-SB" w:hAnsi="DFKai-SB"/>
                <w:rtl w:val="0"/>
              </w:rPr>
              <w:t xml:space="preserve">示範：因為是2人合作的比賽，因此接發球的方向、舉球的方向都要配合隊友的位置來處理，目標就是想辦法將球送過去給對手。</w:t>
            </w:r>
            <w:r w:rsidDel="00000000" w:rsidR="00000000" w:rsidRPr="00000000">
              <w:rPr>
                <w:rtl w:val="0"/>
              </w:rPr>
            </w:r>
          </w:p>
          <w:p w:rsidR="00000000" w:rsidDel="00000000" w:rsidP="00000000" w:rsidRDefault="00000000" w:rsidRPr="00000000" w14:paraId="000002B3">
            <w:pPr>
              <w:spacing w:line="260" w:lineRule="auto"/>
              <w:jc w:val="left"/>
              <w:rPr/>
            </w:pPr>
            <w:r w:rsidDel="00000000" w:rsidR="00000000" w:rsidRPr="00000000">
              <w:rPr>
                <w:rFonts w:ascii="DFKai-SB" w:cs="DFKai-SB" w:eastAsia="DFKai-SB" w:hAnsi="DFKai-SB"/>
                <w:rtl w:val="0"/>
              </w:rPr>
              <w:t xml:space="preserve">操作：活動方式是失誤的人要去撿球，這樣可以讓學生明確的知道比賽規則，也讓學生互相觀察，了解厲害的人是如何一直留在場上。</w:t>
            </w:r>
            <w:r w:rsidDel="00000000" w:rsidR="00000000" w:rsidRPr="00000000">
              <w:rPr>
                <w:rtl w:val="0"/>
              </w:rPr>
            </w:r>
          </w:p>
          <w:p w:rsidR="00000000" w:rsidDel="00000000" w:rsidP="00000000" w:rsidRDefault="00000000" w:rsidRPr="00000000" w14:paraId="000002B4">
            <w:pPr>
              <w:spacing w:line="260" w:lineRule="auto"/>
              <w:jc w:val="left"/>
              <w:rPr>
                <w:b w:val="1"/>
              </w:rPr>
            </w:pPr>
            <w:r w:rsidDel="00000000" w:rsidR="00000000" w:rsidRPr="00000000">
              <w:rPr>
                <w:rFonts w:ascii="DFKai-SB" w:cs="DFKai-SB" w:eastAsia="DFKai-SB" w:hAnsi="DFKai-SB"/>
                <w:b w:val="1"/>
                <w:rtl w:val="0"/>
              </w:rPr>
              <w:t xml:space="preserve">二、活動「個人扣球技術自主訓練」</w:t>
            </w:r>
            <w:r w:rsidDel="00000000" w:rsidR="00000000" w:rsidRPr="00000000">
              <w:rPr>
                <w:rtl w:val="0"/>
              </w:rPr>
            </w:r>
          </w:p>
          <w:p w:rsidR="00000000" w:rsidDel="00000000" w:rsidP="00000000" w:rsidRDefault="00000000" w:rsidRPr="00000000" w14:paraId="000002B5">
            <w:pPr>
              <w:spacing w:line="260" w:lineRule="auto"/>
              <w:jc w:val="left"/>
              <w:rPr/>
            </w:pPr>
            <w:r w:rsidDel="00000000" w:rsidR="00000000" w:rsidRPr="00000000">
              <w:rPr>
                <w:rFonts w:ascii="DFKai-SB" w:cs="DFKai-SB" w:eastAsia="DFKai-SB" w:hAnsi="DFKai-SB"/>
                <w:rtl w:val="0"/>
              </w:rPr>
              <w:t xml:space="preserve">說明：操作時可以面對牆面反彈減少撿球時間，或者利用高台站在球網前實際感受球體方向和速度的變化。</w:t>
            </w:r>
            <w:r w:rsidDel="00000000" w:rsidR="00000000" w:rsidRPr="00000000">
              <w:rPr>
                <w:rtl w:val="0"/>
              </w:rPr>
            </w:r>
          </w:p>
          <w:p w:rsidR="00000000" w:rsidDel="00000000" w:rsidP="00000000" w:rsidRDefault="00000000" w:rsidRPr="00000000" w14:paraId="000002B6">
            <w:pPr>
              <w:spacing w:line="260" w:lineRule="auto"/>
              <w:jc w:val="left"/>
              <w:rPr/>
            </w:pPr>
            <w:r w:rsidDel="00000000" w:rsidR="00000000" w:rsidRPr="00000000">
              <w:rPr>
                <w:rFonts w:ascii="DFKai-SB" w:cs="DFKai-SB" w:eastAsia="DFKai-SB" w:hAnsi="DFKai-SB"/>
                <w:rtl w:val="0"/>
              </w:rPr>
              <w:t xml:space="preserve">講解：扣出左、右斜線技術只是包覆球體的左半邊或右半邊，讓球體的旋轉方向改變，提醒學生扣球可變角度越大防守方向就越難掌握。</w:t>
            </w:r>
            <w:r w:rsidDel="00000000" w:rsidR="00000000" w:rsidRPr="00000000">
              <w:rPr>
                <w:rtl w:val="0"/>
              </w:rPr>
            </w:r>
          </w:p>
          <w:p w:rsidR="00000000" w:rsidDel="00000000" w:rsidP="00000000" w:rsidRDefault="00000000" w:rsidRPr="00000000" w14:paraId="000002B7">
            <w:pPr>
              <w:spacing w:line="260" w:lineRule="auto"/>
              <w:jc w:val="left"/>
              <w:rPr/>
            </w:pPr>
            <w:r w:rsidDel="00000000" w:rsidR="00000000" w:rsidRPr="00000000">
              <w:rPr>
                <w:rFonts w:ascii="DFKai-SB" w:cs="DFKai-SB" w:eastAsia="DFKai-SB" w:hAnsi="DFKai-SB"/>
                <w:rtl w:val="0"/>
              </w:rPr>
              <w:t xml:space="preserve">示範：刺球是加快球體下墜速度，吊球是減緩球體下降速度，兩者目的都是破壞防守者的節奏，善用時間差也能帶來意想不到的效果。</w:t>
            </w:r>
            <w:r w:rsidDel="00000000" w:rsidR="00000000" w:rsidRPr="00000000">
              <w:rPr>
                <w:rtl w:val="0"/>
              </w:rPr>
            </w:r>
          </w:p>
          <w:p w:rsidR="00000000" w:rsidDel="00000000" w:rsidP="00000000" w:rsidRDefault="00000000" w:rsidRPr="00000000" w14:paraId="000002B8">
            <w:pPr>
              <w:spacing w:line="260" w:lineRule="auto"/>
              <w:jc w:val="left"/>
              <w:rPr/>
            </w:pPr>
            <w:r w:rsidDel="00000000" w:rsidR="00000000" w:rsidRPr="00000000">
              <w:rPr>
                <w:rFonts w:ascii="DFKai-SB" w:cs="DFKai-SB" w:eastAsia="DFKai-SB" w:hAnsi="DFKai-SB"/>
                <w:rtl w:val="0"/>
              </w:rPr>
              <w:t xml:space="preserve">操作：扣平推球是讓球體平擊飛出，接觸到攔網或防守者的身體造成觸球出界，是一項高深的技術，未來再增加攔網技術時會時常用到。</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B9">
            <w:pPr>
              <w:spacing w:line="260" w:lineRule="auto"/>
              <w:jc w:val="center"/>
              <w:rPr/>
            </w:pPr>
            <w:r w:rsidDel="00000000" w:rsidR="00000000" w:rsidRPr="00000000">
              <w:rPr>
                <w:rFonts w:ascii="DFKai-SB" w:cs="DFKai-SB" w:eastAsia="DFKai-SB" w:hAnsi="DFKai-SB"/>
                <w:rtl w:val="0"/>
              </w:rPr>
              <w:t xml:space="preserve">2</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BA">
            <w:pPr>
              <w:spacing w:line="260" w:lineRule="auto"/>
              <w:jc w:val="left"/>
              <w:rPr/>
            </w:pPr>
            <w:r w:rsidDel="00000000" w:rsidR="00000000" w:rsidRPr="00000000">
              <w:rPr>
                <w:rFonts w:ascii="DFKai-SB" w:cs="DFKai-SB" w:eastAsia="DFKai-SB" w:hAnsi="DFKai-SB"/>
                <w:rtl w:val="0"/>
              </w:rPr>
              <w:t xml:space="preserve">1.教學影片</w:t>
            </w:r>
            <w:r w:rsidDel="00000000" w:rsidR="00000000" w:rsidRPr="00000000">
              <w:rPr>
                <w:rtl w:val="0"/>
              </w:rPr>
            </w:r>
          </w:p>
          <w:p w:rsidR="00000000" w:rsidDel="00000000" w:rsidP="00000000" w:rsidRDefault="00000000" w:rsidRPr="00000000" w14:paraId="000002BB">
            <w:pPr>
              <w:spacing w:line="260" w:lineRule="auto"/>
              <w:jc w:val="left"/>
              <w:rPr/>
            </w:pPr>
            <w:r w:rsidDel="00000000" w:rsidR="00000000" w:rsidRPr="00000000">
              <w:rPr>
                <w:rFonts w:ascii="DFKai-SB" w:cs="DFKai-SB" w:eastAsia="DFKai-SB" w:hAnsi="DFKai-SB"/>
                <w:rtl w:val="0"/>
              </w:rPr>
              <w:t xml:space="preserve">2.教用版電子教科書</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BC">
            <w:pPr>
              <w:spacing w:line="260" w:lineRule="auto"/>
              <w:jc w:val="left"/>
              <w:rPr/>
            </w:pPr>
            <w:r w:rsidDel="00000000" w:rsidR="00000000" w:rsidRPr="00000000">
              <w:rPr>
                <w:rFonts w:ascii="DFKai-SB" w:cs="DFKai-SB" w:eastAsia="DFKai-SB" w:hAnsi="DFKai-SB"/>
                <w:rtl w:val="0"/>
              </w:rPr>
              <w:t xml:space="preserve">說明</w:t>
            </w:r>
            <w:r w:rsidDel="00000000" w:rsidR="00000000" w:rsidRPr="00000000">
              <w:rPr>
                <w:rtl w:val="0"/>
              </w:rPr>
            </w:r>
          </w:p>
          <w:p w:rsidR="00000000" w:rsidDel="00000000" w:rsidP="00000000" w:rsidRDefault="00000000" w:rsidRPr="00000000" w14:paraId="000002BD">
            <w:pPr>
              <w:spacing w:line="260" w:lineRule="auto"/>
              <w:jc w:val="left"/>
              <w:rPr/>
            </w:pPr>
            <w:r w:rsidDel="00000000" w:rsidR="00000000" w:rsidRPr="00000000">
              <w:rPr>
                <w:rFonts w:ascii="DFKai-SB" w:cs="DFKai-SB" w:eastAsia="DFKai-SB" w:hAnsi="DFKai-SB"/>
                <w:rtl w:val="0"/>
              </w:rPr>
              <w:t xml:space="preserve">問答</w:t>
            </w:r>
            <w:r w:rsidDel="00000000" w:rsidR="00000000" w:rsidRPr="00000000">
              <w:rPr>
                <w:rtl w:val="0"/>
              </w:rPr>
            </w:r>
          </w:p>
          <w:p w:rsidR="00000000" w:rsidDel="00000000" w:rsidP="00000000" w:rsidRDefault="00000000" w:rsidRPr="00000000" w14:paraId="000002BE">
            <w:pPr>
              <w:spacing w:line="260" w:lineRule="auto"/>
              <w:jc w:val="left"/>
              <w:rPr/>
            </w:pPr>
            <w:r w:rsidDel="00000000" w:rsidR="00000000" w:rsidRPr="00000000">
              <w:rPr>
                <w:rFonts w:ascii="DFKai-SB" w:cs="DFKai-SB" w:eastAsia="DFKai-SB" w:hAnsi="DFKai-SB"/>
                <w:rtl w:val="0"/>
              </w:rPr>
              <w:t xml:space="preserve">實作</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BF">
            <w:pPr>
              <w:ind w:firstLine="0"/>
              <w:jc w:val="left"/>
              <w:rPr>
                <w:sz w:val="16"/>
                <w:szCs w:val="16"/>
              </w:rPr>
            </w:pPr>
            <w:r w:rsidDel="00000000" w:rsidR="00000000" w:rsidRPr="00000000">
              <w:rPr>
                <w:rtl w:val="0"/>
              </w:rPr>
            </w:r>
          </w:p>
          <w:p w:rsidR="00000000" w:rsidDel="00000000" w:rsidP="00000000" w:rsidRDefault="00000000" w:rsidRPr="00000000" w14:paraId="000002C0">
            <w:pPr>
              <w:ind w:firstLine="0"/>
              <w:jc w:val="left"/>
              <w:rPr>
                <w:sz w:val="16"/>
                <w:szCs w:val="16"/>
              </w:rPr>
            </w:pPr>
            <w:r w:rsidDel="00000000" w:rsidR="00000000" w:rsidRPr="00000000">
              <w:rPr>
                <w:rtl w:val="0"/>
              </w:rPr>
            </w:r>
          </w:p>
        </w:tc>
        <w:tc>
          <w:tcPr>
            <w:shd w:fill="auto" w:val="clear"/>
          </w:tcPr>
          <w:p w:rsidR="00000000" w:rsidDel="00000000" w:rsidP="00000000" w:rsidRDefault="00000000" w:rsidRPr="00000000" w14:paraId="000002C1">
            <w:pPr>
              <w:ind w:hanging="7"/>
              <w:jc w:val="left"/>
              <w:rPr>
                <w:color w:val="000000"/>
                <w:sz w:val="18"/>
                <w:szCs w:val="18"/>
              </w:rPr>
            </w:pPr>
            <w:r w:rsidDel="00000000" w:rsidR="00000000" w:rsidRPr="00000000">
              <w:rPr>
                <w:rtl w:val="0"/>
              </w:rPr>
            </w:r>
          </w:p>
        </w:tc>
      </w:tr>
      <w:tr>
        <w:trPr>
          <w:cantSplit w:val="0"/>
          <w:trHeight w:val="306" w:hRule="atLeast"/>
          <w:tblHeader w:val="0"/>
        </w:trPr>
        <w:tc>
          <w:tcPr>
            <w:shd w:fill="auto" w:val="clear"/>
            <w:vAlign w:val="center"/>
          </w:tcPr>
          <w:p w:rsidR="00000000" w:rsidDel="00000000" w:rsidP="00000000" w:rsidRDefault="00000000" w:rsidRPr="00000000" w14:paraId="000002C2">
            <w:pPr>
              <w:jc w:val="center"/>
              <w:rPr>
                <w:color w:val="000000"/>
                <w:sz w:val="18"/>
                <w:szCs w:val="18"/>
              </w:rPr>
            </w:pPr>
            <w:sdt>
              <w:sdtPr>
                <w:tag w:val="goog_rdk_39"/>
              </w:sdtPr>
              <w:sdtContent>
                <w:r w:rsidDel="00000000" w:rsidR="00000000" w:rsidRPr="00000000">
                  <w:rPr>
                    <w:rFonts w:ascii="Gungsuh" w:cs="Gungsuh" w:eastAsia="Gungsuh" w:hAnsi="Gungsuh"/>
                    <w:color w:val="000000"/>
                    <w:sz w:val="18"/>
                    <w:szCs w:val="18"/>
                    <w:rtl w:val="0"/>
                  </w:rPr>
                  <w:t xml:space="preserve">第14週</w:t>
                </w:r>
              </w:sdtContent>
            </w:sdt>
          </w:p>
          <w:p w:rsidR="00000000" w:rsidDel="00000000" w:rsidP="00000000" w:rsidRDefault="00000000" w:rsidRPr="00000000" w14:paraId="000002C3">
            <w:pPr>
              <w:jc w:val="center"/>
              <w:rPr>
                <w:color w:val="000000"/>
                <w:sz w:val="18"/>
                <w:szCs w:val="18"/>
              </w:rPr>
            </w:pPr>
            <w:r w:rsidDel="00000000" w:rsidR="00000000" w:rsidRPr="00000000">
              <w:rPr>
                <w:rtl w:val="0"/>
              </w:rPr>
            </w:r>
          </w:p>
          <w:p w:rsidR="00000000" w:rsidDel="00000000" w:rsidP="00000000" w:rsidRDefault="00000000" w:rsidRPr="00000000" w14:paraId="000002C4">
            <w:pPr>
              <w:jc w:val="center"/>
              <w:rPr>
                <w:color w:val="000000"/>
                <w:sz w:val="18"/>
                <w:szCs w:val="18"/>
              </w:rPr>
            </w:pPr>
            <w:r w:rsidDel="00000000" w:rsidR="00000000" w:rsidRPr="00000000">
              <w:rPr>
                <w:color w:val="000000"/>
                <w:sz w:val="18"/>
                <w:szCs w:val="18"/>
                <w:rtl w:val="0"/>
              </w:rPr>
              <w:t xml:space="preserve">05/15-05/19</w:t>
            </w:r>
          </w:p>
        </w:tc>
        <w:tc>
          <w:tcPr>
            <w:shd w:fill="auto" w:val="clear"/>
          </w:tcPr>
          <w:p w:rsidR="00000000" w:rsidDel="00000000" w:rsidP="00000000" w:rsidRDefault="00000000" w:rsidRPr="00000000" w14:paraId="000002C5">
            <w:pPr>
              <w:spacing w:line="260" w:lineRule="auto"/>
              <w:jc w:val="left"/>
              <w:rPr/>
            </w:pPr>
            <w:r w:rsidDel="00000000" w:rsidR="00000000" w:rsidRPr="00000000">
              <w:rPr>
                <w:rFonts w:ascii="Gungsuh" w:cs="Gungsuh" w:eastAsia="Gungsuh" w:hAnsi="Gungsuh"/>
                <w:rtl w:val="0"/>
              </w:rPr>
              <w:t xml:space="preserve">Ha-IV-1 網／牆性球類運動動作組合及團隊戰術。</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C6">
            <w:pPr>
              <w:spacing w:line="260" w:lineRule="auto"/>
              <w:jc w:val="left"/>
              <w:rPr/>
            </w:pPr>
            <w:r w:rsidDel="00000000" w:rsidR="00000000" w:rsidRPr="00000000">
              <w:rPr>
                <w:rFonts w:ascii="DFKai-SB" w:cs="DFKai-SB" w:eastAsia="DFKai-SB" w:hAnsi="DFKai-SB"/>
                <w:rtl w:val="0"/>
              </w:rPr>
              <w:t xml:space="preserve">1d-IV-1 了解各項運動技能原理。</w:t>
            </w:r>
            <w:r w:rsidDel="00000000" w:rsidR="00000000" w:rsidRPr="00000000">
              <w:rPr>
                <w:rtl w:val="0"/>
              </w:rPr>
            </w:r>
          </w:p>
          <w:p w:rsidR="00000000" w:rsidDel="00000000" w:rsidP="00000000" w:rsidRDefault="00000000" w:rsidRPr="00000000" w14:paraId="000002C7">
            <w:pPr>
              <w:spacing w:line="260" w:lineRule="auto"/>
              <w:jc w:val="left"/>
              <w:rPr/>
            </w:pPr>
            <w:r w:rsidDel="00000000" w:rsidR="00000000" w:rsidRPr="00000000">
              <w:rPr>
                <w:rFonts w:ascii="DFKai-SB" w:cs="DFKai-SB" w:eastAsia="DFKai-SB" w:hAnsi="DFKai-SB"/>
                <w:rtl w:val="0"/>
              </w:rPr>
              <w:t xml:space="preserve">3c-IV-1 表現局部或全身性的身體控制能力，發展專項運動技能。</w:t>
            </w:r>
            <w:r w:rsidDel="00000000" w:rsidR="00000000" w:rsidRPr="00000000">
              <w:rPr>
                <w:rtl w:val="0"/>
              </w:rPr>
            </w:r>
          </w:p>
          <w:p w:rsidR="00000000" w:rsidDel="00000000" w:rsidP="00000000" w:rsidRDefault="00000000" w:rsidRPr="00000000" w14:paraId="000002C8">
            <w:pPr>
              <w:spacing w:line="260" w:lineRule="auto"/>
              <w:jc w:val="left"/>
              <w:rPr/>
            </w:pPr>
            <w:r w:rsidDel="00000000" w:rsidR="00000000" w:rsidRPr="00000000">
              <w:rPr>
                <w:rFonts w:ascii="DFKai-SB" w:cs="DFKai-SB" w:eastAsia="DFKai-SB" w:hAnsi="DFKai-SB"/>
                <w:rtl w:val="0"/>
              </w:rPr>
              <w:t xml:space="preserve">4d-IV-1 發展適合個人之專項運動技能。</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C9">
            <w:pPr>
              <w:spacing w:line="260" w:lineRule="auto"/>
              <w:jc w:val="left"/>
              <w:rPr/>
            </w:pPr>
            <w:r w:rsidDel="00000000" w:rsidR="00000000" w:rsidRPr="00000000">
              <w:rPr>
                <w:rFonts w:ascii="DFKai-SB" w:cs="DFKai-SB" w:eastAsia="DFKai-SB" w:hAnsi="DFKai-SB"/>
                <w:rtl w:val="0"/>
              </w:rPr>
              <w:t xml:space="preserve">第五篇運動大進擊</w:t>
            </w:r>
            <w:r w:rsidDel="00000000" w:rsidR="00000000" w:rsidRPr="00000000">
              <w:rPr>
                <w:rtl w:val="0"/>
              </w:rPr>
            </w:r>
          </w:p>
          <w:p w:rsidR="00000000" w:rsidDel="00000000" w:rsidP="00000000" w:rsidRDefault="00000000" w:rsidRPr="00000000" w14:paraId="000002CA">
            <w:pPr>
              <w:spacing w:line="260" w:lineRule="auto"/>
              <w:jc w:val="left"/>
              <w:rPr/>
            </w:pPr>
            <w:r w:rsidDel="00000000" w:rsidR="00000000" w:rsidRPr="00000000">
              <w:rPr>
                <w:rFonts w:ascii="DFKai-SB" w:cs="DFKai-SB" w:eastAsia="DFKai-SB" w:hAnsi="DFKai-SB"/>
                <w:rtl w:val="0"/>
              </w:rPr>
              <w:t xml:space="preserve">第三章桌球</w:t>
            </w:r>
            <w:r w:rsidDel="00000000" w:rsidR="00000000" w:rsidRPr="00000000">
              <w:rPr>
                <w:rtl w:val="0"/>
              </w:rPr>
            </w:r>
          </w:p>
          <w:p w:rsidR="00000000" w:rsidDel="00000000" w:rsidP="00000000" w:rsidRDefault="00000000" w:rsidRPr="00000000" w14:paraId="000002CB">
            <w:pPr>
              <w:spacing w:line="260" w:lineRule="auto"/>
              <w:jc w:val="left"/>
              <w:rPr/>
            </w:pPr>
            <w:r w:rsidDel="00000000" w:rsidR="00000000" w:rsidRPr="00000000">
              <w:rPr>
                <w:rFonts w:ascii="DFKai-SB" w:cs="DFKai-SB" w:eastAsia="DFKai-SB" w:hAnsi="DFKai-SB"/>
                <w:b w:val="1"/>
                <w:rtl w:val="0"/>
              </w:rPr>
              <w:t xml:space="preserve">一、學習引導</w:t>
            </w:r>
            <w:r w:rsidDel="00000000" w:rsidR="00000000" w:rsidRPr="00000000">
              <w:rPr>
                <w:rtl w:val="0"/>
              </w:rPr>
            </w:r>
          </w:p>
          <w:p w:rsidR="00000000" w:rsidDel="00000000" w:rsidP="00000000" w:rsidRDefault="00000000" w:rsidRPr="00000000" w14:paraId="000002CC">
            <w:pPr>
              <w:spacing w:line="260" w:lineRule="auto"/>
              <w:jc w:val="left"/>
              <w:rPr/>
            </w:pPr>
            <w:r w:rsidDel="00000000" w:rsidR="00000000" w:rsidRPr="00000000">
              <w:rPr>
                <w:rFonts w:ascii="DFKai-SB" w:cs="DFKai-SB" w:eastAsia="DFKai-SB" w:hAnsi="DFKai-SB"/>
                <w:rtl w:val="0"/>
              </w:rPr>
              <w:t xml:space="preserve">1.利用課本情境引導學生了解不同的擊球方式，並回顧自己在打桌球時是否也與課本一樣有類似的經驗。</w:t>
            </w:r>
            <w:r w:rsidDel="00000000" w:rsidR="00000000" w:rsidRPr="00000000">
              <w:rPr>
                <w:rtl w:val="0"/>
              </w:rPr>
            </w:r>
          </w:p>
          <w:p w:rsidR="00000000" w:rsidDel="00000000" w:rsidP="00000000" w:rsidRDefault="00000000" w:rsidRPr="00000000" w14:paraId="000002CD">
            <w:pPr>
              <w:spacing w:line="260" w:lineRule="auto"/>
              <w:jc w:val="left"/>
              <w:rPr/>
            </w:pPr>
            <w:r w:rsidDel="00000000" w:rsidR="00000000" w:rsidRPr="00000000">
              <w:rPr>
                <w:rFonts w:ascii="DFKai-SB" w:cs="DFKai-SB" w:eastAsia="DFKai-SB" w:hAnsi="DFKai-SB"/>
                <w:rtl w:val="0"/>
              </w:rPr>
              <w:t xml:space="preserve">2.教師或請專長學生示範抽球，請同學試著說說看差異性在哪裡？</w:t>
            </w:r>
            <w:r w:rsidDel="00000000" w:rsidR="00000000" w:rsidRPr="00000000">
              <w:rPr>
                <w:rtl w:val="0"/>
              </w:rPr>
            </w:r>
          </w:p>
          <w:p w:rsidR="00000000" w:rsidDel="00000000" w:rsidP="00000000" w:rsidRDefault="00000000" w:rsidRPr="00000000" w14:paraId="000002CE">
            <w:pPr>
              <w:spacing w:line="260" w:lineRule="auto"/>
              <w:jc w:val="left"/>
              <w:rPr>
                <w:b w:val="1"/>
              </w:rPr>
            </w:pPr>
            <w:r w:rsidDel="00000000" w:rsidR="00000000" w:rsidRPr="00000000">
              <w:rPr>
                <w:rFonts w:ascii="DFKai-SB" w:cs="DFKai-SB" w:eastAsia="DFKai-SB" w:hAnsi="DFKai-SB"/>
                <w:b w:val="1"/>
                <w:rtl w:val="0"/>
              </w:rPr>
              <w:t xml:space="preserve">二、說明抽球的特性原理與學習好處</w:t>
            </w:r>
            <w:r w:rsidDel="00000000" w:rsidR="00000000" w:rsidRPr="00000000">
              <w:rPr>
                <w:rtl w:val="0"/>
              </w:rPr>
            </w:r>
          </w:p>
          <w:p w:rsidR="00000000" w:rsidDel="00000000" w:rsidP="00000000" w:rsidRDefault="00000000" w:rsidRPr="00000000" w14:paraId="000002CF">
            <w:pPr>
              <w:spacing w:line="260" w:lineRule="auto"/>
              <w:jc w:val="left"/>
              <w:rPr/>
            </w:pPr>
            <w:r w:rsidDel="00000000" w:rsidR="00000000" w:rsidRPr="00000000">
              <w:rPr>
                <w:rFonts w:ascii="DFKai-SB" w:cs="DFKai-SB" w:eastAsia="DFKai-SB" w:hAnsi="DFKai-SB"/>
                <w:rtl w:val="0"/>
              </w:rPr>
              <w:t xml:space="preserve">介紹流體力學馬格努斯效應，使用排球等較大的球體了解抽球的特色與原理，透過常見的棒球變化球、足球香蕉球等說明空氣阻力的影響，並配合課文插圖解釋球在空氣中產生的方向轉移。</w:t>
            </w:r>
            <w:r w:rsidDel="00000000" w:rsidR="00000000" w:rsidRPr="00000000">
              <w:rPr>
                <w:rtl w:val="0"/>
              </w:rPr>
            </w:r>
          </w:p>
          <w:p w:rsidR="00000000" w:rsidDel="00000000" w:rsidP="00000000" w:rsidRDefault="00000000" w:rsidRPr="00000000" w14:paraId="000002D0">
            <w:pPr>
              <w:spacing w:line="260" w:lineRule="auto"/>
              <w:jc w:val="left"/>
              <w:rPr/>
            </w:pPr>
            <w:r w:rsidDel="00000000" w:rsidR="00000000" w:rsidRPr="00000000">
              <w:rPr>
                <w:rFonts w:ascii="DFKai-SB" w:cs="DFKai-SB" w:eastAsia="DFKai-SB" w:hAnsi="DFKai-SB"/>
                <w:b w:val="1"/>
                <w:rtl w:val="0"/>
              </w:rPr>
              <w:t xml:space="preserve">三、正手抽球技術</w:t>
            </w:r>
            <w:r w:rsidDel="00000000" w:rsidR="00000000" w:rsidRPr="00000000">
              <w:rPr>
                <w:rtl w:val="0"/>
              </w:rPr>
            </w:r>
          </w:p>
          <w:p w:rsidR="00000000" w:rsidDel="00000000" w:rsidP="00000000" w:rsidRDefault="00000000" w:rsidRPr="00000000" w14:paraId="000002D1">
            <w:pPr>
              <w:spacing w:line="260" w:lineRule="auto"/>
              <w:jc w:val="left"/>
              <w:rPr/>
            </w:pPr>
            <w:r w:rsidDel="00000000" w:rsidR="00000000" w:rsidRPr="00000000">
              <w:rPr>
                <w:rFonts w:ascii="DFKai-SB" w:cs="DFKai-SB" w:eastAsia="DFKai-SB" w:hAnsi="DFKai-SB"/>
                <w:rtl w:val="0"/>
              </w:rPr>
              <w:t xml:space="preserve">講解：以正手擊球動作為基礎，利用課本三項差異之處說明如何能順利擊出抽球。</w:t>
            </w:r>
            <w:r w:rsidDel="00000000" w:rsidR="00000000" w:rsidRPr="00000000">
              <w:rPr>
                <w:rtl w:val="0"/>
              </w:rPr>
            </w:r>
          </w:p>
          <w:p w:rsidR="00000000" w:rsidDel="00000000" w:rsidP="00000000" w:rsidRDefault="00000000" w:rsidRPr="00000000" w14:paraId="000002D2">
            <w:pPr>
              <w:spacing w:line="260" w:lineRule="auto"/>
              <w:jc w:val="left"/>
              <w:rPr/>
            </w:pPr>
            <w:r w:rsidDel="00000000" w:rsidR="00000000" w:rsidRPr="00000000">
              <w:rPr>
                <w:rFonts w:ascii="DFKai-SB" w:cs="DFKai-SB" w:eastAsia="DFKai-SB" w:hAnsi="DFKai-SB"/>
                <w:rtl w:val="0"/>
              </w:rPr>
              <w:t xml:space="preserve">實作：</w:t>
            </w:r>
            <w:r w:rsidDel="00000000" w:rsidR="00000000" w:rsidRPr="00000000">
              <w:rPr>
                <w:rtl w:val="0"/>
              </w:rPr>
            </w:r>
          </w:p>
          <w:p w:rsidR="00000000" w:rsidDel="00000000" w:rsidP="00000000" w:rsidRDefault="00000000" w:rsidRPr="00000000" w14:paraId="000002D3">
            <w:pPr>
              <w:spacing w:line="260" w:lineRule="auto"/>
              <w:jc w:val="left"/>
              <w:rPr/>
            </w:pPr>
            <w:r w:rsidDel="00000000" w:rsidR="00000000" w:rsidRPr="00000000">
              <w:rPr>
                <w:rFonts w:ascii="DFKai-SB" w:cs="DFKai-SB" w:eastAsia="DFKai-SB" w:hAnsi="DFKai-SB"/>
                <w:rtl w:val="0"/>
              </w:rPr>
              <w:t xml:space="preserve">1.原地揮拍練習。</w:t>
            </w:r>
            <w:r w:rsidDel="00000000" w:rsidR="00000000" w:rsidRPr="00000000">
              <w:rPr>
                <w:rtl w:val="0"/>
              </w:rPr>
            </w:r>
          </w:p>
          <w:p w:rsidR="00000000" w:rsidDel="00000000" w:rsidP="00000000" w:rsidRDefault="00000000" w:rsidRPr="00000000" w14:paraId="000002D4">
            <w:pPr>
              <w:spacing w:line="260" w:lineRule="auto"/>
              <w:jc w:val="left"/>
              <w:rPr/>
            </w:pPr>
            <w:r w:rsidDel="00000000" w:rsidR="00000000" w:rsidRPr="00000000">
              <w:rPr>
                <w:rFonts w:ascii="DFKai-SB" w:cs="DFKai-SB" w:eastAsia="DFKai-SB" w:hAnsi="DFKai-SB"/>
                <w:rtl w:val="0"/>
              </w:rPr>
              <w:t xml:space="preserve">2.利用向上擊球的球感練習方式，在擊球瞬間球拍向身體外側橫移擊球使球體旋轉。</w:t>
            </w:r>
            <w:r w:rsidDel="00000000" w:rsidR="00000000" w:rsidRPr="00000000">
              <w:rPr>
                <w:rtl w:val="0"/>
              </w:rPr>
            </w:r>
          </w:p>
          <w:p w:rsidR="00000000" w:rsidDel="00000000" w:rsidP="00000000" w:rsidRDefault="00000000" w:rsidRPr="00000000" w14:paraId="000002D5">
            <w:pPr>
              <w:spacing w:line="260" w:lineRule="auto"/>
              <w:jc w:val="left"/>
              <w:rPr/>
            </w:pPr>
            <w:r w:rsidDel="00000000" w:rsidR="00000000" w:rsidRPr="00000000">
              <w:rPr>
                <w:rFonts w:ascii="DFKai-SB" w:cs="DFKai-SB" w:eastAsia="DFKai-SB" w:hAnsi="DFKai-SB"/>
                <w:rtl w:val="0"/>
              </w:rPr>
              <w:t xml:space="preserve">提醒：提醒學生在做動作時要時時檢視自己拍面角度是否前傾，軌跡劃上半圓弧線線而非直線，並想像自己擊到球體的位置。</w:t>
            </w:r>
            <w:r w:rsidDel="00000000" w:rsidR="00000000" w:rsidRPr="00000000">
              <w:rPr>
                <w:rtl w:val="0"/>
              </w:rPr>
            </w:r>
          </w:p>
        </w:tc>
        <w:tc>
          <w:tcPr>
            <w:shd w:fill="auto" w:val="clear"/>
            <w:tcMar>
              <w:top w:w="100.0" w:type="dxa"/>
              <w:left w:w="20.0" w:type="dxa"/>
              <w:bottom w:w="100.0" w:type="dxa"/>
              <w:right w:w="20.0" w:type="dxa"/>
            </w:tcMar>
            <w:vAlign w:val="center"/>
          </w:tcPr>
          <w:p w:rsidR="00000000" w:rsidDel="00000000" w:rsidP="00000000" w:rsidRDefault="00000000" w:rsidRPr="00000000" w14:paraId="000002D6">
            <w:pPr>
              <w:spacing w:line="260" w:lineRule="auto"/>
              <w:jc w:val="center"/>
              <w:rPr>
                <w:color w:val="000000"/>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D7">
            <w:pPr>
              <w:spacing w:line="260" w:lineRule="auto"/>
              <w:jc w:val="left"/>
              <w:rPr>
                <w:color w:val="000000"/>
                <w:sz w:val="18"/>
                <w:szCs w:val="18"/>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D8">
            <w:pPr>
              <w:spacing w:line="260" w:lineRule="auto"/>
              <w:jc w:val="left"/>
              <w:rPr>
                <w:color w:val="000000"/>
                <w:sz w:val="18"/>
                <w:szCs w:val="18"/>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D9">
            <w:pPr>
              <w:spacing w:line="260" w:lineRule="auto"/>
              <w:jc w:val="left"/>
              <w:rPr>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2DA">
            <w:pPr>
              <w:ind w:hanging="7"/>
              <w:jc w:val="left"/>
              <w:rPr>
                <w:color w:val="000000"/>
                <w:sz w:val="18"/>
                <w:szCs w:val="18"/>
              </w:rPr>
            </w:pPr>
            <w:sdt>
              <w:sdtPr>
                <w:tag w:val="goog_rdk_40"/>
              </w:sdtPr>
              <w:sdtContent>
                <w:r w:rsidDel="00000000" w:rsidR="00000000" w:rsidRPr="00000000">
                  <w:rPr>
                    <w:rFonts w:ascii="Gungsuh" w:cs="Gungsuh" w:eastAsia="Gungsuh" w:hAnsi="Gungsuh"/>
                    <w:color w:val="000000"/>
                    <w:sz w:val="18"/>
                    <w:szCs w:val="18"/>
                    <w:rtl w:val="0"/>
                  </w:rPr>
                  <w:t xml:space="preserve">05/16、05/17</w:t>
                </w:r>
              </w:sdtContent>
            </w:sdt>
          </w:p>
          <w:p w:rsidR="00000000" w:rsidDel="00000000" w:rsidP="00000000" w:rsidRDefault="00000000" w:rsidRPr="00000000" w14:paraId="000002DB">
            <w:pPr>
              <w:ind w:hanging="7"/>
              <w:jc w:val="left"/>
              <w:rPr>
                <w:color w:val="000000"/>
                <w:sz w:val="18"/>
                <w:szCs w:val="18"/>
              </w:rPr>
            </w:pPr>
            <w:sdt>
              <w:sdtPr>
                <w:tag w:val="goog_rdk_41"/>
              </w:sdtPr>
              <w:sdtContent>
                <w:r w:rsidDel="00000000" w:rsidR="00000000" w:rsidRPr="00000000">
                  <w:rPr>
                    <w:rFonts w:ascii="Gungsuh" w:cs="Gungsuh" w:eastAsia="Gungsuh" w:hAnsi="Gungsuh"/>
                    <w:color w:val="000000"/>
                    <w:sz w:val="18"/>
                    <w:szCs w:val="18"/>
                    <w:rtl w:val="0"/>
                  </w:rPr>
                  <w:t xml:space="preserve">第二次定期評量</w:t>
                </w:r>
              </w:sdtContent>
            </w:sdt>
          </w:p>
          <w:p w:rsidR="00000000" w:rsidDel="00000000" w:rsidP="00000000" w:rsidRDefault="00000000" w:rsidRPr="00000000" w14:paraId="000002DC">
            <w:pPr>
              <w:ind w:hanging="7"/>
              <w:jc w:val="left"/>
              <w:rPr>
                <w:color w:val="000000"/>
                <w:sz w:val="18"/>
                <w:szCs w:val="18"/>
              </w:rPr>
            </w:pPr>
            <w:sdt>
              <w:sdtPr>
                <w:tag w:val="goog_rdk_42"/>
              </w:sdtPr>
              <w:sdtContent>
                <w:r w:rsidDel="00000000" w:rsidR="00000000" w:rsidRPr="00000000">
                  <w:rPr>
                    <w:rFonts w:ascii="Gungsuh" w:cs="Gungsuh" w:eastAsia="Gungsuh" w:hAnsi="Gungsuh"/>
                    <w:color w:val="000000"/>
                    <w:sz w:val="18"/>
                    <w:szCs w:val="18"/>
                    <w:rtl w:val="0"/>
                  </w:rPr>
                  <w:t xml:space="preserve">05/20、05/21</w:t>
                  <w:br w:type="textWrapping"/>
                  <w:t xml:space="preserve">112年國中教育會考</w:t>
                </w:r>
              </w:sdtContent>
            </w:sdt>
          </w:p>
        </w:tc>
      </w:tr>
      <w:tr>
        <w:trPr>
          <w:cantSplit w:val="0"/>
          <w:trHeight w:val="306" w:hRule="atLeast"/>
          <w:tblHeader w:val="0"/>
        </w:trPr>
        <w:tc>
          <w:tcPr>
            <w:shd w:fill="auto" w:val="clear"/>
            <w:vAlign w:val="center"/>
          </w:tcPr>
          <w:p w:rsidR="00000000" w:rsidDel="00000000" w:rsidP="00000000" w:rsidRDefault="00000000" w:rsidRPr="00000000" w14:paraId="000002DD">
            <w:pPr>
              <w:jc w:val="center"/>
              <w:rPr>
                <w:color w:val="000000"/>
                <w:sz w:val="18"/>
                <w:szCs w:val="18"/>
              </w:rPr>
            </w:pPr>
            <w:sdt>
              <w:sdtPr>
                <w:tag w:val="goog_rdk_43"/>
              </w:sdtPr>
              <w:sdtContent>
                <w:r w:rsidDel="00000000" w:rsidR="00000000" w:rsidRPr="00000000">
                  <w:rPr>
                    <w:rFonts w:ascii="Gungsuh" w:cs="Gungsuh" w:eastAsia="Gungsuh" w:hAnsi="Gungsuh"/>
                    <w:color w:val="000000"/>
                    <w:sz w:val="18"/>
                    <w:szCs w:val="18"/>
                    <w:rtl w:val="0"/>
                  </w:rPr>
                  <w:t xml:space="preserve">第15週</w:t>
                </w:r>
              </w:sdtContent>
            </w:sdt>
          </w:p>
          <w:p w:rsidR="00000000" w:rsidDel="00000000" w:rsidP="00000000" w:rsidRDefault="00000000" w:rsidRPr="00000000" w14:paraId="000002DE">
            <w:pPr>
              <w:jc w:val="center"/>
              <w:rPr>
                <w:color w:val="000000"/>
                <w:sz w:val="18"/>
                <w:szCs w:val="18"/>
              </w:rPr>
            </w:pPr>
            <w:r w:rsidDel="00000000" w:rsidR="00000000" w:rsidRPr="00000000">
              <w:rPr>
                <w:rtl w:val="0"/>
              </w:rPr>
            </w:r>
          </w:p>
          <w:p w:rsidR="00000000" w:rsidDel="00000000" w:rsidP="00000000" w:rsidRDefault="00000000" w:rsidRPr="00000000" w14:paraId="000002DF">
            <w:pPr>
              <w:jc w:val="center"/>
              <w:rPr>
                <w:color w:val="000000"/>
                <w:sz w:val="18"/>
                <w:szCs w:val="18"/>
              </w:rPr>
            </w:pPr>
            <w:r w:rsidDel="00000000" w:rsidR="00000000" w:rsidRPr="00000000">
              <w:rPr>
                <w:color w:val="000000"/>
                <w:sz w:val="18"/>
                <w:szCs w:val="18"/>
                <w:rtl w:val="0"/>
              </w:rPr>
              <w:t xml:space="preserve">05/22-05/26</w:t>
            </w:r>
          </w:p>
        </w:tc>
        <w:tc>
          <w:tcPr>
            <w:shd w:fill="auto" w:val="clear"/>
          </w:tcPr>
          <w:p w:rsidR="00000000" w:rsidDel="00000000" w:rsidP="00000000" w:rsidRDefault="00000000" w:rsidRPr="00000000" w14:paraId="000002E0">
            <w:pPr>
              <w:spacing w:line="260" w:lineRule="auto"/>
              <w:jc w:val="left"/>
              <w:rPr/>
            </w:pPr>
            <w:r w:rsidDel="00000000" w:rsidR="00000000" w:rsidRPr="00000000">
              <w:rPr>
                <w:rFonts w:ascii="Gungsuh" w:cs="Gungsuh" w:eastAsia="Gungsuh" w:hAnsi="Gungsuh"/>
                <w:rtl w:val="0"/>
              </w:rPr>
              <w:t xml:space="preserve">Ha-IV-1 網／牆性球類運動動作組合及團隊戰術。</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E1">
            <w:pPr>
              <w:spacing w:line="260" w:lineRule="auto"/>
              <w:jc w:val="left"/>
              <w:rPr/>
            </w:pPr>
            <w:r w:rsidDel="00000000" w:rsidR="00000000" w:rsidRPr="00000000">
              <w:rPr>
                <w:rFonts w:ascii="DFKai-SB" w:cs="DFKai-SB" w:eastAsia="DFKai-SB" w:hAnsi="DFKai-SB"/>
                <w:rtl w:val="0"/>
              </w:rPr>
              <w:t xml:space="preserve">1d-IV-1 了解各項運動技能原理。</w:t>
            </w:r>
            <w:r w:rsidDel="00000000" w:rsidR="00000000" w:rsidRPr="00000000">
              <w:rPr>
                <w:rtl w:val="0"/>
              </w:rPr>
            </w:r>
          </w:p>
          <w:p w:rsidR="00000000" w:rsidDel="00000000" w:rsidP="00000000" w:rsidRDefault="00000000" w:rsidRPr="00000000" w14:paraId="000002E2">
            <w:pPr>
              <w:spacing w:line="260" w:lineRule="auto"/>
              <w:jc w:val="left"/>
              <w:rPr/>
            </w:pPr>
            <w:r w:rsidDel="00000000" w:rsidR="00000000" w:rsidRPr="00000000">
              <w:rPr>
                <w:rFonts w:ascii="DFKai-SB" w:cs="DFKai-SB" w:eastAsia="DFKai-SB" w:hAnsi="DFKai-SB"/>
                <w:rtl w:val="0"/>
              </w:rPr>
              <w:t xml:space="preserve">3c-IV-1 表現局部或全身性的身體控制能力，發展專項運動技能。</w:t>
            </w:r>
            <w:r w:rsidDel="00000000" w:rsidR="00000000" w:rsidRPr="00000000">
              <w:rPr>
                <w:rtl w:val="0"/>
              </w:rPr>
            </w:r>
          </w:p>
          <w:p w:rsidR="00000000" w:rsidDel="00000000" w:rsidP="00000000" w:rsidRDefault="00000000" w:rsidRPr="00000000" w14:paraId="000002E3">
            <w:pPr>
              <w:spacing w:line="260" w:lineRule="auto"/>
              <w:jc w:val="left"/>
              <w:rPr/>
            </w:pPr>
            <w:r w:rsidDel="00000000" w:rsidR="00000000" w:rsidRPr="00000000">
              <w:rPr>
                <w:rFonts w:ascii="DFKai-SB" w:cs="DFKai-SB" w:eastAsia="DFKai-SB" w:hAnsi="DFKai-SB"/>
                <w:rtl w:val="0"/>
              </w:rPr>
              <w:t xml:space="preserve">4d-IV-1 發展適合個人之專項運動技能。</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E4">
            <w:pPr>
              <w:spacing w:line="260" w:lineRule="auto"/>
              <w:jc w:val="left"/>
              <w:rPr/>
            </w:pPr>
            <w:r w:rsidDel="00000000" w:rsidR="00000000" w:rsidRPr="00000000">
              <w:rPr>
                <w:rFonts w:ascii="DFKai-SB" w:cs="DFKai-SB" w:eastAsia="DFKai-SB" w:hAnsi="DFKai-SB"/>
                <w:rtl w:val="0"/>
              </w:rPr>
              <w:t xml:space="preserve">第五篇運動大進擊</w:t>
            </w:r>
            <w:r w:rsidDel="00000000" w:rsidR="00000000" w:rsidRPr="00000000">
              <w:rPr>
                <w:rtl w:val="0"/>
              </w:rPr>
            </w:r>
          </w:p>
          <w:p w:rsidR="00000000" w:rsidDel="00000000" w:rsidP="00000000" w:rsidRDefault="00000000" w:rsidRPr="00000000" w14:paraId="000002E5">
            <w:pPr>
              <w:spacing w:line="260" w:lineRule="auto"/>
              <w:jc w:val="left"/>
              <w:rPr/>
            </w:pPr>
            <w:r w:rsidDel="00000000" w:rsidR="00000000" w:rsidRPr="00000000">
              <w:rPr>
                <w:rFonts w:ascii="DFKai-SB" w:cs="DFKai-SB" w:eastAsia="DFKai-SB" w:hAnsi="DFKai-SB"/>
                <w:rtl w:val="0"/>
              </w:rPr>
              <w:t xml:space="preserve">第三章桌球</w:t>
            </w:r>
            <w:r w:rsidDel="00000000" w:rsidR="00000000" w:rsidRPr="00000000">
              <w:rPr>
                <w:rtl w:val="0"/>
              </w:rPr>
            </w:r>
          </w:p>
          <w:p w:rsidR="00000000" w:rsidDel="00000000" w:rsidP="00000000" w:rsidRDefault="00000000" w:rsidRPr="00000000" w14:paraId="000002E6">
            <w:pPr>
              <w:spacing w:line="260" w:lineRule="auto"/>
              <w:jc w:val="left"/>
              <w:rPr/>
            </w:pPr>
            <w:r w:rsidDel="00000000" w:rsidR="00000000" w:rsidRPr="00000000">
              <w:rPr>
                <w:rFonts w:ascii="DFKai-SB" w:cs="DFKai-SB" w:eastAsia="DFKai-SB" w:hAnsi="DFKai-SB"/>
                <w:b w:val="1"/>
                <w:rtl w:val="0"/>
              </w:rPr>
              <w:t xml:space="preserve">一、活動「抽球停看聽」</w:t>
            </w:r>
            <w:r w:rsidDel="00000000" w:rsidR="00000000" w:rsidRPr="00000000">
              <w:rPr>
                <w:rtl w:val="0"/>
              </w:rPr>
            </w:r>
          </w:p>
          <w:p w:rsidR="00000000" w:rsidDel="00000000" w:rsidP="00000000" w:rsidRDefault="00000000" w:rsidRPr="00000000" w14:paraId="000002E7">
            <w:pPr>
              <w:spacing w:line="260" w:lineRule="auto"/>
              <w:jc w:val="left"/>
              <w:rPr/>
            </w:pPr>
            <w:r w:rsidDel="00000000" w:rsidR="00000000" w:rsidRPr="00000000">
              <w:rPr>
                <w:rFonts w:ascii="DFKai-SB" w:cs="DFKai-SB" w:eastAsia="DFKai-SB" w:hAnsi="DFKai-SB"/>
                <w:rtl w:val="0"/>
              </w:rPr>
              <w:t xml:space="preserve">說明：以順利擊出抽球最重要的三項重點說明擊球方式。</w:t>
            </w:r>
            <w:r w:rsidDel="00000000" w:rsidR="00000000" w:rsidRPr="00000000">
              <w:rPr>
                <w:rtl w:val="0"/>
              </w:rPr>
            </w:r>
          </w:p>
          <w:p w:rsidR="00000000" w:rsidDel="00000000" w:rsidP="00000000" w:rsidRDefault="00000000" w:rsidRPr="00000000" w14:paraId="000002E8">
            <w:pPr>
              <w:spacing w:line="260" w:lineRule="auto"/>
              <w:jc w:val="left"/>
              <w:rPr/>
            </w:pPr>
            <w:r w:rsidDel="00000000" w:rsidR="00000000" w:rsidRPr="00000000">
              <w:rPr>
                <w:rFonts w:ascii="DFKai-SB" w:cs="DFKai-SB" w:eastAsia="DFKai-SB" w:hAnsi="DFKai-SB"/>
                <w:rtl w:val="0"/>
              </w:rPr>
              <w:t xml:space="preserve">示範：重點在於擊球後若球體產生強烈的上旋球，從牆面反彈的球應可停在身體前方或附近而非向身體後方滾動，也需專注地看看球體是否旋轉？擊球聲音為何？都可以幫助了解自己是否成功擊出抽球技術。</w:t>
            </w:r>
            <w:r w:rsidDel="00000000" w:rsidR="00000000" w:rsidRPr="00000000">
              <w:rPr>
                <w:rtl w:val="0"/>
              </w:rPr>
            </w:r>
          </w:p>
          <w:p w:rsidR="00000000" w:rsidDel="00000000" w:rsidP="00000000" w:rsidRDefault="00000000" w:rsidRPr="00000000" w14:paraId="000002E9">
            <w:pPr>
              <w:spacing w:line="260" w:lineRule="auto"/>
              <w:jc w:val="left"/>
              <w:rPr/>
            </w:pPr>
            <w:r w:rsidDel="00000000" w:rsidR="00000000" w:rsidRPr="00000000">
              <w:rPr>
                <w:rFonts w:ascii="DFKai-SB" w:cs="DFKai-SB" w:eastAsia="DFKai-SB" w:hAnsi="DFKai-SB"/>
                <w:rtl w:val="0"/>
              </w:rPr>
              <w:t xml:space="preserve">操作：手部動作能順利做出後，請同學增加身體的旋轉律動，以幫助擊球質量提升。</w:t>
            </w:r>
            <w:r w:rsidDel="00000000" w:rsidR="00000000" w:rsidRPr="00000000">
              <w:rPr>
                <w:rtl w:val="0"/>
              </w:rPr>
            </w:r>
          </w:p>
          <w:p w:rsidR="00000000" w:rsidDel="00000000" w:rsidP="00000000" w:rsidRDefault="00000000" w:rsidRPr="00000000" w14:paraId="000002EA">
            <w:pPr>
              <w:spacing w:line="260" w:lineRule="auto"/>
              <w:jc w:val="left"/>
              <w:rPr/>
            </w:pPr>
            <w:r w:rsidDel="00000000" w:rsidR="00000000" w:rsidRPr="00000000">
              <w:rPr>
                <w:rFonts w:ascii="DFKai-SB" w:cs="DFKai-SB" w:eastAsia="DFKai-SB" w:hAnsi="DFKai-SB"/>
                <w:rtl w:val="0"/>
              </w:rPr>
              <w:t xml:space="preserve">分享：請學生說說看與平擊球的差異。</w:t>
            </w:r>
            <w:r w:rsidDel="00000000" w:rsidR="00000000" w:rsidRPr="00000000">
              <w:rPr>
                <w:rtl w:val="0"/>
              </w:rPr>
            </w:r>
          </w:p>
          <w:p w:rsidR="00000000" w:rsidDel="00000000" w:rsidP="00000000" w:rsidRDefault="00000000" w:rsidRPr="00000000" w14:paraId="000002EB">
            <w:pPr>
              <w:spacing w:line="260" w:lineRule="auto"/>
              <w:jc w:val="left"/>
              <w:rPr/>
            </w:pPr>
            <w:r w:rsidDel="00000000" w:rsidR="00000000" w:rsidRPr="00000000">
              <w:rPr>
                <w:rFonts w:ascii="DFKai-SB" w:cs="DFKai-SB" w:eastAsia="DFKai-SB" w:hAnsi="DFKai-SB"/>
                <w:b w:val="1"/>
                <w:rtl w:val="0"/>
              </w:rPr>
              <w:t xml:space="preserve">二、活動「抽球練習」</w:t>
            </w:r>
            <w:r w:rsidDel="00000000" w:rsidR="00000000" w:rsidRPr="00000000">
              <w:rPr>
                <w:rtl w:val="0"/>
              </w:rPr>
            </w:r>
          </w:p>
          <w:p w:rsidR="00000000" w:rsidDel="00000000" w:rsidP="00000000" w:rsidRDefault="00000000" w:rsidRPr="00000000" w14:paraId="000002EC">
            <w:pPr>
              <w:spacing w:line="260" w:lineRule="auto"/>
              <w:jc w:val="left"/>
              <w:rPr/>
            </w:pPr>
            <w:r w:rsidDel="00000000" w:rsidR="00000000" w:rsidRPr="00000000">
              <w:rPr>
                <w:rFonts w:ascii="DFKai-SB" w:cs="DFKai-SB" w:eastAsia="DFKai-SB" w:hAnsi="DFKai-SB"/>
                <w:rtl w:val="0"/>
              </w:rPr>
              <w:t xml:space="preserve">說明：實際至球桌擊球，提醒學生對牆擊球與對桌擊球，動作原理不變，但擊球的方向角度需做調整。</w:t>
            </w:r>
            <w:r w:rsidDel="00000000" w:rsidR="00000000" w:rsidRPr="00000000">
              <w:rPr>
                <w:rtl w:val="0"/>
              </w:rPr>
            </w:r>
          </w:p>
          <w:p w:rsidR="00000000" w:rsidDel="00000000" w:rsidP="00000000" w:rsidRDefault="00000000" w:rsidRPr="00000000" w14:paraId="000002ED">
            <w:pPr>
              <w:spacing w:line="260" w:lineRule="auto"/>
              <w:jc w:val="left"/>
              <w:rPr/>
            </w:pPr>
            <w:r w:rsidDel="00000000" w:rsidR="00000000" w:rsidRPr="00000000">
              <w:rPr>
                <w:rFonts w:ascii="DFKai-SB" w:cs="DFKai-SB" w:eastAsia="DFKai-SB" w:hAnsi="DFKai-SB"/>
                <w:rtl w:val="0"/>
              </w:rPr>
              <w:t xml:space="preserve">操作：2人輪流1人抽球1人擋球，熟練抽球技術，並體驗擋球的感覺。</w:t>
            </w:r>
            <w:r w:rsidDel="00000000" w:rsidR="00000000" w:rsidRPr="00000000">
              <w:rPr>
                <w:rtl w:val="0"/>
              </w:rPr>
            </w:r>
          </w:p>
          <w:p w:rsidR="00000000" w:rsidDel="00000000" w:rsidP="00000000" w:rsidRDefault="00000000" w:rsidRPr="00000000" w14:paraId="000002EE">
            <w:pPr>
              <w:spacing w:line="260" w:lineRule="auto"/>
              <w:jc w:val="left"/>
              <w:rPr/>
            </w:pPr>
            <w:r w:rsidDel="00000000" w:rsidR="00000000" w:rsidRPr="00000000">
              <w:rPr>
                <w:rFonts w:ascii="DFKai-SB" w:cs="DFKai-SB" w:eastAsia="DFKai-SB" w:hAnsi="DFKai-SB"/>
                <w:rtl w:val="0"/>
              </w:rPr>
              <w:t xml:space="preserve">分享：</w:t>
            </w:r>
            <w:r w:rsidDel="00000000" w:rsidR="00000000" w:rsidRPr="00000000">
              <w:rPr>
                <w:rtl w:val="0"/>
              </w:rPr>
            </w:r>
          </w:p>
          <w:p w:rsidR="00000000" w:rsidDel="00000000" w:rsidP="00000000" w:rsidRDefault="00000000" w:rsidRPr="00000000" w14:paraId="000002EF">
            <w:pPr>
              <w:spacing w:line="260" w:lineRule="auto"/>
              <w:jc w:val="left"/>
              <w:rPr/>
            </w:pPr>
            <w:r w:rsidDel="00000000" w:rsidR="00000000" w:rsidRPr="00000000">
              <w:rPr>
                <w:rFonts w:ascii="DFKai-SB" w:cs="DFKai-SB" w:eastAsia="DFKai-SB" w:hAnsi="DFKai-SB"/>
                <w:rtl w:val="0"/>
              </w:rPr>
              <w:t xml:space="preserve">1.抽球者是否有成功抽球，感覺如何？</w:t>
            </w:r>
            <w:r w:rsidDel="00000000" w:rsidR="00000000" w:rsidRPr="00000000">
              <w:rPr>
                <w:rtl w:val="0"/>
              </w:rPr>
            </w:r>
          </w:p>
          <w:p w:rsidR="00000000" w:rsidDel="00000000" w:rsidP="00000000" w:rsidRDefault="00000000" w:rsidRPr="00000000" w14:paraId="000002F0">
            <w:pPr>
              <w:spacing w:line="260" w:lineRule="auto"/>
              <w:jc w:val="left"/>
              <w:rPr/>
            </w:pPr>
            <w:r w:rsidDel="00000000" w:rsidR="00000000" w:rsidRPr="00000000">
              <w:rPr>
                <w:rFonts w:ascii="DFKai-SB" w:cs="DFKai-SB" w:eastAsia="DFKai-SB" w:hAnsi="DFKai-SB"/>
                <w:rtl w:val="0"/>
              </w:rPr>
              <w:t xml:space="preserve">2.請學生分享擋球的感覺與之前練習過的平擊球有甚麼不同呢？</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F1">
            <w:pPr>
              <w:spacing w:line="260" w:lineRule="auto"/>
              <w:jc w:val="center"/>
              <w:rPr/>
            </w:pPr>
            <w:r w:rsidDel="00000000" w:rsidR="00000000" w:rsidRPr="00000000">
              <w:rPr>
                <w:rFonts w:ascii="DFKai-SB" w:cs="DFKai-SB" w:eastAsia="DFKai-SB" w:hAnsi="DFKai-SB"/>
                <w:rtl w:val="0"/>
              </w:rPr>
              <w:t xml:space="preserve">2</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F2">
            <w:pPr>
              <w:spacing w:line="260" w:lineRule="auto"/>
              <w:jc w:val="left"/>
              <w:rPr/>
            </w:pPr>
            <w:r w:rsidDel="00000000" w:rsidR="00000000" w:rsidRPr="00000000">
              <w:rPr>
                <w:rFonts w:ascii="DFKai-SB" w:cs="DFKai-SB" w:eastAsia="DFKai-SB" w:hAnsi="DFKai-SB"/>
                <w:rtl w:val="0"/>
              </w:rPr>
              <w:t xml:space="preserve">1.教學影片</w:t>
            </w:r>
            <w:r w:rsidDel="00000000" w:rsidR="00000000" w:rsidRPr="00000000">
              <w:rPr>
                <w:rtl w:val="0"/>
              </w:rPr>
            </w:r>
          </w:p>
          <w:p w:rsidR="00000000" w:rsidDel="00000000" w:rsidP="00000000" w:rsidRDefault="00000000" w:rsidRPr="00000000" w14:paraId="000002F3">
            <w:pPr>
              <w:spacing w:line="260" w:lineRule="auto"/>
              <w:jc w:val="left"/>
              <w:rPr/>
            </w:pPr>
            <w:r w:rsidDel="00000000" w:rsidR="00000000" w:rsidRPr="00000000">
              <w:rPr>
                <w:rFonts w:ascii="DFKai-SB" w:cs="DFKai-SB" w:eastAsia="DFKai-SB" w:hAnsi="DFKai-SB"/>
                <w:rtl w:val="0"/>
              </w:rPr>
              <w:t xml:space="preserve">2.教用版電子教科書</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F4">
            <w:pPr>
              <w:spacing w:line="260" w:lineRule="auto"/>
              <w:jc w:val="left"/>
              <w:rPr/>
            </w:pPr>
            <w:r w:rsidDel="00000000" w:rsidR="00000000" w:rsidRPr="00000000">
              <w:rPr>
                <w:rFonts w:ascii="DFKai-SB" w:cs="DFKai-SB" w:eastAsia="DFKai-SB" w:hAnsi="DFKai-SB"/>
                <w:rtl w:val="0"/>
              </w:rPr>
              <w:t xml:space="preserve">說明</w:t>
            </w:r>
            <w:r w:rsidDel="00000000" w:rsidR="00000000" w:rsidRPr="00000000">
              <w:rPr>
                <w:rtl w:val="0"/>
              </w:rPr>
            </w:r>
          </w:p>
          <w:p w:rsidR="00000000" w:rsidDel="00000000" w:rsidP="00000000" w:rsidRDefault="00000000" w:rsidRPr="00000000" w14:paraId="000002F5">
            <w:pPr>
              <w:spacing w:line="260" w:lineRule="auto"/>
              <w:jc w:val="left"/>
              <w:rPr/>
            </w:pPr>
            <w:r w:rsidDel="00000000" w:rsidR="00000000" w:rsidRPr="00000000">
              <w:rPr>
                <w:rFonts w:ascii="DFKai-SB" w:cs="DFKai-SB" w:eastAsia="DFKai-SB" w:hAnsi="DFKai-SB"/>
                <w:rtl w:val="0"/>
              </w:rPr>
              <w:t xml:space="preserve">問答</w:t>
            </w:r>
            <w:r w:rsidDel="00000000" w:rsidR="00000000" w:rsidRPr="00000000">
              <w:rPr>
                <w:rtl w:val="0"/>
              </w:rPr>
            </w:r>
          </w:p>
          <w:p w:rsidR="00000000" w:rsidDel="00000000" w:rsidP="00000000" w:rsidRDefault="00000000" w:rsidRPr="00000000" w14:paraId="000002F6">
            <w:pPr>
              <w:spacing w:line="260" w:lineRule="auto"/>
              <w:jc w:val="left"/>
              <w:rPr/>
            </w:pPr>
            <w:r w:rsidDel="00000000" w:rsidR="00000000" w:rsidRPr="00000000">
              <w:rPr>
                <w:rFonts w:ascii="DFKai-SB" w:cs="DFKai-SB" w:eastAsia="DFKai-SB" w:hAnsi="DFKai-SB"/>
                <w:rtl w:val="0"/>
              </w:rPr>
              <w:t xml:space="preserve">實作</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F7">
            <w:pPr>
              <w:spacing w:line="260" w:lineRule="auto"/>
              <w:jc w:val="left"/>
              <w:rPr>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2F8">
            <w:pPr>
              <w:ind w:hanging="7"/>
              <w:jc w:val="left"/>
              <w:rPr>
                <w:color w:val="000000"/>
                <w:sz w:val="18"/>
                <w:szCs w:val="18"/>
              </w:rPr>
            </w:pPr>
            <w:r w:rsidDel="00000000" w:rsidR="00000000" w:rsidRPr="00000000">
              <w:rPr>
                <w:rtl w:val="0"/>
              </w:rPr>
            </w:r>
          </w:p>
        </w:tc>
      </w:tr>
      <w:tr>
        <w:trPr>
          <w:cantSplit w:val="0"/>
          <w:trHeight w:val="306" w:hRule="atLeast"/>
          <w:tblHeader w:val="0"/>
        </w:trPr>
        <w:tc>
          <w:tcPr>
            <w:shd w:fill="auto" w:val="clear"/>
            <w:vAlign w:val="center"/>
          </w:tcPr>
          <w:p w:rsidR="00000000" w:rsidDel="00000000" w:rsidP="00000000" w:rsidRDefault="00000000" w:rsidRPr="00000000" w14:paraId="000002F9">
            <w:pPr>
              <w:jc w:val="center"/>
              <w:rPr>
                <w:color w:val="000000"/>
                <w:sz w:val="18"/>
                <w:szCs w:val="18"/>
              </w:rPr>
            </w:pPr>
            <w:sdt>
              <w:sdtPr>
                <w:tag w:val="goog_rdk_44"/>
              </w:sdtPr>
              <w:sdtContent>
                <w:r w:rsidDel="00000000" w:rsidR="00000000" w:rsidRPr="00000000">
                  <w:rPr>
                    <w:rFonts w:ascii="Gungsuh" w:cs="Gungsuh" w:eastAsia="Gungsuh" w:hAnsi="Gungsuh"/>
                    <w:color w:val="000000"/>
                    <w:sz w:val="18"/>
                    <w:szCs w:val="18"/>
                    <w:rtl w:val="0"/>
                  </w:rPr>
                  <w:t xml:space="preserve">第16週</w:t>
                </w:r>
              </w:sdtContent>
            </w:sdt>
          </w:p>
          <w:p w:rsidR="00000000" w:rsidDel="00000000" w:rsidP="00000000" w:rsidRDefault="00000000" w:rsidRPr="00000000" w14:paraId="000002FA">
            <w:pPr>
              <w:jc w:val="center"/>
              <w:rPr>
                <w:color w:val="000000"/>
                <w:sz w:val="18"/>
                <w:szCs w:val="18"/>
              </w:rPr>
            </w:pPr>
            <w:r w:rsidDel="00000000" w:rsidR="00000000" w:rsidRPr="00000000">
              <w:rPr>
                <w:rtl w:val="0"/>
              </w:rPr>
            </w:r>
          </w:p>
          <w:p w:rsidR="00000000" w:rsidDel="00000000" w:rsidP="00000000" w:rsidRDefault="00000000" w:rsidRPr="00000000" w14:paraId="000002FB">
            <w:pPr>
              <w:jc w:val="center"/>
              <w:rPr>
                <w:color w:val="000000"/>
                <w:sz w:val="18"/>
                <w:szCs w:val="18"/>
              </w:rPr>
            </w:pPr>
            <w:r w:rsidDel="00000000" w:rsidR="00000000" w:rsidRPr="00000000">
              <w:rPr>
                <w:color w:val="000000"/>
                <w:sz w:val="18"/>
                <w:szCs w:val="18"/>
                <w:rtl w:val="0"/>
              </w:rPr>
              <w:t xml:space="preserve">05/29-06/0</w:t>
            </w:r>
          </w:p>
        </w:tc>
        <w:tc>
          <w:tcPr>
            <w:shd w:fill="auto" w:val="clear"/>
          </w:tcPr>
          <w:p w:rsidR="00000000" w:rsidDel="00000000" w:rsidP="00000000" w:rsidRDefault="00000000" w:rsidRPr="00000000" w14:paraId="000002FC">
            <w:pPr>
              <w:spacing w:line="260" w:lineRule="auto"/>
              <w:jc w:val="left"/>
              <w:rPr/>
            </w:pPr>
            <w:r w:rsidDel="00000000" w:rsidR="00000000" w:rsidRPr="00000000">
              <w:rPr>
                <w:rFonts w:ascii="Gungsuh" w:cs="Gungsuh" w:eastAsia="Gungsuh" w:hAnsi="Gungsuh"/>
                <w:rtl w:val="0"/>
              </w:rPr>
              <w:t xml:space="preserve">Ha-IV-1 網／牆性球類運動動作組合及團隊戰術。</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2FD">
            <w:pPr>
              <w:spacing w:line="260" w:lineRule="auto"/>
              <w:jc w:val="left"/>
              <w:rPr/>
            </w:pPr>
            <w:r w:rsidDel="00000000" w:rsidR="00000000" w:rsidRPr="00000000">
              <w:rPr>
                <w:rFonts w:ascii="DFKai-SB" w:cs="DFKai-SB" w:eastAsia="DFKai-SB" w:hAnsi="DFKai-SB"/>
                <w:rtl w:val="0"/>
              </w:rPr>
              <w:t xml:space="preserve">1d-IV-1 了解各項運動技能原理。</w:t>
            </w:r>
            <w:r w:rsidDel="00000000" w:rsidR="00000000" w:rsidRPr="00000000">
              <w:rPr>
                <w:rtl w:val="0"/>
              </w:rPr>
            </w:r>
          </w:p>
          <w:p w:rsidR="00000000" w:rsidDel="00000000" w:rsidP="00000000" w:rsidRDefault="00000000" w:rsidRPr="00000000" w14:paraId="000002FE">
            <w:pPr>
              <w:spacing w:line="260" w:lineRule="auto"/>
              <w:jc w:val="left"/>
              <w:rPr/>
            </w:pPr>
            <w:r w:rsidDel="00000000" w:rsidR="00000000" w:rsidRPr="00000000">
              <w:rPr>
                <w:rFonts w:ascii="DFKai-SB" w:cs="DFKai-SB" w:eastAsia="DFKai-SB" w:hAnsi="DFKai-SB"/>
                <w:rtl w:val="0"/>
              </w:rPr>
              <w:t xml:space="preserve">3c-IV-1 表現局部或全身性的身體控制能力，發展專項運動技能。</w:t>
            </w:r>
            <w:r w:rsidDel="00000000" w:rsidR="00000000" w:rsidRPr="00000000">
              <w:rPr>
                <w:rtl w:val="0"/>
              </w:rPr>
            </w:r>
          </w:p>
          <w:p w:rsidR="00000000" w:rsidDel="00000000" w:rsidP="00000000" w:rsidRDefault="00000000" w:rsidRPr="00000000" w14:paraId="000002FF">
            <w:pPr>
              <w:spacing w:line="260" w:lineRule="auto"/>
              <w:jc w:val="left"/>
              <w:rPr/>
            </w:pPr>
            <w:r w:rsidDel="00000000" w:rsidR="00000000" w:rsidRPr="00000000">
              <w:rPr>
                <w:rFonts w:ascii="DFKai-SB" w:cs="DFKai-SB" w:eastAsia="DFKai-SB" w:hAnsi="DFKai-SB"/>
                <w:rtl w:val="0"/>
              </w:rPr>
              <w:t xml:space="preserve">4d-IV-1 發展適合個人之專項運動技能。</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300">
            <w:pPr>
              <w:spacing w:line="260" w:lineRule="auto"/>
              <w:jc w:val="left"/>
              <w:rPr/>
            </w:pPr>
            <w:r w:rsidDel="00000000" w:rsidR="00000000" w:rsidRPr="00000000">
              <w:rPr>
                <w:rFonts w:ascii="DFKai-SB" w:cs="DFKai-SB" w:eastAsia="DFKai-SB" w:hAnsi="DFKai-SB"/>
                <w:rtl w:val="0"/>
              </w:rPr>
              <w:t xml:space="preserve">第五篇運動大進擊</w:t>
            </w:r>
            <w:r w:rsidDel="00000000" w:rsidR="00000000" w:rsidRPr="00000000">
              <w:rPr>
                <w:rtl w:val="0"/>
              </w:rPr>
            </w:r>
          </w:p>
          <w:p w:rsidR="00000000" w:rsidDel="00000000" w:rsidP="00000000" w:rsidRDefault="00000000" w:rsidRPr="00000000" w14:paraId="00000301">
            <w:pPr>
              <w:spacing w:line="260" w:lineRule="auto"/>
              <w:jc w:val="left"/>
              <w:rPr/>
            </w:pPr>
            <w:r w:rsidDel="00000000" w:rsidR="00000000" w:rsidRPr="00000000">
              <w:rPr>
                <w:rFonts w:ascii="DFKai-SB" w:cs="DFKai-SB" w:eastAsia="DFKai-SB" w:hAnsi="DFKai-SB"/>
                <w:rtl w:val="0"/>
              </w:rPr>
              <w:t xml:space="preserve">第三章桌球</w:t>
            </w:r>
            <w:r w:rsidDel="00000000" w:rsidR="00000000" w:rsidRPr="00000000">
              <w:rPr>
                <w:rtl w:val="0"/>
              </w:rPr>
            </w:r>
          </w:p>
          <w:p w:rsidR="00000000" w:rsidDel="00000000" w:rsidP="00000000" w:rsidRDefault="00000000" w:rsidRPr="00000000" w14:paraId="00000302">
            <w:pPr>
              <w:spacing w:line="260" w:lineRule="auto"/>
              <w:jc w:val="left"/>
              <w:rPr/>
            </w:pPr>
            <w:r w:rsidDel="00000000" w:rsidR="00000000" w:rsidRPr="00000000">
              <w:rPr>
                <w:rFonts w:ascii="DFKai-SB" w:cs="DFKai-SB" w:eastAsia="DFKai-SB" w:hAnsi="DFKai-SB"/>
                <w:b w:val="1"/>
                <w:rtl w:val="0"/>
              </w:rPr>
              <w:t xml:space="preserve">一、正、反手結合技術</w:t>
            </w:r>
            <w:r w:rsidDel="00000000" w:rsidR="00000000" w:rsidRPr="00000000">
              <w:rPr>
                <w:rtl w:val="0"/>
              </w:rPr>
            </w:r>
          </w:p>
          <w:p w:rsidR="00000000" w:rsidDel="00000000" w:rsidP="00000000" w:rsidRDefault="00000000" w:rsidRPr="00000000" w14:paraId="00000303">
            <w:pPr>
              <w:spacing w:line="260" w:lineRule="auto"/>
              <w:jc w:val="left"/>
              <w:rPr/>
            </w:pPr>
            <w:r w:rsidDel="00000000" w:rsidR="00000000" w:rsidRPr="00000000">
              <w:rPr>
                <w:rFonts w:ascii="DFKai-SB" w:cs="DFKai-SB" w:eastAsia="DFKai-SB" w:hAnsi="DFKai-SB"/>
                <w:rtl w:val="0"/>
              </w:rPr>
              <w:t xml:space="preserve">說明：介紹基本正手位與反手位，講解判斷落點的重要性。當對手擊球時，可以預測球打到自己球桌的位置，提前做好正手或反手的準備動作迎擊。</w:t>
            </w:r>
            <w:r w:rsidDel="00000000" w:rsidR="00000000" w:rsidRPr="00000000">
              <w:rPr>
                <w:rtl w:val="0"/>
              </w:rPr>
            </w:r>
          </w:p>
          <w:p w:rsidR="00000000" w:rsidDel="00000000" w:rsidP="00000000" w:rsidRDefault="00000000" w:rsidRPr="00000000" w14:paraId="00000304">
            <w:pPr>
              <w:spacing w:line="260" w:lineRule="auto"/>
              <w:jc w:val="left"/>
              <w:rPr/>
            </w:pPr>
            <w:r w:rsidDel="00000000" w:rsidR="00000000" w:rsidRPr="00000000">
              <w:rPr>
                <w:rFonts w:ascii="DFKai-SB" w:cs="DFKai-SB" w:eastAsia="DFKai-SB" w:hAnsi="DFKai-SB"/>
                <w:rtl w:val="0"/>
              </w:rPr>
              <w:t xml:space="preserve">提醒：以球桌區分正、反手位是一個基本的擊球分法，在熟練正反手技術轉換後，因接發球或擊球策略需要，其實反手位也是可用正手擊球，正手位也可使用反手擊球以製造進攻等機會。</w:t>
            </w:r>
            <w:r w:rsidDel="00000000" w:rsidR="00000000" w:rsidRPr="00000000">
              <w:rPr>
                <w:rtl w:val="0"/>
              </w:rPr>
            </w:r>
          </w:p>
          <w:p w:rsidR="00000000" w:rsidDel="00000000" w:rsidP="00000000" w:rsidRDefault="00000000" w:rsidRPr="00000000" w14:paraId="00000305">
            <w:pPr>
              <w:spacing w:line="260" w:lineRule="auto"/>
              <w:jc w:val="left"/>
              <w:rPr/>
            </w:pPr>
            <w:r w:rsidDel="00000000" w:rsidR="00000000" w:rsidRPr="00000000">
              <w:rPr>
                <w:rFonts w:ascii="DFKai-SB" w:cs="DFKai-SB" w:eastAsia="DFKai-SB" w:hAnsi="DFKai-SB"/>
                <w:b w:val="1"/>
                <w:rtl w:val="0"/>
              </w:rPr>
              <w:t xml:space="preserve">二、活動「節奏揮拍」</w:t>
            </w:r>
            <w:r w:rsidDel="00000000" w:rsidR="00000000" w:rsidRPr="00000000">
              <w:rPr>
                <w:rtl w:val="0"/>
              </w:rPr>
            </w:r>
          </w:p>
          <w:p w:rsidR="00000000" w:rsidDel="00000000" w:rsidP="00000000" w:rsidRDefault="00000000" w:rsidRPr="00000000" w14:paraId="00000306">
            <w:pPr>
              <w:spacing w:line="260" w:lineRule="auto"/>
              <w:jc w:val="left"/>
              <w:rPr/>
            </w:pPr>
            <w:r w:rsidDel="00000000" w:rsidR="00000000" w:rsidRPr="00000000">
              <w:rPr>
                <w:rFonts w:ascii="DFKai-SB" w:cs="DFKai-SB" w:eastAsia="DFKai-SB" w:hAnsi="DFKai-SB"/>
                <w:rtl w:val="0"/>
              </w:rPr>
              <w:t xml:space="preserve">說明：以聲音判斷正、反手，熟練正、反手動作的轉換。</w:t>
            </w:r>
            <w:r w:rsidDel="00000000" w:rsidR="00000000" w:rsidRPr="00000000">
              <w:rPr>
                <w:rtl w:val="0"/>
              </w:rPr>
            </w:r>
          </w:p>
          <w:p w:rsidR="00000000" w:rsidDel="00000000" w:rsidP="00000000" w:rsidRDefault="00000000" w:rsidRPr="00000000" w14:paraId="00000307">
            <w:pPr>
              <w:spacing w:line="260" w:lineRule="auto"/>
              <w:jc w:val="left"/>
              <w:rPr/>
            </w:pPr>
            <w:r w:rsidDel="00000000" w:rsidR="00000000" w:rsidRPr="00000000">
              <w:rPr>
                <w:rFonts w:ascii="DFKai-SB" w:cs="DFKai-SB" w:eastAsia="DFKai-SB" w:hAnsi="DFKai-SB"/>
                <w:rtl w:val="0"/>
              </w:rPr>
              <w:t xml:space="preserve">操作：由教師發令，請學生正確做出並自我挑戰由慢而快的節奏，是否還能正確地做出動作。</w:t>
            </w:r>
            <w:r w:rsidDel="00000000" w:rsidR="00000000" w:rsidRPr="00000000">
              <w:rPr>
                <w:rtl w:val="0"/>
              </w:rPr>
            </w:r>
          </w:p>
          <w:p w:rsidR="00000000" w:rsidDel="00000000" w:rsidP="00000000" w:rsidRDefault="00000000" w:rsidRPr="00000000" w14:paraId="00000308">
            <w:pPr>
              <w:spacing w:line="260" w:lineRule="auto"/>
              <w:jc w:val="left"/>
              <w:rPr/>
            </w:pPr>
            <w:r w:rsidDel="00000000" w:rsidR="00000000" w:rsidRPr="00000000">
              <w:rPr>
                <w:rFonts w:ascii="DFKai-SB" w:cs="DFKai-SB" w:eastAsia="DFKai-SB" w:hAnsi="DFKai-SB"/>
                <w:rtl w:val="0"/>
              </w:rPr>
              <w:t xml:space="preserve">提醒：手部動作操作時，擊球完後只須稍微還原，而在聽到指令的瞬間再迅速的還原擊球，若非如此，可能造成已還原反手但指令為正手而讓動作變形。另外，提醒學生除了手部動作外，身體的律動也須配合手部，如正手擊球時身體應側旋。</w:t>
            </w:r>
            <w:r w:rsidDel="00000000" w:rsidR="00000000" w:rsidRPr="00000000">
              <w:rPr>
                <w:rtl w:val="0"/>
              </w:rPr>
            </w:r>
          </w:p>
          <w:p w:rsidR="00000000" w:rsidDel="00000000" w:rsidP="00000000" w:rsidRDefault="00000000" w:rsidRPr="00000000" w14:paraId="00000309">
            <w:pPr>
              <w:spacing w:line="260" w:lineRule="auto"/>
              <w:jc w:val="left"/>
              <w:rPr/>
            </w:pPr>
            <w:r w:rsidDel="00000000" w:rsidR="00000000" w:rsidRPr="00000000">
              <w:rPr>
                <w:rFonts w:ascii="DFKai-SB" w:cs="DFKai-SB" w:eastAsia="DFKai-SB" w:hAnsi="DFKai-SB"/>
                <w:b w:val="1"/>
                <w:rtl w:val="0"/>
              </w:rPr>
              <w:t xml:space="preserve">三、活動「左推右攻」</w:t>
            </w:r>
            <w:r w:rsidDel="00000000" w:rsidR="00000000" w:rsidRPr="00000000">
              <w:rPr>
                <w:rtl w:val="0"/>
              </w:rPr>
            </w:r>
          </w:p>
          <w:p w:rsidR="00000000" w:rsidDel="00000000" w:rsidP="00000000" w:rsidRDefault="00000000" w:rsidRPr="00000000" w14:paraId="0000030A">
            <w:pPr>
              <w:spacing w:line="260" w:lineRule="auto"/>
              <w:jc w:val="left"/>
              <w:rPr/>
            </w:pPr>
            <w:r w:rsidDel="00000000" w:rsidR="00000000" w:rsidRPr="00000000">
              <w:rPr>
                <w:rFonts w:ascii="DFKai-SB" w:cs="DFKai-SB" w:eastAsia="DFKai-SB" w:hAnsi="DFKai-SB"/>
                <w:rtl w:val="0"/>
              </w:rPr>
              <w:t xml:space="preserve">說明：擊球時可先放慢球速與節奏，待逐漸熟悉後再慢慢增加球速與擊球質量。</w:t>
            </w:r>
            <w:r w:rsidDel="00000000" w:rsidR="00000000" w:rsidRPr="00000000">
              <w:rPr>
                <w:rtl w:val="0"/>
              </w:rPr>
            </w:r>
          </w:p>
          <w:p w:rsidR="00000000" w:rsidDel="00000000" w:rsidP="00000000" w:rsidRDefault="00000000" w:rsidRPr="00000000" w14:paraId="0000030B">
            <w:pPr>
              <w:spacing w:line="260" w:lineRule="auto"/>
              <w:jc w:val="left"/>
              <w:rPr/>
            </w:pPr>
            <w:r w:rsidDel="00000000" w:rsidR="00000000" w:rsidRPr="00000000">
              <w:rPr>
                <w:rFonts w:ascii="DFKai-SB" w:cs="DFKai-SB" w:eastAsia="DFKai-SB" w:hAnsi="DFKai-SB"/>
                <w:rtl w:val="0"/>
              </w:rPr>
              <w:t xml:space="preserve">操作：一般練習正手擊球打斜線、反手擊球打直線，所以控球者站於正手位控球。</w:t>
            </w:r>
            <w:r w:rsidDel="00000000" w:rsidR="00000000" w:rsidRPr="00000000">
              <w:rPr>
                <w:rtl w:val="0"/>
              </w:rPr>
            </w:r>
          </w:p>
          <w:p w:rsidR="00000000" w:rsidDel="00000000" w:rsidP="00000000" w:rsidRDefault="00000000" w:rsidRPr="00000000" w14:paraId="0000030C">
            <w:pPr>
              <w:spacing w:line="260" w:lineRule="auto"/>
              <w:jc w:val="left"/>
              <w:rPr/>
            </w:pPr>
            <w:r w:rsidDel="00000000" w:rsidR="00000000" w:rsidRPr="00000000">
              <w:rPr>
                <w:rFonts w:ascii="DFKai-SB" w:cs="DFKai-SB" w:eastAsia="DFKai-SB" w:hAnsi="DFKai-SB"/>
                <w:rtl w:val="0"/>
              </w:rPr>
              <w:t xml:space="preserve">提醒：此活動重點強調正、反手的協調轉換，故提醒控球者不用把角度控太大，只需控制再正、反手位中間點即可。</w:t>
            </w:r>
            <w:r w:rsidDel="00000000" w:rsidR="00000000" w:rsidRPr="00000000">
              <w:rPr>
                <w:rtl w:val="0"/>
              </w:rPr>
            </w:r>
          </w:p>
          <w:p w:rsidR="00000000" w:rsidDel="00000000" w:rsidP="00000000" w:rsidRDefault="00000000" w:rsidRPr="00000000" w14:paraId="0000030D">
            <w:pPr>
              <w:spacing w:line="260" w:lineRule="auto"/>
              <w:jc w:val="left"/>
              <w:rPr>
                <w:b w:val="1"/>
              </w:rPr>
            </w:pPr>
            <w:r w:rsidDel="00000000" w:rsidR="00000000" w:rsidRPr="00000000">
              <w:rPr>
                <w:rFonts w:ascii="DFKai-SB" w:cs="DFKai-SB" w:eastAsia="DFKai-SB" w:hAnsi="DFKai-SB"/>
                <w:b w:val="1"/>
                <w:rtl w:val="0"/>
              </w:rPr>
              <w:t xml:space="preserve">四、桌球步法</w:t>
            </w:r>
            <w:r w:rsidDel="00000000" w:rsidR="00000000" w:rsidRPr="00000000">
              <w:rPr>
                <w:rtl w:val="0"/>
              </w:rPr>
            </w:r>
          </w:p>
          <w:p w:rsidR="00000000" w:rsidDel="00000000" w:rsidP="00000000" w:rsidRDefault="00000000" w:rsidRPr="00000000" w14:paraId="0000030E">
            <w:pPr>
              <w:spacing w:line="260" w:lineRule="auto"/>
              <w:jc w:val="left"/>
              <w:rPr/>
            </w:pPr>
            <w:r w:rsidDel="00000000" w:rsidR="00000000" w:rsidRPr="00000000">
              <w:rPr>
                <w:rFonts w:ascii="DFKai-SB" w:cs="DFKai-SB" w:eastAsia="DFKai-SB" w:hAnsi="DFKai-SB"/>
                <w:rtl w:val="0"/>
              </w:rPr>
              <w:t xml:space="preserve">提問：同學們在左推右攻時是否遇到角度太大的球，你都怎麼處理？</w:t>
            </w:r>
            <w:r w:rsidDel="00000000" w:rsidR="00000000" w:rsidRPr="00000000">
              <w:rPr>
                <w:rtl w:val="0"/>
              </w:rPr>
            </w:r>
          </w:p>
          <w:p w:rsidR="00000000" w:rsidDel="00000000" w:rsidP="00000000" w:rsidRDefault="00000000" w:rsidRPr="00000000" w14:paraId="0000030F">
            <w:pPr>
              <w:spacing w:line="260" w:lineRule="auto"/>
              <w:jc w:val="left"/>
              <w:rPr/>
            </w:pPr>
            <w:r w:rsidDel="00000000" w:rsidR="00000000" w:rsidRPr="00000000">
              <w:rPr>
                <w:rFonts w:ascii="DFKai-SB" w:cs="DFKai-SB" w:eastAsia="DFKai-SB" w:hAnsi="DFKai-SB"/>
                <w:rtl w:val="0"/>
              </w:rPr>
              <w:t xml:space="preserve">介紹：介紹桌球基本步法與使用時機。</w:t>
            </w:r>
            <w:r w:rsidDel="00000000" w:rsidR="00000000" w:rsidRPr="00000000">
              <w:rPr>
                <w:rtl w:val="0"/>
              </w:rPr>
            </w:r>
          </w:p>
          <w:p w:rsidR="00000000" w:rsidDel="00000000" w:rsidP="00000000" w:rsidRDefault="00000000" w:rsidRPr="00000000" w14:paraId="00000310">
            <w:pPr>
              <w:spacing w:line="260" w:lineRule="auto"/>
              <w:jc w:val="left"/>
              <w:rPr/>
            </w:pPr>
            <w:r w:rsidDel="00000000" w:rsidR="00000000" w:rsidRPr="00000000">
              <w:rPr>
                <w:rFonts w:ascii="DFKai-SB" w:cs="DFKai-SB" w:eastAsia="DFKai-SB" w:hAnsi="DFKai-SB"/>
                <w:rtl w:val="0"/>
              </w:rPr>
              <w:t xml:space="preserve">講解：</w:t>
            </w:r>
            <w:r w:rsidDel="00000000" w:rsidR="00000000" w:rsidRPr="00000000">
              <w:rPr>
                <w:rtl w:val="0"/>
              </w:rPr>
            </w:r>
          </w:p>
          <w:p w:rsidR="00000000" w:rsidDel="00000000" w:rsidP="00000000" w:rsidRDefault="00000000" w:rsidRPr="00000000" w14:paraId="00000311">
            <w:pPr>
              <w:spacing w:line="260" w:lineRule="auto"/>
              <w:jc w:val="left"/>
              <w:rPr/>
            </w:pPr>
            <w:r w:rsidDel="00000000" w:rsidR="00000000" w:rsidRPr="00000000">
              <w:rPr>
                <w:rFonts w:ascii="DFKai-SB" w:cs="DFKai-SB" w:eastAsia="DFKai-SB" w:hAnsi="DFKai-SB"/>
                <w:rtl w:val="0"/>
              </w:rPr>
              <w:t xml:space="preserve">1側併步的動作方式與口訣。</w:t>
            </w:r>
            <w:r w:rsidDel="00000000" w:rsidR="00000000" w:rsidRPr="00000000">
              <w:rPr>
                <w:rtl w:val="0"/>
              </w:rPr>
            </w:r>
          </w:p>
          <w:p w:rsidR="00000000" w:rsidDel="00000000" w:rsidP="00000000" w:rsidRDefault="00000000" w:rsidRPr="00000000" w14:paraId="00000312">
            <w:pPr>
              <w:spacing w:line="260" w:lineRule="auto"/>
              <w:jc w:val="left"/>
              <w:rPr/>
            </w:pPr>
            <w:r w:rsidDel="00000000" w:rsidR="00000000" w:rsidRPr="00000000">
              <w:rPr>
                <w:rFonts w:ascii="DFKai-SB" w:cs="DFKai-SB" w:eastAsia="DFKai-SB" w:hAnsi="DFKai-SB"/>
                <w:rtl w:val="0"/>
              </w:rPr>
              <w:t xml:space="preserve">2.原地練習。</w:t>
            </w:r>
            <w:r w:rsidDel="00000000" w:rsidR="00000000" w:rsidRPr="00000000">
              <w:rPr>
                <w:rtl w:val="0"/>
              </w:rPr>
            </w:r>
          </w:p>
          <w:p w:rsidR="00000000" w:rsidDel="00000000" w:rsidP="00000000" w:rsidRDefault="00000000" w:rsidRPr="00000000" w14:paraId="00000313">
            <w:pPr>
              <w:spacing w:line="260" w:lineRule="auto"/>
              <w:jc w:val="left"/>
              <w:rPr>
                <w:b w:val="1"/>
              </w:rPr>
            </w:pPr>
            <w:r w:rsidDel="00000000" w:rsidR="00000000" w:rsidRPr="00000000">
              <w:rPr>
                <w:rFonts w:ascii="DFKai-SB" w:cs="DFKai-SB" w:eastAsia="DFKai-SB" w:hAnsi="DFKai-SB"/>
                <w:b w:val="1"/>
                <w:rtl w:val="0"/>
              </w:rPr>
              <w:t xml:space="preserve">五、活動「側併步練習」</w:t>
            </w:r>
            <w:r w:rsidDel="00000000" w:rsidR="00000000" w:rsidRPr="00000000">
              <w:rPr>
                <w:rtl w:val="0"/>
              </w:rPr>
            </w:r>
          </w:p>
          <w:p w:rsidR="00000000" w:rsidDel="00000000" w:rsidP="00000000" w:rsidRDefault="00000000" w:rsidRPr="00000000" w14:paraId="00000314">
            <w:pPr>
              <w:spacing w:line="260" w:lineRule="auto"/>
              <w:jc w:val="left"/>
              <w:rPr/>
            </w:pPr>
            <w:r w:rsidDel="00000000" w:rsidR="00000000" w:rsidRPr="00000000">
              <w:rPr>
                <w:rFonts w:ascii="DFKai-SB" w:cs="DFKai-SB" w:eastAsia="DFKai-SB" w:hAnsi="DFKai-SB"/>
                <w:rtl w:val="0"/>
              </w:rPr>
              <w:t xml:space="preserve">說明：活動目的與方式。</w:t>
            </w:r>
            <w:r w:rsidDel="00000000" w:rsidR="00000000" w:rsidRPr="00000000">
              <w:rPr>
                <w:rtl w:val="0"/>
              </w:rPr>
            </w:r>
          </w:p>
          <w:p w:rsidR="00000000" w:rsidDel="00000000" w:rsidP="00000000" w:rsidRDefault="00000000" w:rsidRPr="00000000" w14:paraId="00000315">
            <w:pPr>
              <w:spacing w:line="260" w:lineRule="auto"/>
              <w:jc w:val="left"/>
              <w:rPr/>
            </w:pPr>
            <w:r w:rsidDel="00000000" w:rsidR="00000000" w:rsidRPr="00000000">
              <w:rPr>
                <w:rFonts w:ascii="DFKai-SB" w:cs="DFKai-SB" w:eastAsia="DFKai-SB" w:hAnsi="DFKai-SB"/>
                <w:rtl w:val="0"/>
              </w:rPr>
              <w:t xml:space="preserve">操作：進行分組活動。</w:t>
            </w:r>
            <w:r w:rsidDel="00000000" w:rsidR="00000000" w:rsidRPr="00000000">
              <w:rPr>
                <w:rtl w:val="0"/>
              </w:rPr>
            </w:r>
          </w:p>
          <w:p w:rsidR="00000000" w:rsidDel="00000000" w:rsidP="00000000" w:rsidRDefault="00000000" w:rsidRPr="00000000" w14:paraId="00000316">
            <w:pPr>
              <w:spacing w:line="260" w:lineRule="auto"/>
              <w:jc w:val="left"/>
              <w:rPr/>
            </w:pPr>
            <w:r w:rsidDel="00000000" w:rsidR="00000000" w:rsidRPr="00000000">
              <w:rPr>
                <w:rFonts w:ascii="DFKai-SB" w:cs="DFKai-SB" w:eastAsia="DFKai-SB" w:hAnsi="DFKai-SB"/>
                <w:rtl w:val="0"/>
              </w:rPr>
              <w:t xml:space="preserve">提醒：此活動可自行決定先用向右移動或向左移動，但兩個方向都必須在同一次對戰中操作到。同學在操作後可分析，當彼此腳步都熟練的情況下，身體重心低會比重心高來的快速。</w:t>
            </w:r>
            <w:r w:rsidDel="00000000" w:rsidR="00000000" w:rsidRPr="00000000">
              <w:rPr>
                <w:rtl w:val="0"/>
              </w:rPr>
            </w:r>
          </w:p>
          <w:p w:rsidR="00000000" w:rsidDel="00000000" w:rsidP="00000000" w:rsidRDefault="00000000" w:rsidRPr="00000000" w14:paraId="00000317">
            <w:pPr>
              <w:spacing w:line="260" w:lineRule="auto"/>
              <w:jc w:val="left"/>
              <w:rPr>
                <w:b w:val="1"/>
              </w:rPr>
            </w:pPr>
            <w:r w:rsidDel="00000000" w:rsidR="00000000" w:rsidRPr="00000000">
              <w:rPr>
                <w:rFonts w:ascii="DFKai-SB" w:cs="DFKai-SB" w:eastAsia="DFKai-SB" w:hAnsi="DFKai-SB"/>
                <w:b w:val="1"/>
                <w:rtl w:val="0"/>
              </w:rPr>
              <w:t xml:space="preserve">六、活動「左推右攻結合腳步練習」</w:t>
            </w:r>
            <w:r w:rsidDel="00000000" w:rsidR="00000000" w:rsidRPr="00000000">
              <w:rPr>
                <w:rtl w:val="0"/>
              </w:rPr>
            </w:r>
          </w:p>
          <w:p w:rsidR="00000000" w:rsidDel="00000000" w:rsidP="00000000" w:rsidRDefault="00000000" w:rsidRPr="00000000" w14:paraId="00000318">
            <w:pPr>
              <w:spacing w:line="260" w:lineRule="auto"/>
              <w:jc w:val="left"/>
              <w:rPr/>
            </w:pPr>
            <w:r w:rsidDel="00000000" w:rsidR="00000000" w:rsidRPr="00000000">
              <w:rPr>
                <w:rFonts w:ascii="DFKai-SB" w:cs="DFKai-SB" w:eastAsia="DFKai-SB" w:hAnsi="DFKai-SB"/>
                <w:rtl w:val="0"/>
              </w:rPr>
              <w:t xml:space="preserve">說明：此活動與左推右攻相似，但送球同學可將角度加大，讓擊球者結合側併步的進行左推右攻。</w:t>
            </w:r>
            <w:r w:rsidDel="00000000" w:rsidR="00000000" w:rsidRPr="00000000">
              <w:rPr>
                <w:rtl w:val="0"/>
              </w:rPr>
            </w:r>
          </w:p>
          <w:p w:rsidR="00000000" w:rsidDel="00000000" w:rsidP="00000000" w:rsidRDefault="00000000" w:rsidRPr="00000000" w14:paraId="00000319">
            <w:pPr>
              <w:spacing w:line="260" w:lineRule="auto"/>
              <w:jc w:val="left"/>
              <w:rPr/>
            </w:pPr>
            <w:r w:rsidDel="00000000" w:rsidR="00000000" w:rsidRPr="00000000">
              <w:rPr>
                <w:rFonts w:ascii="DFKai-SB" w:cs="DFKai-SB" w:eastAsia="DFKai-SB" w:hAnsi="DFKai-SB"/>
                <w:rtl w:val="0"/>
              </w:rPr>
              <w:t xml:space="preserve">操作：小組內同學輪流腳色分工操作。</w:t>
            </w:r>
            <w:r w:rsidDel="00000000" w:rsidR="00000000" w:rsidRPr="00000000">
              <w:rPr>
                <w:rtl w:val="0"/>
              </w:rPr>
            </w:r>
          </w:p>
          <w:p w:rsidR="00000000" w:rsidDel="00000000" w:rsidP="00000000" w:rsidRDefault="00000000" w:rsidRPr="00000000" w14:paraId="0000031A">
            <w:pPr>
              <w:spacing w:line="260" w:lineRule="auto"/>
              <w:jc w:val="left"/>
              <w:rPr/>
            </w:pPr>
            <w:r w:rsidDel="00000000" w:rsidR="00000000" w:rsidRPr="00000000">
              <w:rPr>
                <w:rFonts w:ascii="DFKai-SB" w:cs="DFKai-SB" w:eastAsia="DFKai-SB" w:hAnsi="DFKai-SB"/>
                <w:rtl w:val="0"/>
              </w:rPr>
              <w:t xml:space="preserve">提醒：在操作時，即使送球角度不大，腳步可以用近乎原地的方式小小移動，並非一定要移動距離大才叫做側併步，重點強調身體與手的協調配合。</w:t>
            </w:r>
            <w:r w:rsidDel="00000000" w:rsidR="00000000" w:rsidRPr="00000000">
              <w:rPr>
                <w:rtl w:val="0"/>
              </w:rPr>
            </w:r>
          </w:p>
        </w:tc>
        <w:tc>
          <w:tcPr>
            <w:shd w:fill="auto" w:val="clear"/>
            <w:tcMar>
              <w:top w:w="100.0" w:type="dxa"/>
              <w:left w:w="20.0" w:type="dxa"/>
              <w:bottom w:w="100.0" w:type="dxa"/>
              <w:right w:w="20.0" w:type="dxa"/>
            </w:tcMar>
            <w:vAlign w:val="center"/>
          </w:tcPr>
          <w:p w:rsidR="00000000" w:rsidDel="00000000" w:rsidP="00000000" w:rsidRDefault="00000000" w:rsidRPr="00000000" w14:paraId="0000031B">
            <w:pPr>
              <w:spacing w:line="260" w:lineRule="auto"/>
              <w:jc w:val="center"/>
              <w:rPr>
                <w:color w:val="000000"/>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31C">
            <w:pPr>
              <w:spacing w:line="260" w:lineRule="auto"/>
              <w:jc w:val="left"/>
              <w:rPr>
                <w:color w:val="000000"/>
                <w:sz w:val="18"/>
                <w:szCs w:val="18"/>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31D">
            <w:pPr>
              <w:spacing w:line="260" w:lineRule="auto"/>
              <w:jc w:val="left"/>
              <w:rPr>
                <w:color w:val="000000"/>
                <w:sz w:val="18"/>
                <w:szCs w:val="18"/>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31E">
            <w:pPr>
              <w:spacing w:line="260" w:lineRule="auto"/>
              <w:jc w:val="left"/>
              <w:rPr>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31F">
            <w:pPr>
              <w:ind w:hanging="7"/>
              <w:jc w:val="left"/>
              <w:rPr>
                <w:color w:val="000000"/>
                <w:sz w:val="18"/>
                <w:szCs w:val="18"/>
              </w:rPr>
            </w:pPr>
            <w:r w:rsidDel="00000000" w:rsidR="00000000" w:rsidRPr="00000000">
              <w:rPr>
                <w:rtl w:val="0"/>
              </w:rPr>
            </w:r>
          </w:p>
        </w:tc>
      </w:tr>
      <w:tr>
        <w:trPr>
          <w:cantSplit w:val="0"/>
          <w:trHeight w:val="880" w:hRule="atLeast"/>
          <w:tblHeader w:val="0"/>
        </w:trPr>
        <w:tc>
          <w:tcPr>
            <w:shd w:fill="auto" w:val="clear"/>
            <w:vAlign w:val="center"/>
          </w:tcPr>
          <w:p w:rsidR="00000000" w:rsidDel="00000000" w:rsidP="00000000" w:rsidRDefault="00000000" w:rsidRPr="00000000" w14:paraId="00000320">
            <w:pPr>
              <w:jc w:val="center"/>
              <w:rPr>
                <w:color w:val="000000"/>
                <w:sz w:val="18"/>
                <w:szCs w:val="18"/>
              </w:rPr>
            </w:pPr>
            <w:sdt>
              <w:sdtPr>
                <w:tag w:val="goog_rdk_45"/>
              </w:sdtPr>
              <w:sdtContent>
                <w:r w:rsidDel="00000000" w:rsidR="00000000" w:rsidRPr="00000000">
                  <w:rPr>
                    <w:rFonts w:ascii="Gungsuh" w:cs="Gungsuh" w:eastAsia="Gungsuh" w:hAnsi="Gungsuh"/>
                    <w:color w:val="000000"/>
                    <w:sz w:val="18"/>
                    <w:szCs w:val="18"/>
                    <w:rtl w:val="0"/>
                  </w:rPr>
                  <w:t xml:space="preserve">第17週</w:t>
                </w:r>
              </w:sdtContent>
            </w:sdt>
          </w:p>
          <w:p w:rsidR="00000000" w:rsidDel="00000000" w:rsidP="00000000" w:rsidRDefault="00000000" w:rsidRPr="00000000" w14:paraId="00000321">
            <w:pPr>
              <w:jc w:val="center"/>
              <w:rPr>
                <w:color w:val="000000"/>
                <w:sz w:val="18"/>
                <w:szCs w:val="18"/>
              </w:rPr>
            </w:pPr>
            <w:r w:rsidDel="00000000" w:rsidR="00000000" w:rsidRPr="00000000">
              <w:rPr>
                <w:rtl w:val="0"/>
              </w:rPr>
            </w:r>
          </w:p>
          <w:p w:rsidR="00000000" w:rsidDel="00000000" w:rsidP="00000000" w:rsidRDefault="00000000" w:rsidRPr="00000000" w14:paraId="00000322">
            <w:pPr>
              <w:jc w:val="center"/>
              <w:rPr>
                <w:color w:val="000000"/>
                <w:sz w:val="18"/>
                <w:szCs w:val="18"/>
              </w:rPr>
            </w:pPr>
            <w:r w:rsidDel="00000000" w:rsidR="00000000" w:rsidRPr="00000000">
              <w:rPr>
                <w:color w:val="000000"/>
                <w:sz w:val="18"/>
                <w:szCs w:val="18"/>
                <w:rtl w:val="0"/>
              </w:rPr>
              <w:t xml:space="preserve">06/05-06/09</w:t>
            </w:r>
          </w:p>
        </w:tc>
        <w:tc>
          <w:tcPr>
            <w:shd w:fill="auto" w:val="clear"/>
          </w:tcPr>
          <w:p w:rsidR="00000000" w:rsidDel="00000000" w:rsidP="00000000" w:rsidRDefault="00000000" w:rsidRPr="00000000" w14:paraId="00000323">
            <w:pPr>
              <w:spacing w:line="260" w:lineRule="auto"/>
              <w:jc w:val="left"/>
              <w:rPr/>
            </w:pPr>
            <w:r w:rsidDel="00000000" w:rsidR="00000000" w:rsidRPr="00000000">
              <w:rPr>
                <w:rFonts w:ascii="Gungsuh" w:cs="Gungsuh" w:eastAsia="Gungsuh" w:hAnsi="Gungsuh"/>
                <w:rtl w:val="0"/>
              </w:rPr>
              <w:t xml:space="preserve">Ha-IV-1 網／牆性球類運動動作組合及團隊戰術。</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324">
            <w:pPr>
              <w:spacing w:line="260" w:lineRule="auto"/>
              <w:jc w:val="left"/>
              <w:rPr/>
            </w:pPr>
            <w:r w:rsidDel="00000000" w:rsidR="00000000" w:rsidRPr="00000000">
              <w:rPr>
                <w:rFonts w:ascii="DFKai-SB" w:cs="DFKai-SB" w:eastAsia="DFKai-SB" w:hAnsi="DFKai-SB"/>
                <w:rtl w:val="0"/>
              </w:rPr>
              <w:t xml:space="preserve">1d-IV-1 了解各項運動技能原理。</w:t>
            </w:r>
            <w:r w:rsidDel="00000000" w:rsidR="00000000" w:rsidRPr="00000000">
              <w:rPr>
                <w:rtl w:val="0"/>
              </w:rPr>
            </w:r>
          </w:p>
          <w:p w:rsidR="00000000" w:rsidDel="00000000" w:rsidP="00000000" w:rsidRDefault="00000000" w:rsidRPr="00000000" w14:paraId="00000325">
            <w:pPr>
              <w:spacing w:line="260" w:lineRule="auto"/>
              <w:jc w:val="left"/>
              <w:rPr/>
            </w:pPr>
            <w:r w:rsidDel="00000000" w:rsidR="00000000" w:rsidRPr="00000000">
              <w:rPr>
                <w:rFonts w:ascii="DFKai-SB" w:cs="DFKai-SB" w:eastAsia="DFKai-SB" w:hAnsi="DFKai-SB"/>
                <w:rtl w:val="0"/>
              </w:rPr>
              <w:t xml:space="preserve">3c-IV-1 表現局部或全身性的身體控制能力，發展專項運動技能。</w:t>
            </w:r>
            <w:r w:rsidDel="00000000" w:rsidR="00000000" w:rsidRPr="00000000">
              <w:rPr>
                <w:rtl w:val="0"/>
              </w:rPr>
            </w:r>
          </w:p>
          <w:p w:rsidR="00000000" w:rsidDel="00000000" w:rsidP="00000000" w:rsidRDefault="00000000" w:rsidRPr="00000000" w14:paraId="00000326">
            <w:pPr>
              <w:spacing w:line="260" w:lineRule="auto"/>
              <w:jc w:val="left"/>
              <w:rPr/>
            </w:pPr>
            <w:r w:rsidDel="00000000" w:rsidR="00000000" w:rsidRPr="00000000">
              <w:rPr>
                <w:rFonts w:ascii="DFKai-SB" w:cs="DFKai-SB" w:eastAsia="DFKai-SB" w:hAnsi="DFKai-SB"/>
                <w:rtl w:val="0"/>
              </w:rPr>
              <w:t xml:space="preserve">4d-IV-1 發展適合個人之專項運動技能。</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327">
            <w:pPr>
              <w:spacing w:line="260" w:lineRule="auto"/>
              <w:jc w:val="left"/>
              <w:rPr/>
            </w:pPr>
            <w:r w:rsidDel="00000000" w:rsidR="00000000" w:rsidRPr="00000000">
              <w:rPr>
                <w:rFonts w:ascii="DFKai-SB" w:cs="DFKai-SB" w:eastAsia="DFKai-SB" w:hAnsi="DFKai-SB"/>
                <w:rtl w:val="0"/>
              </w:rPr>
              <w:t xml:space="preserve">第五篇運動大進擊</w:t>
            </w:r>
            <w:r w:rsidDel="00000000" w:rsidR="00000000" w:rsidRPr="00000000">
              <w:rPr>
                <w:rtl w:val="0"/>
              </w:rPr>
            </w:r>
          </w:p>
          <w:p w:rsidR="00000000" w:rsidDel="00000000" w:rsidP="00000000" w:rsidRDefault="00000000" w:rsidRPr="00000000" w14:paraId="00000328">
            <w:pPr>
              <w:spacing w:line="260" w:lineRule="auto"/>
              <w:jc w:val="left"/>
              <w:rPr/>
            </w:pPr>
            <w:r w:rsidDel="00000000" w:rsidR="00000000" w:rsidRPr="00000000">
              <w:rPr>
                <w:rFonts w:ascii="DFKai-SB" w:cs="DFKai-SB" w:eastAsia="DFKai-SB" w:hAnsi="DFKai-SB"/>
                <w:rtl w:val="0"/>
              </w:rPr>
              <w:t xml:space="preserve">第三章桌球</w:t>
            </w:r>
            <w:r w:rsidDel="00000000" w:rsidR="00000000" w:rsidRPr="00000000">
              <w:rPr>
                <w:rtl w:val="0"/>
              </w:rPr>
            </w:r>
          </w:p>
          <w:p w:rsidR="00000000" w:rsidDel="00000000" w:rsidP="00000000" w:rsidRDefault="00000000" w:rsidRPr="00000000" w14:paraId="00000329">
            <w:pPr>
              <w:spacing w:line="260" w:lineRule="auto"/>
              <w:jc w:val="left"/>
              <w:rPr>
                <w:b w:val="1"/>
              </w:rPr>
            </w:pPr>
            <w:r w:rsidDel="00000000" w:rsidR="00000000" w:rsidRPr="00000000">
              <w:rPr>
                <w:rFonts w:ascii="DFKai-SB" w:cs="DFKai-SB" w:eastAsia="DFKai-SB" w:hAnsi="DFKai-SB"/>
                <w:b w:val="1"/>
                <w:rtl w:val="0"/>
              </w:rPr>
              <w:t xml:space="preserve">活動「全檯對半檯單打比賽」</w:t>
            </w:r>
            <w:r w:rsidDel="00000000" w:rsidR="00000000" w:rsidRPr="00000000">
              <w:rPr>
                <w:rtl w:val="0"/>
              </w:rPr>
            </w:r>
          </w:p>
          <w:p w:rsidR="00000000" w:rsidDel="00000000" w:rsidP="00000000" w:rsidRDefault="00000000" w:rsidRPr="00000000" w14:paraId="0000032A">
            <w:pPr>
              <w:spacing w:line="260" w:lineRule="auto"/>
              <w:jc w:val="left"/>
              <w:rPr/>
            </w:pPr>
            <w:r w:rsidDel="00000000" w:rsidR="00000000" w:rsidRPr="00000000">
              <w:rPr>
                <w:rFonts w:ascii="DFKai-SB" w:cs="DFKai-SB" w:eastAsia="DFKai-SB" w:hAnsi="DFKai-SB"/>
                <w:rtl w:val="0"/>
              </w:rPr>
              <w:t xml:space="preserve">1.比賽前先以「左推右攻結合腳步練習」複習與熱身。</w:t>
            </w:r>
            <w:r w:rsidDel="00000000" w:rsidR="00000000" w:rsidRPr="00000000">
              <w:rPr>
                <w:rtl w:val="0"/>
              </w:rPr>
            </w:r>
          </w:p>
          <w:p w:rsidR="00000000" w:rsidDel="00000000" w:rsidP="00000000" w:rsidRDefault="00000000" w:rsidRPr="00000000" w14:paraId="0000032B">
            <w:pPr>
              <w:spacing w:line="260" w:lineRule="auto"/>
              <w:jc w:val="left"/>
              <w:rPr/>
            </w:pPr>
            <w:r w:rsidDel="00000000" w:rsidR="00000000" w:rsidRPr="00000000">
              <w:rPr>
                <w:rFonts w:ascii="DFKai-SB" w:cs="DFKai-SB" w:eastAsia="DFKai-SB" w:hAnsi="DFKai-SB"/>
                <w:rtl w:val="0"/>
              </w:rPr>
              <w:t xml:space="preserve">2.寫下發球與接發球的自我策略。</w:t>
            </w:r>
            <w:r w:rsidDel="00000000" w:rsidR="00000000" w:rsidRPr="00000000">
              <w:rPr>
                <w:rtl w:val="0"/>
              </w:rPr>
            </w:r>
          </w:p>
          <w:p w:rsidR="00000000" w:rsidDel="00000000" w:rsidP="00000000" w:rsidRDefault="00000000" w:rsidRPr="00000000" w14:paraId="0000032C">
            <w:pPr>
              <w:spacing w:line="260" w:lineRule="auto"/>
              <w:jc w:val="left"/>
              <w:rPr/>
            </w:pPr>
            <w:r w:rsidDel="00000000" w:rsidR="00000000" w:rsidRPr="00000000">
              <w:rPr>
                <w:rFonts w:ascii="DFKai-SB" w:cs="DFKai-SB" w:eastAsia="DFKai-SB" w:hAnsi="DFKai-SB"/>
                <w:rtl w:val="0"/>
              </w:rPr>
              <w:t xml:space="preserve">3.實戰對打。</w:t>
            </w:r>
            <w:r w:rsidDel="00000000" w:rsidR="00000000" w:rsidRPr="00000000">
              <w:rPr>
                <w:rtl w:val="0"/>
              </w:rPr>
            </w:r>
          </w:p>
          <w:p w:rsidR="00000000" w:rsidDel="00000000" w:rsidP="00000000" w:rsidRDefault="00000000" w:rsidRPr="00000000" w14:paraId="0000032D">
            <w:pPr>
              <w:spacing w:line="260" w:lineRule="auto"/>
              <w:jc w:val="left"/>
              <w:rPr/>
            </w:pPr>
            <w:r w:rsidDel="00000000" w:rsidR="00000000" w:rsidRPr="00000000">
              <w:rPr>
                <w:rFonts w:ascii="DFKai-SB" w:cs="DFKai-SB" w:eastAsia="DFKai-SB" w:hAnsi="DFKai-SB"/>
                <w:rtl w:val="0"/>
              </w:rPr>
              <w:t xml:space="preserve">說明：對戰結束後，進行自我策略的反思，看看自己想的是否與實際狀況一樣並寫下。尋找下一位對手以同樣的方式進行次一場比賽。</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32E">
            <w:pPr>
              <w:spacing w:line="260" w:lineRule="auto"/>
              <w:jc w:val="center"/>
              <w:rPr/>
            </w:pPr>
            <w:r w:rsidDel="00000000" w:rsidR="00000000" w:rsidRPr="00000000">
              <w:rPr>
                <w:rFonts w:ascii="DFKai-SB" w:cs="DFKai-SB" w:eastAsia="DFKai-SB" w:hAnsi="DFKai-SB"/>
                <w:rtl w:val="0"/>
              </w:rPr>
              <w:t xml:space="preserve">2</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32F">
            <w:pPr>
              <w:spacing w:line="260" w:lineRule="auto"/>
              <w:jc w:val="left"/>
              <w:rPr/>
            </w:pPr>
            <w:r w:rsidDel="00000000" w:rsidR="00000000" w:rsidRPr="00000000">
              <w:rPr>
                <w:rFonts w:ascii="DFKai-SB" w:cs="DFKai-SB" w:eastAsia="DFKai-SB" w:hAnsi="DFKai-SB"/>
                <w:rtl w:val="0"/>
              </w:rPr>
              <w:t xml:space="preserve">1.教學影片</w:t>
            </w:r>
            <w:r w:rsidDel="00000000" w:rsidR="00000000" w:rsidRPr="00000000">
              <w:rPr>
                <w:rtl w:val="0"/>
              </w:rPr>
            </w:r>
          </w:p>
          <w:p w:rsidR="00000000" w:rsidDel="00000000" w:rsidP="00000000" w:rsidRDefault="00000000" w:rsidRPr="00000000" w14:paraId="00000330">
            <w:pPr>
              <w:spacing w:line="260" w:lineRule="auto"/>
              <w:jc w:val="left"/>
              <w:rPr/>
            </w:pPr>
            <w:r w:rsidDel="00000000" w:rsidR="00000000" w:rsidRPr="00000000">
              <w:rPr>
                <w:rFonts w:ascii="DFKai-SB" w:cs="DFKai-SB" w:eastAsia="DFKai-SB" w:hAnsi="DFKai-SB"/>
                <w:rtl w:val="0"/>
              </w:rPr>
              <w:t xml:space="preserve">2.教用版電子教科書</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331">
            <w:pPr>
              <w:spacing w:line="260" w:lineRule="auto"/>
              <w:jc w:val="left"/>
              <w:rPr/>
            </w:pPr>
            <w:r w:rsidDel="00000000" w:rsidR="00000000" w:rsidRPr="00000000">
              <w:rPr>
                <w:rFonts w:ascii="DFKai-SB" w:cs="DFKai-SB" w:eastAsia="DFKai-SB" w:hAnsi="DFKai-SB"/>
                <w:rtl w:val="0"/>
              </w:rPr>
              <w:t xml:space="preserve">觀察</w:t>
            </w:r>
            <w:r w:rsidDel="00000000" w:rsidR="00000000" w:rsidRPr="00000000">
              <w:rPr>
                <w:rtl w:val="0"/>
              </w:rPr>
            </w:r>
          </w:p>
          <w:p w:rsidR="00000000" w:rsidDel="00000000" w:rsidP="00000000" w:rsidRDefault="00000000" w:rsidRPr="00000000" w14:paraId="00000332">
            <w:pPr>
              <w:spacing w:line="260" w:lineRule="auto"/>
              <w:jc w:val="left"/>
              <w:rPr/>
            </w:pPr>
            <w:r w:rsidDel="00000000" w:rsidR="00000000" w:rsidRPr="00000000">
              <w:rPr>
                <w:rFonts w:ascii="DFKai-SB" w:cs="DFKai-SB" w:eastAsia="DFKai-SB" w:hAnsi="DFKai-SB"/>
                <w:rtl w:val="0"/>
              </w:rPr>
              <w:t xml:space="preserve">實作</w:t>
            </w:r>
            <w:r w:rsidDel="00000000" w:rsidR="00000000" w:rsidRPr="00000000">
              <w:rPr>
                <w:rtl w:val="0"/>
              </w:rPr>
            </w:r>
          </w:p>
          <w:p w:rsidR="00000000" w:rsidDel="00000000" w:rsidP="00000000" w:rsidRDefault="00000000" w:rsidRPr="00000000" w14:paraId="00000333">
            <w:pPr>
              <w:spacing w:line="260" w:lineRule="auto"/>
              <w:jc w:val="left"/>
              <w:rPr/>
            </w:pPr>
            <w:r w:rsidDel="00000000" w:rsidR="00000000" w:rsidRPr="00000000">
              <w:rPr>
                <w:rFonts w:ascii="DFKai-SB" w:cs="DFKai-SB" w:eastAsia="DFKai-SB" w:hAnsi="DFKai-SB"/>
                <w:rtl w:val="0"/>
              </w:rPr>
              <w:t xml:space="preserve">行動</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334">
            <w:pPr>
              <w:spacing w:line="260" w:lineRule="auto"/>
              <w:jc w:val="left"/>
              <w:rPr>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335">
            <w:pPr>
              <w:ind w:hanging="7"/>
              <w:jc w:val="left"/>
              <w:rPr>
                <w:color w:val="000000"/>
                <w:sz w:val="18"/>
                <w:szCs w:val="18"/>
              </w:rPr>
            </w:pPr>
            <w:r w:rsidDel="00000000" w:rsidR="00000000" w:rsidRPr="00000000">
              <w:rPr>
                <w:rtl w:val="0"/>
              </w:rPr>
            </w:r>
          </w:p>
        </w:tc>
      </w:tr>
      <w:tr>
        <w:trPr>
          <w:cantSplit w:val="0"/>
          <w:trHeight w:val="880" w:hRule="atLeast"/>
          <w:tblHeader w:val="0"/>
        </w:trPr>
        <w:tc>
          <w:tcPr>
            <w:shd w:fill="auto" w:val="clear"/>
            <w:vAlign w:val="center"/>
          </w:tcPr>
          <w:p w:rsidR="00000000" w:rsidDel="00000000" w:rsidP="00000000" w:rsidRDefault="00000000" w:rsidRPr="00000000" w14:paraId="00000336">
            <w:pPr>
              <w:jc w:val="center"/>
              <w:rPr>
                <w:color w:val="000000"/>
                <w:sz w:val="18"/>
                <w:szCs w:val="18"/>
              </w:rPr>
            </w:pPr>
            <w:sdt>
              <w:sdtPr>
                <w:tag w:val="goog_rdk_46"/>
              </w:sdtPr>
              <w:sdtContent>
                <w:r w:rsidDel="00000000" w:rsidR="00000000" w:rsidRPr="00000000">
                  <w:rPr>
                    <w:rFonts w:ascii="Gungsuh" w:cs="Gungsuh" w:eastAsia="Gungsuh" w:hAnsi="Gungsuh"/>
                    <w:color w:val="000000"/>
                    <w:sz w:val="18"/>
                    <w:szCs w:val="18"/>
                    <w:rtl w:val="0"/>
                  </w:rPr>
                  <w:t xml:space="preserve">第18週</w:t>
                </w:r>
              </w:sdtContent>
            </w:sdt>
          </w:p>
          <w:p w:rsidR="00000000" w:rsidDel="00000000" w:rsidP="00000000" w:rsidRDefault="00000000" w:rsidRPr="00000000" w14:paraId="00000337">
            <w:pPr>
              <w:jc w:val="center"/>
              <w:rPr>
                <w:color w:val="000000"/>
                <w:sz w:val="18"/>
                <w:szCs w:val="18"/>
              </w:rPr>
            </w:pPr>
            <w:r w:rsidDel="00000000" w:rsidR="00000000" w:rsidRPr="00000000">
              <w:rPr>
                <w:rtl w:val="0"/>
              </w:rPr>
            </w:r>
          </w:p>
          <w:p w:rsidR="00000000" w:rsidDel="00000000" w:rsidP="00000000" w:rsidRDefault="00000000" w:rsidRPr="00000000" w14:paraId="00000338">
            <w:pPr>
              <w:jc w:val="center"/>
              <w:rPr>
                <w:color w:val="000000"/>
                <w:sz w:val="18"/>
                <w:szCs w:val="18"/>
              </w:rPr>
            </w:pPr>
            <w:r w:rsidDel="00000000" w:rsidR="00000000" w:rsidRPr="00000000">
              <w:rPr>
                <w:color w:val="000000"/>
                <w:sz w:val="18"/>
                <w:szCs w:val="18"/>
                <w:rtl w:val="0"/>
              </w:rPr>
              <w:t xml:space="preserve">06/12-06/16</w:t>
            </w:r>
          </w:p>
        </w:tc>
        <w:tc>
          <w:tcPr>
            <w:shd w:fill="auto" w:val="clear"/>
          </w:tcPr>
          <w:p w:rsidR="00000000" w:rsidDel="00000000" w:rsidP="00000000" w:rsidRDefault="00000000" w:rsidRPr="00000000" w14:paraId="00000339">
            <w:pPr>
              <w:spacing w:line="260" w:lineRule="auto"/>
              <w:jc w:val="left"/>
              <w:rPr/>
            </w:pPr>
            <w:r w:rsidDel="00000000" w:rsidR="00000000" w:rsidRPr="00000000">
              <w:rPr>
                <w:rFonts w:ascii="Gungsuh" w:cs="Gungsuh" w:eastAsia="Gungsuh" w:hAnsi="Gungsuh"/>
                <w:rtl w:val="0"/>
              </w:rPr>
              <w:t xml:space="preserve">Hb-IV-1 陣地攻守性球類運動動作組合及團隊戰術。</w:t>
            </w:r>
            <w:r w:rsidDel="00000000" w:rsidR="00000000" w:rsidRPr="00000000">
              <w:rPr>
                <w:rtl w:val="0"/>
              </w:rPr>
            </w:r>
          </w:p>
          <w:p w:rsidR="00000000" w:rsidDel="00000000" w:rsidP="00000000" w:rsidRDefault="00000000" w:rsidRPr="00000000" w14:paraId="0000033A">
            <w:pPr>
              <w:spacing w:line="260" w:lineRule="auto"/>
              <w:jc w:val="left"/>
              <w:rPr/>
            </w:pPr>
            <w:r w:rsidDel="00000000" w:rsidR="00000000" w:rsidRPr="00000000">
              <w:rPr>
                <w:rFonts w:ascii="Gungsuh" w:cs="Gungsuh" w:eastAsia="Gungsuh" w:hAnsi="Gungsuh"/>
                <w:rtl w:val="0"/>
              </w:rPr>
              <w:t xml:space="preserve">Hc-IV-1 標的性球類運動動作組合及團隊戰術。</w:t>
            </w:r>
            <w:r w:rsidDel="00000000" w:rsidR="00000000" w:rsidRPr="00000000">
              <w:rPr>
                <w:rtl w:val="0"/>
              </w:rPr>
            </w:r>
          </w:p>
          <w:p w:rsidR="00000000" w:rsidDel="00000000" w:rsidP="00000000" w:rsidRDefault="00000000" w:rsidRPr="00000000" w14:paraId="0000033B">
            <w:pPr>
              <w:spacing w:line="260" w:lineRule="auto"/>
              <w:jc w:val="left"/>
              <w:rPr/>
            </w:pPr>
            <w:r w:rsidDel="00000000" w:rsidR="00000000" w:rsidRPr="00000000">
              <w:rPr>
                <w:rFonts w:ascii="Gungsuh" w:cs="Gungsuh" w:eastAsia="Gungsuh" w:hAnsi="Gungsuh"/>
                <w:rtl w:val="0"/>
              </w:rPr>
              <w:t xml:space="preserve">Hd-IV-1 守備/跑分性球類運動動作組合及團隊戰術。</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33C">
            <w:pPr>
              <w:spacing w:line="260" w:lineRule="auto"/>
              <w:jc w:val="left"/>
              <w:rPr/>
            </w:pPr>
            <w:r w:rsidDel="00000000" w:rsidR="00000000" w:rsidRPr="00000000">
              <w:rPr>
                <w:rFonts w:ascii="DFKai-SB" w:cs="DFKai-SB" w:eastAsia="DFKai-SB" w:hAnsi="DFKai-SB"/>
                <w:rtl w:val="0"/>
              </w:rPr>
              <w:t xml:space="preserve">1d-IV-1 了解各項運動技能原理。</w:t>
            </w:r>
            <w:r w:rsidDel="00000000" w:rsidR="00000000" w:rsidRPr="00000000">
              <w:rPr>
                <w:rtl w:val="0"/>
              </w:rPr>
            </w:r>
          </w:p>
          <w:p w:rsidR="00000000" w:rsidDel="00000000" w:rsidP="00000000" w:rsidRDefault="00000000" w:rsidRPr="00000000" w14:paraId="0000033D">
            <w:pPr>
              <w:spacing w:line="260" w:lineRule="auto"/>
              <w:jc w:val="left"/>
              <w:rPr/>
            </w:pPr>
            <w:r w:rsidDel="00000000" w:rsidR="00000000" w:rsidRPr="00000000">
              <w:rPr>
                <w:rFonts w:ascii="DFKai-SB" w:cs="DFKai-SB" w:eastAsia="DFKai-SB" w:hAnsi="DFKai-SB"/>
                <w:rtl w:val="0"/>
              </w:rPr>
              <w:t xml:space="preserve">1d-IV-3 應用運動比賽的各項策略。</w:t>
            </w:r>
            <w:r w:rsidDel="00000000" w:rsidR="00000000" w:rsidRPr="00000000">
              <w:rPr>
                <w:rtl w:val="0"/>
              </w:rPr>
            </w:r>
          </w:p>
          <w:p w:rsidR="00000000" w:rsidDel="00000000" w:rsidP="00000000" w:rsidRDefault="00000000" w:rsidRPr="00000000" w14:paraId="0000033E">
            <w:pPr>
              <w:spacing w:line="260" w:lineRule="auto"/>
              <w:jc w:val="left"/>
              <w:rPr/>
            </w:pPr>
            <w:r w:rsidDel="00000000" w:rsidR="00000000" w:rsidRPr="00000000">
              <w:rPr>
                <w:rFonts w:ascii="DFKai-SB" w:cs="DFKai-SB" w:eastAsia="DFKai-SB" w:hAnsi="DFKai-SB"/>
                <w:rtl w:val="0"/>
              </w:rPr>
              <w:t xml:space="preserve">2c-IV-1 展現運動禮節，具備運動的道德思辨和實踐能力。</w:t>
            </w:r>
            <w:r w:rsidDel="00000000" w:rsidR="00000000" w:rsidRPr="00000000">
              <w:rPr>
                <w:rtl w:val="0"/>
              </w:rPr>
            </w:r>
          </w:p>
          <w:p w:rsidR="00000000" w:rsidDel="00000000" w:rsidP="00000000" w:rsidRDefault="00000000" w:rsidRPr="00000000" w14:paraId="0000033F">
            <w:pPr>
              <w:spacing w:line="260" w:lineRule="auto"/>
              <w:jc w:val="left"/>
              <w:rPr/>
            </w:pPr>
            <w:r w:rsidDel="00000000" w:rsidR="00000000" w:rsidRPr="00000000">
              <w:rPr>
                <w:rFonts w:ascii="DFKai-SB" w:cs="DFKai-SB" w:eastAsia="DFKai-SB" w:hAnsi="DFKai-SB"/>
                <w:rtl w:val="0"/>
              </w:rPr>
              <w:t xml:space="preserve">2c-IV-2 表現利他合群的態度，與他人理性溝通與和諧互動。</w:t>
            </w:r>
            <w:r w:rsidDel="00000000" w:rsidR="00000000" w:rsidRPr="00000000">
              <w:rPr>
                <w:rtl w:val="0"/>
              </w:rPr>
            </w:r>
          </w:p>
          <w:p w:rsidR="00000000" w:rsidDel="00000000" w:rsidP="00000000" w:rsidRDefault="00000000" w:rsidRPr="00000000" w14:paraId="00000340">
            <w:pPr>
              <w:spacing w:line="260" w:lineRule="auto"/>
              <w:jc w:val="left"/>
              <w:rPr/>
            </w:pPr>
            <w:r w:rsidDel="00000000" w:rsidR="00000000" w:rsidRPr="00000000">
              <w:rPr>
                <w:rFonts w:ascii="DFKai-SB" w:cs="DFKai-SB" w:eastAsia="DFKai-SB" w:hAnsi="DFKai-SB"/>
                <w:rtl w:val="0"/>
              </w:rPr>
              <w:t xml:space="preserve">3c-IV-1 表現局部或全身性的身體控制能力，發展專項運動技能。</w:t>
            </w:r>
            <w:r w:rsidDel="00000000" w:rsidR="00000000" w:rsidRPr="00000000">
              <w:rPr>
                <w:rtl w:val="0"/>
              </w:rPr>
            </w:r>
          </w:p>
          <w:p w:rsidR="00000000" w:rsidDel="00000000" w:rsidP="00000000" w:rsidRDefault="00000000" w:rsidRPr="00000000" w14:paraId="00000341">
            <w:pPr>
              <w:spacing w:line="260" w:lineRule="auto"/>
              <w:jc w:val="left"/>
              <w:rPr/>
            </w:pPr>
            <w:r w:rsidDel="00000000" w:rsidR="00000000" w:rsidRPr="00000000">
              <w:rPr>
                <w:rFonts w:ascii="DFKai-SB" w:cs="DFKai-SB" w:eastAsia="DFKai-SB" w:hAnsi="DFKai-SB"/>
                <w:rtl w:val="0"/>
              </w:rPr>
              <w:t xml:space="preserve">3c-IV-2 發展動作創作和展演的技巧，展現個人運動潛能。</w:t>
            </w:r>
            <w:r w:rsidDel="00000000" w:rsidR="00000000" w:rsidRPr="00000000">
              <w:rPr>
                <w:rtl w:val="0"/>
              </w:rPr>
            </w:r>
          </w:p>
          <w:p w:rsidR="00000000" w:rsidDel="00000000" w:rsidP="00000000" w:rsidRDefault="00000000" w:rsidRPr="00000000" w14:paraId="00000342">
            <w:pPr>
              <w:spacing w:line="260" w:lineRule="auto"/>
              <w:jc w:val="left"/>
              <w:rPr/>
            </w:pPr>
            <w:r w:rsidDel="00000000" w:rsidR="00000000" w:rsidRPr="00000000">
              <w:rPr>
                <w:rFonts w:ascii="DFKai-SB" w:cs="DFKai-SB" w:eastAsia="DFKai-SB" w:hAnsi="DFKai-SB"/>
                <w:rtl w:val="0"/>
              </w:rPr>
              <w:t xml:space="preserve">3d-IV-3 應用思考與分析能力，解決運動情境的問題。</w:t>
            </w:r>
            <w:r w:rsidDel="00000000" w:rsidR="00000000" w:rsidRPr="00000000">
              <w:rPr>
                <w:rtl w:val="0"/>
              </w:rPr>
            </w:r>
          </w:p>
          <w:p w:rsidR="00000000" w:rsidDel="00000000" w:rsidP="00000000" w:rsidRDefault="00000000" w:rsidRPr="00000000" w14:paraId="00000343">
            <w:pPr>
              <w:spacing w:line="260" w:lineRule="auto"/>
              <w:jc w:val="left"/>
              <w:rPr/>
            </w:pPr>
            <w:r w:rsidDel="00000000" w:rsidR="00000000" w:rsidRPr="00000000">
              <w:rPr>
                <w:rFonts w:ascii="DFKai-SB" w:cs="DFKai-SB" w:eastAsia="DFKai-SB" w:hAnsi="DFKai-SB"/>
                <w:rtl w:val="0"/>
              </w:rPr>
              <w:t xml:space="preserve">4d-IV-1 發展適合個人之專項運動技能。</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344">
            <w:pPr>
              <w:spacing w:line="260" w:lineRule="auto"/>
              <w:jc w:val="left"/>
              <w:rPr/>
            </w:pPr>
            <w:r w:rsidDel="00000000" w:rsidR="00000000" w:rsidRPr="00000000">
              <w:rPr>
                <w:rFonts w:ascii="DFKai-SB" w:cs="DFKai-SB" w:eastAsia="DFKai-SB" w:hAnsi="DFKai-SB"/>
                <w:rtl w:val="0"/>
              </w:rPr>
              <w:t xml:space="preserve">第五篇運動大進擊</w:t>
            </w:r>
            <w:r w:rsidDel="00000000" w:rsidR="00000000" w:rsidRPr="00000000">
              <w:rPr>
                <w:rtl w:val="0"/>
              </w:rPr>
            </w:r>
          </w:p>
          <w:p w:rsidR="00000000" w:rsidDel="00000000" w:rsidP="00000000" w:rsidRDefault="00000000" w:rsidRPr="00000000" w14:paraId="00000345">
            <w:pPr>
              <w:spacing w:line="260" w:lineRule="auto"/>
              <w:jc w:val="left"/>
              <w:rPr/>
            </w:pPr>
            <w:r w:rsidDel="00000000" w:rsidR="00000000" w:rsidRPr="00000000">
              <w:rPr>
                <w:rFonts w:ascii="DFKai-SB" w:cs="DFKai-SB" w:eastAsia="DFKai-SB" w:hAnsi="DFKai-SB"/>
                <w:rtl w:val="0"/>
              </w:rPr>
              <w:t xml:space="preserve">第四章足球</w:t>
            </w:r>
            <w:r w:rsidDel="00000000" w:rsidR="00000000" w:rsidRPr="00000000">
              <w:rPr>
                <w:rtl w:val="0"/>
              </w:rPr>
            </w:r>
          </w:p>
          <w:p w:rsidR="00000000" w:rsidDel="00000000" w:rsidP="00000000" w:rsidRDefault="00000000" w:rsidRPr="00000000" w14:paraId="00000346">
            <w:pPr>
              <w:spacing w:line="260" w:lineRule="auto"/>
              <w:jc w:val="left"/>
              <w:rPr/>
            </w:pPr>
            <w:r w:rsidDel="00000000" w:rsidR="00000000" w:rsidRPr="00000000">
              <w:rPr>
                <w:rFonts w:ascii="DFKai-SB" w:cs="DFKai-SB" w:eastAsia="DFKai-SB" w:hAnsi="DFKai-SB"/>
                <w:b w:val="1"/>
                <w:rtl w:val="0"/>
              </w:rPr>
              <w:t xml:space="preserve">一、引起動機</w:t>
            </w:r>
            <w:r w:rsidDel="00000000" w:rsidR="00000000" w:rsidRPr="00000000">
              <w:rPr>
                <w:rtl w:val="0"/>
              </w:rPr>
            </w:r>
          </w:p>
          <w:p w:rsidR="00000000" w:rsidDel="00000000" w:rsidP="00000000" w:rsidRDefault="00000000" w:rsidRPr="00000000" w14:paraId="00000347">
            <w:pPr>
              <w:spacing w:line="260" w:lineRule="auto"/>
              <w:jc w:val="left"/>
              <w:rPr/>
            </w:pPr>
            <w:r w:rsidDel="00000000" w:rsidR="00000000" w:rsidRPr="00000000">
              <w:rPr>
                <w:rFonts w:ascii="DFKai-SB" w:cs="DFKai-SB" w:eastAsia="DFKai-SB" w:hAnsi="DFKai-SB"/>
                <w:rtl w:val="0"/>
              </w:rPr>
              <w:t xml:space="preserve">說明：藉由導引式，引發學生對個人進攻之思考，進而了解個人進攻的特色與重要性。</w:t>
            </w:r>
            <w:r w:rsidDel="00000000" w:rsidR="00000000" w:rsidRPr="00000000">
              <w:rPr>
                <w:rtl w:val="0"/>
              </w:rPr>
            </w:r>
          </w:p>
          <w:p w:rsidR="00000000" w:rsidDel="00000000" w:rsidP="00000000" w:rsidRDefault="00000000" w:rsidRPr="00000000" w14:paraId="00000348">
            <w:pPr>
              <w:spacing w:line="260" w:lineRule="auto"/>
              <w:jc w:val="left"/>
              <w:rPr/>
            </w:pPr>
            <w:r w:rsidDel="00000000" w:rsidR="00000000" w:rsidRPr="00000000">
              <w:rPr>
                <w:rFonts w:ascii="DFKai-SB" w:cs="DFKai-SB" w:eastAsia="DFKai-SB" w:hAnsi="DFKai-SB"/>
                <w:b w:val="1"/>
                <w:rtl w:val="0"/>
              </w:rPr>
              <w:t xml:space="preserve">二、講解課程內容</w:t>
            </w:r>
            <w:r w:rsidDel="00000000" w:rsidR="00000000" w:rsidRPr="00000000">
              <w:rPr>
                <w:rtl w:val="0"/>
              </w:rPr>
            </w:r>
          </w:p>
          <w:p w:rsidR="00000000" w:rsidDel="00000000" w:rsidP="00000000" w:rsidRDefault="00000000" w:rsidRPr="00000000" w14:paraId="00000349">
            <w:pPr>
              <w:spacing w:line="260" w:lineRule="auto"/>
              <w:jc w:val="left"/>
              <w:rPr/>
            </w:pPr>
            <w:r w:rsidDel="00000000" w:rsidR="00000000" w:rsidRPr="00000000">
              <w:rPr>
                <w:rFonts w:ascii="DFKai-SB" w:cs="DFKai-SB" w:eastAsia="DFKai-SB" w:hAnsi="DFKai-SB"/>
                <w:rtl w:val="0"/>
              </w:rPr>
              <w:t xml:space="preserve">目的：為提升個人進攻技術，透過盤帶球過角椎的活動，了解突破的重要性。</w:t>
            </w:r>
            <w:r w:rsidDel="00000000" w:rsidR="00000000" w:rsidRPr="00000000">
              <w:rPr>
                <w:rtl w:val="0"/>
              </w:rPr>
            </w:r>
          </w:p>
          <w:p w:rsidR="00000000" w:rsidDel="00000000" w:rsidP="00000000" w:rsidRDefault="00000000" w:rsidRPr="00000000" w14:paraId="0000034A">
            <w:pPr>
              <w:spacing w:line="260" w:lineRule="auto"/>
              <w:jc w:val="left"/>
              <w:rPr/>
            </w:pPr>
            <w:r w:rsidDel="00000000" w:rsidR="00000000" w:rsidRPr="00000000">
              <w:rPr>
                <w:rFonts w:ascii="DFKai-SB" w:cs="DFKai-SB" w:eastAsia="DFKai-SB" w:hAnsi="DFKai-SB"/>
                <w:b w:val="1"/>
                <w:rtl w:val="0"/>
              </w:rPr>
              <w:t xml:space="preserve">三、活動「攻佔堡壘」</w:t>
            </w:r>
            <w:r w:rsidDel="00000000" w:rsidR="00000000" w:rsidRPr="00000000">
              <w:rPr>
                <w:rtl w:val="0"/>
              </w:rPr>
            </w:r>
          </w:p>
          <w:p w:rsidR="00000000" w:rsidDel="00000000" w:rsidP="00000000" w:rsidRDefault="00000000" w:rsidRPr="00000000" w14:paraId="0000034B">
            <w:pPr>
              <w:spacing w:line="260" w:lineRule="auto"/>
              <w:jc w:val="left"/>
              <w:rPr/>
            </w:pPr>
            <w:r w:rsidDel="00000000" w:rsidR="00000000" w:rsidRPr="00000000">
              <w:rPr>
                <w:rFonts w:ascii="DFKai-SB" w:cs="DFKai-SB" w:eastAsia="DFKai-SB" w:hAnsi="DFKai-SB"/>
                <w:rtl w:val="0"/>
              </w:rPr>
              <w:t xml:space="preserve">目的：提升盤帶球的能力，並了解盤帶球的重要。</w:t>
            </w:r>
            <w:r w:rsidDel="00000000" w:rsidR="00000000" w:rsidRPr="00000000">
              <w:rPr>
                <w:rtl w:val="0"/>
              </w:rPr>
            </w:r>
          </w:p>
          <w:p w:rsidR="00000000" w:rsidDel="00000000" w:rsidP="00000000" w:rsidRDefault="00000000" w:rsidRPr="00000000" w14:paraId="0000034C">
            <w:pPr>
              <w:spacing w:line="260" w:lineRule="auto"/>
              <w:jc w:val="left"/>
              <w:rPr>
                <w:b w:val="1"/>
              </w:rPr>
            </w:pPr>
            <w:r w:rsidDel="00000000" w:rsidR="00000000" w:rsidRPr="00000000">
              <w:rPr>
                <w:rFonts w:ascii="DFKai-SB" w:cs="DFKai-SB" w:eastAsia="DFKai-SB" w:hAnsi="DFKai-SB"/>
                <w:b w:val="1"/>
                <w:rtl w:val="0"/>
              </w:rPr>
              <w:t xml:space="preserve">四、引起動機</w:t>
            </w:r>
            <w:r w:rsidDel="00000000" w:rsidR="00000000" w:rsidRPr="00000000">
              <w:rPr>
                <w:rtl w:val="0"/>
              </w:rPr>
            </w:r>
          </w:p>
          <w:p w:rsidR="00000000" w:rsidDel="00000000" w:rsidP="00000000" w:rsidRDefault="00000000" w:rsidRPr="00000000" w14:paraId="0000034D">
            <w:pPr>
              <w:spacing w:line="260" w:lineRule="auto"/>
              <w:jc w:val="left"/>
              <w:rPr/>
            </w:pPr>
            <w:r w:rsidDel="00000000" w:rsidR="00000000" w:rsidRPr="00000000">
              <w:rPr>
                <w:rFonts w:ascii="DFKai-SB" w:cs="DFKai-SB" w:eastAsia="DFKai-SB" w:hAnsi="DFKai-SB"/>
                <w:rtl w:val="0"/>
              </w:rPr>
              <w:t xml:space="preserve">說明：可共同討論護球要領，並藉由老鷹抓小雞活動體會護球重要性。</w:t>
            </w:r>
            <w:r w:rsidDel="00000000" w:rsidR="00000000" w:rsidRPr="00000000">
              <w:rPr>
                <w:rtl w:val="0"/>
              </w:rPr>
            </w:r>
          </w:p>
          <w:p w:rsidR="00000000" w:rsidDel="00000000" w:rsidP="00000000" w:rsidRDefault="00000000" w:rsidRPr="00000000" w14:paraId="0000034E">
            <w:pPr>
              <w:spacing w:line="260" w:lineRule="auto"/>
              <w:jc w:val="left"/>
              <w:rPr>
                <w:b w:val="1"/>
              </w:rPr>
            </w:pPr>
            <w:r w:rsidDel="00000000" w:rsidR="00000000" w:rsidRPr="00000000">
              <w:rPr>
                <w:rFonts w:ascii="DFKai-SB" w:cs="DFKai-SB" w:eastAsia="DFKai-SB" w:hAnsi="DFKai-SB"/>
                <w:b w:val="1"/>
                <w:rtl w:val="0"/>
              </w:rPr>
              <w:t xml:space="preserve">五、講解課程內容</w:t>
            </w:r>
            <w:r w:rsidDel="00000000" w:rsidR="00000000" w:rsidRPr="00000000">
              <w:rPr>
                <w:rtl w:val="0"/>
              </w:rPr>
            </w:r>
          </w:p>
          <w:p w:rsidR="00000000" w:rsidDel="00000000" w:rsidP="00000000" w:rsidRDefault="00000000" w:rsidRPr="00000000" w14:paraId="0000034F">
            <w:pPr>
              <w:spacing w:line="260" w:lineRule="auto"/>
              <w:jc w:val="left"/>
              <w:rPr/>
            </w:pPr>
            <w:r w:rsidDel="00000000" w:rsidR="00000000" w:rsidRPr="00000000">
              <w:rPr>
                <w:rFonts w:ascii="DFKai-SB" w:cs="DFKai-SB" w:eastAsia="DFKai-SB" w:hAnsi="DFKai-SB"/>
                <w:rtl w:val="0"/>
              </w:rPr>
              <w:t xml:space="preserve">目的：為提升個人進攻技術，透過盤帶球過角錐的活動，了解突破的重要性。</w:t>
            </w:r>
            <w:r w:rsidDel="00000000" w:rsidR="00000000" w:rsidRPr="00000000">
              <w:rPr>
                <w:rtl w:val="0"/>
              </w:rPr>
            </w:r>
          </w:p>
          <w:p w:rsidR="00000000" w:rsidDel="00000000" w:rsidP="00000000" w:rsidRDefault="00000000" w:rsidRPr="00000000" w14:paraId="00000350">
            <w:pPr>
              <w:spacing w:line="260" w:lineRule="auto"/>
              <w:jc w:val="left"/>
              <w:rPr>
                <w:b w:val="1"/>
              </w:rPr>
            </w:pPr>
            <w:r w:rsidDel="00000000" w:rsidR="00000000" w:rsidRPr="00000000">
              <w:rPr>
                <w:rFonts w:ascii="DFKai-SB" w:cs="DFKai-SB" w:eastAsia="DFKai-SB" w:hAnsi="DFKai-SB"/>
                <w:b w:val="1"/>
                <w:rtl w:val="0"/>
              </w:rPr>
              <w:t xml:space="preserve">六、活動「老鷹抓小雞」</w:t>
            </w:r>
            <w:r w:rsidDel="00000000" w:rsidR="00000000" w:rsidRPr="00000000">
              <w:rPr>
                <w:rtl w:val="0"/>
              </w:rPr>
            </w:r>
          </w:p>
          <w:p w:rsidR="00000000" w:rsidDel="00000000" w:rsidP="00000000" w:rsidRDefault="00000000" w:rsidRPr="00000000" w14:paraId="00000351">
            <w:pPr>
              <w:spacing w:line="260" w:lineRule="auto"/>
              <w:jc w:val="left"/>
              <w:rPr/>
            </w:pPr>
            <w:r w:rsidDel="00000000" w:rsidR="00000000" w:rsidRPr="00000000">
              <w:rPr>
                <w:rFonts w:ascii="DFKai-SB" w:cs="DFKai-SB" w:eastAsia="DFKai-SB" w:hAnsi="DFKai-SB"/>
                <w:rtl w:val="0"/>
              </w:rPr>
              <w:t xml:space="preserve">說明：</w:t>
            </w:r>
            <w:r w:rsidDel="00000000" w:rsidR="00000000" w:rsidRPr="00000000">
              <w:rPr>
                <w:rtl w:val="0"/>
              </w:rPr>
            </w:r>
          </w:p>
          <w:p w:rsidR="00000000" w:rsidDel="00000000" w:rsidP="00000000" w:rsidRDefault="00000000" w:rsidRPr="00000000" w14:paraId="00000352">
            <w:pPr>
              <w:spacing w:line="260" w:lineRule="auto"/>
              <w:jc w:val="left"/>
              <w:rPr/>
            </w:pPr>
            <w:r w:rsidDel="00000000" w:rsidR="00000000" w:rsidRPr="00000000">
              <w:rPr>
                <w:rFonts w:ascii="DFKai-SB" w:cs="DFKai-SB" w:eastAsia="DFKai-SB" w:hAnsi="DFKai-SB"/>
                <w:rtl w:val="0"/>
              </w:rPr>
              <w:t xml:space="preserve">1.活動人員為防守者1名、阻擋同學1名、護球同學1名。</w:t>
            </w:r>
            <w:r w:rsidDel="00000000" w:rsidR="00000000" w:rsidRPr="00000000">
              <w:rPr>
                <w:rtl w:val="0"/>
              </w:rPr>
            </w:r>
          </w:p>
          <w:p w:rsidR="00000000" w:rsidDel="00000000" w:rsidP="00000000" w:rsidRDefault="00000000" w:rsidRPr="00000000" w14:paraId="00000353">
            <w:pPr>
              <w:spacing w:line="260" w:lineRule="auto"/>
              <w:jc w:val="left"/>
              <w:rPr/>
            </w:pPr>
            <w:r w:rsidDel="00000000" w:rsidR="00000000" w:rsidRPr="00000000">
              <w:rPr>
                <w:rFonts w:ascii="DFKai-SB" w:cs="DFKai-SB" w:eastAsia="DFKai-SB" w:hAnsi="DFKai-SB"/>
                <w:rtl w:val="0"/>
              </w:rPr>
              <w:t xml:space="preserve">2.防守者目的：試著繞過阻擋同學，並破壞護球同學腳上的球。</w:t>
            </w:r>
            <w:r w:rsidDel="00000000" w:rsidR="00000000" w:rsidRPr="00000000">
              <w:rPr>
                <w:rtl w:val="0"/>
              </w:rPr>
            </w:r>
          </w:p>
          <w:p w:rsidR="00000000" w:rsidDel="00000000" w:rsidP="00000000" w:rsidRDefault="00000000" w:rsidRPr="00000000" w14:paraId="00000354">
            <w:pPr>
              <w:spacing w:line="260" w:lineRule="auto"/>
              <w:jc w:val="left"/>
              <w:rPr/>
            </w:pPr>
            <w:r w:rsidDel="00000000" w:rsidR="00000000" w:rsidRPr="00000000">
              <w:rPr>
                <w:rFonts w:ascii="DFKai-SB" w:cs="DFKai-SB" w:eastAsia="DFKai-SB" w:hAnsi="DFKai-SB"/>
                <w:rtl w:val="0"/>
              </w:rPr>
              <w:t xml:space="preserve">3.阻擋同學目的：試著阻止防守者取球。</w:t>
            </w:r>
            <w:r w:rsidDel="00000000" w:rsidR="00000000" w:rsidRPr="00000000">
              <w:rPr>
                <w:rtl w:val="0"/>
              </w:rPr>
            </w:r>
          </w:p>
          <w:p w:rsidR="00000000" w:rsidDel="00000000" w:rsidP="00000000" w:rsidRDefault="00000000" w:rsidRPr="00000000" w14:paraId="00000355">
            <w:pPr>
              <w:spacing w:line="260" w:lineRule="auto"/>
              <w:jc w:val="left"/>
              <w:rPr/>
            </w:pPr>
            <w:r w:rsidDel="00000000" w:rsidR="00000000" w:rsidRPr="00000000">
              <w:rPr>
                <w:rFonts w:ascii="DFKai-SB" w:cs="DFKai-SB" w:eastAsia="DFKai-SB" w:hAnsi="DFKai-SB"/>
                <w:rtl w:val="0"/>
              </w:rPr>
              <w:t xml:space="preserve">4.護球同學目的：試著在活動時保護足球，避免被抄截。</w:t>
            </w:r>
            <w:r w:rsidDel="00000000" w:rsidR="00000000" w:rsidRPr="00000000">
              <w:rPr>
                <w:rtl w:val="0"/>
              </w:rPr>
            </w:r>
          </w:p>
          <w:p w:rsidR="00000000" w:rsidDel="00000000" w:rsidP="00000000" w:rsidRDefault="00000000" w:rsidRPr="00000000" w14:paraId="00000356">
            <w:pPr>
              <w:spacing w:line="260" w:lineRule="auto"/>
              <w:jc w:val="left"/>
              <w:rPr>
                <w:b w:val="1"/>
              </w:rPr>
            </w:pPr>
            <w:r w:rsidDel="00000000" w:rsidR="00000000" w:rsidRPr="00000000">
              <w:rPr>
                <w:rFonts w:ascii="DFKai-SB" w:cs="DFKai-SB" w:eastAsia="DFKai-SB" w:hAnsi="DFKai-SB"/>
                <w:b w:val="1"/>
                <w:rtl w:val="0"/>
              </w:rPr>
              <w:t xml:space="preserve">七、引起動機</w:t>
            </w:r>
            <w:r w:rsidDel="00000000" w:rsidR="00000000" w:rsidRPr="00000000">
              <w:rPr>
                <w:rtl w:val="0"/>
              </w:rPr>
            </w:r>
          </w:p>
          <w:p w:rsidR="00000000" w:rsidDel="00000000" w:rsidP="00000000" w:rsidRDefault="00000000" w:rsidRPr="00000000" w14:paraId="00000357">
            <w:pPr>
              <w:spacing w:line="260" w:lineRule="auto"/>
              <w:jc w:val="left"/>
              <w:rPr/>
            </w:pPr>
            <w:r w:rsidDel="00000000" w:rsidR="00000000" w:rsidRPr="00000000">
              <w:rPr>
                <w:rFonts w:ascii="DFKai-SB" w:cs="DFKai-SB" w:eastAsia="DFKai-SB" w:hAnsi="DFKai-SB"/>
                <w:rtl w:val="0"/>
              </w:rPr>
              <w:t xml:space="preserve">說明：學習如何從個人、小組到團隊，透過溝通協調共同完成團隊目標。</w:t>
            </w:r>
            <w:r w:rsidDel="00000000" w:rsidR="00000000" w:rsidRPr="00000000">
              <w:rPr>
                <w:rtl w:val="0"/>
              </w:rPr>
            </w:r>
          </w:p>
          <w:p w:rsidR="00000000" w:rsidDel="00000000" w:rsidP="00000000" w:rsidRDefault="00000000" w:rsidRPr="00000000" w14:paraId="00000358">
            <w:pPr>
              <w:spacing w:line="260" w:lineRule="auto"/>
              <w:jc w:val="left"/>
              <w:rPr>
                <w:b w:val="1"/>
              </w:rPr>
            </w:pPr>
            <w:r w:rsidDel="00000000" w:rsidR="00000000" w:rsidRPr="00000000">
              <w:rPr>
                <w:rFonts w:ascii="DFKai-SB" w:cs="DFKai-SB" w:eastAsia="DFKai-SB" w:hAnsi="DFKai-SB"/>
                <w:b w:val="1"/>
                <w:rtl w:val="0"/>
              </w:rPr>
              <w:t xml:space="preserve">八、活動「護球之王」</w:t>
            </w:r>
            <w:r w:rsidDel="00000000" w:rsidR="00000000" w:rsidRPr="00000000">
              <w:rPr>
                <w:rtl w:val="0"/>
              </w:rPr>
            </w:r>
          </w:p>
          <w:p w:rsidR="00000000" w:rsidDel="00000000" w:rsidP="00000000" w:rsidRDefault="00000000" w:rsidRPr="00000000" w14:paraId="00000359">
            <w:pPr>
              <w:spacing w:line="260" w:lineRule="auto"/>
              <w:jc w:val="left"/>
              <w:rPr/>
            </w:pPr>
            <w:r w:rsidDel="00000000" w:rsidR="00000000" w:rsidRPr="00000000">
              <w:rPr>
                <w:rFonts w:ascii="DFKai-SB" w:cs="DFKai-SB" w:eastAsia="DFKai-SB" w:hAnsi="DFKai-SB"/>
                <w:rtl w:val="0"/>
              </w:rPr>
              <w:t xml:space="preserve">說明：</w:t>
            </w:r>
            <w:r w:rsidDel="00000000" w:rsidR="00000000" w:rsidRPr="00000000">
              <w:rPr>
                <w:rtl w:val="0"/>
              </w:rPr>
            </w:r>
          </w:p>
          <w:p w:rsidR="00000000" w:rsidDel="00000000" w:rsidP="00000000" w:rsidRDefault="00000000" w:rsidRPr="00000000" w14:paraId="0000035A">
            <w:pPr>
              <w:spacing w:line="260" w:lineRule="auto"/>
              <w:jc w:val="left"/>
              <w:rPr/>
            </w:pPr>
            <w:r w:rsidDel="00000000" w:rsidR="00000000" w:rsidRPr="00000000">
              <w:rPr>
                <w:rFonts w:ascii="DFKai-SB" w:cs="DFKai-SB" w:eastAsia="DFKai-SB" w:hAnsi="DFKai-SB"/>
                <w:rtl w:val="0"/>
              </w:rPr>
              <w:t xml:space="preserve">1.設定長10公尺、寬10公尺的場地範圍，每場計時3分鐘，一次上場10人，每1人以腳控制一顆球。</w:t>
            </w:r>
            <w:r w:rsidDel="00000000" w:rsidR="00000000" w:rsidRPr="00000000">
              <w:rPr>
                <w:rtl w:val="0"/>
              </w:rPr>
            </w:r>
          </w:p>
          <w:p w:rsidR="00000000" w:rsidDel="00000000" w:rsidP="00000000" w:rsidRDefault="00000000" w:rsidRPr="00000000" w14:paraId="0000035B">
            <w:pPr>
              <w:spacing w:line="260" w:lineRule="auto"/>
              <w:jc w:val="left"/>
              <w:rPr/>
            </w:pPr>
            <w:r w:rsidDel="00000000" w:rsidR="00000000" w:rsidRPr="00000000">
              <w:rPr>
                <w:rFonts w:ascii="DFKai-SB" w:cs="DFKai-SB" w:eastAsia="DFKai-SB" w:hAnsi="DFKai-SB"/>
                <w:rtl w:val="0"/>
              </w:rPr>
              <w:t xml:space="preserve">2.活動中，每個人要保護自己的球，同時破壞他人腳下的球，將球踢到場外。</w:t>
            </w:r>
            <w:r w:rsidDel="00000000" w:rsidR="00000000" w:rsidRPr="00000000">
              <w:rPr>
                <w:rtl w:val="0"/>
              </w:rPr>
            </w:r>
          </w:p>
          <w:p w:rsidR="00000000" w:rsidDel="00000000" w:rsidP="00000000" w:rsidRDefault="00000000" w:rsidRPr="00000000" w14:paraId="0000035C">
            <w:pPr>
              <w:spacing w:line="260" w:lineRule="auto"/>
              <w:jc w:val="left"/>
              <w:rPr/>
            </w:pPr>
            <w:r w:rsidDel="00000000" w:rsidR="00000000" w:rsidRPr="00000000">
              <w:rPr>
                <w:rFonts w:ascii="DFKai-SB" w:cs="DFKai-SB" w:eastAsia="DFKai-SB" w:hAnsi="DFKai-SB"/>
                <w:rtl w:val="0"/>
              </w:rPr>
              <w:t xml:space="preserve">3.球被踢出場外的同學即淘汰離場，最後成功護住球的同學將是護球之王。</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35D">
            <w:pPr>
              <w:spacing w:line="260" w:lineRule="auto"/>
              <w:jc w:val="center"/>
              <w:rPr>
                <w:rFonts w:ascii="DFKai-SB" w:cs="DFKai-SB" w:eastAsia="DFKai-SB" w:hAnsi="DFKai-SB"/>
              </w:rPr>
            </w:pPr>
            <w:r w:rsidDel="00000000" w:rsidR="00000000" w:rsidRPr="00000000">
              <w:rPr>
                <w:rFonts w:ascii="DFKai-SB" w:cs="DFKai-SB" w:eastAsia="DFKai-SB" w:hAnsi="DFKai-SB"/>
                <w:rtl w:val="0"/>
              </w:rPr>
              <w:t xml:space="preserve">2</w:t>
            </w:r>
          </w:p>
          <w:p w:rsidR="00000000" w:rsidDel="00000000" w:rsidP="00000000" w:rsidRDefault="00000000" w:rsidRPr="00000000" w14:paraId="0000035E">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35F">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360">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361">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362">
            <w:pPr>
              <w:spacing w:line="260" w:lineRule="auto"/>
              <w:rPr>
                <w:rFonts w:ascii="DFKai-SB" w:cs="DFKai-SB" w:eastAsia="DFKai-SB" w:hAnsi="DFKai-SB"/>
              </w:rPr>
            </w:pPr>
            <w:r w:rsidDel="00000000" w:rsidR="00000000" w:rsidRPr="00000000">
              <w:rPr>
                <w:rtl w:val="0"/>
              </w:rPr>
            </w:r>
          </w:p>
          <w:p w:rsidR="00000000" w:rsidDel="00000000" w:rsidP="00000000" w:rsidRDefault="00000000" w:rsidRPr="00000000" w14:paraId="00000363">
            <w:pPr>
              <w:spacing w:line="260" w:lineRule="auto"/>
              <w:ind w:firstLine="0"/>
              <w:rPr/>
            </w:pPr>
            <w:r w:rsidDel="00000000" w:rsidR="00000000" w:rsidRPr="00000000">
              <w:rPr>
                <w:rFonts w:ascii="DFKai-SB" w:cs="DFKai-SB" w:eastAsia="DFKai-SB" w:hAnsi="DFKai-SB"/>
                <w:rtl w:val="0"/>
              </w:rPr>
              <w:t xml:space="preserve">    2</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364">
            <w:pPr>
              <w:spacing w:line="260" w:lineRule="auto"/>
              <w:jc w:val="left"/>
              <w:rPr/>
            </w:pPr>
            <w:r w:rsidDel="00000000" w:rsidR="00000000" w:rsidRPr="00000000">
              <w:rPr>
                <w:rFonts w:ascii="DFKai-SB" w:cs="DFKai-SB" w:eastAsia="DFKai-SB" w:hAnsi="DFKai-SB"/>
                <w:rtl w:val="0"/>
              </w:rPr>
              <w:t xml:space="preserve">1.教學影片</w:t>
            </w:r>
            <w:r w:rsidDel="00000000" w:rsidR="00000000" w:rsidRPr="00000000">
              <w:rPr>
                <w:rtl w:val="0"/>
              </w:rPr>
            </w:r>
          </w:p>
          <w:p w:rsidR="00000000" w:rsidDel="00000000" w:rsidP="00000000" w:rsidRDefault="00000000" w:rsidRPr="00000000" w14:paraId="00000365">
            <w:pPr>
              <w:spacing w:line="260" w:lineRule="auto"/>
              <w:jc w:val="left"/>
              <w:rPr>
                <w:rFonts w:ascii="DFKai-SB" w:cs="DFKai-SB" w:eastAsia="DFKai-SB" w:hAnsi="DFKai-SB"/>
              </w:rPr>
            </w:pPr>
            <w:r w:rsidDel="00000000" w:rsidR="00000000" w:rsidRPr="00000000">
              <w:rPr>
                <w:rFonts w:ascii="DFKai-SB" w:cs="DFKai-SB" w:eastAsia="DFKai-SB" w:hAnsi="DFKai-SB"/>
                <w:rtl w:val="0"/>
              </w:rPr>
              <w:t xml:space="preserve">2.教用版電子教科書</w:t>
            </w:r>
          </w:p>
        </w:tc>
        <w:tc>
          <w:tcPr>
            <w:shd w:fill="auto" w:val="clear"/>
            <w:tcMar>
              <w:top w:w="100.0" w:type="dxa"/>
              <w:left w:w="20.0" w:type="dxa"/>
              <w:bottom w:w="100.0" w:type="dxa"/>
              <w:right w:w="20.0" w:type="dxa"/>
            </w:tcMar>
          </w:tcPr>
          <w:p w:rsidR="00000000" w:rsidDel="00000000" w:rsidP="00000000" w:rsidRDefault="00000000" w:rsidRPr="00000000" w14:paraId="00000366">
            <w:pPr>
              <w:spacing w:line="260" w:lineRule="auto"/>
              <w:jc w:val="left"/>
              <w:rPr/>
            </w:pPr>
            <w:r w:rsidDel="00000000" w:rsidR="00000000" w:rsidRPr="00000000">
              <w:rPr>
                <w:rFonts w:ascii="DFKai-SB" w:cs="DFKai-SB" w:eastAsia="DFKai-SB" w:hAnsi="DFKai-SB"/>
                <w:rtl w:val="0"/>
              </w:rPr>
              <w:t xml:space="preserve">認知</w:t>
            </w:r>
            <w:r w:rsidDel="00000000" w:rsidR="00000000" w:rsidRPr="00000000">
              <w:rPr>
                <w:rtl w:val="0"/>
              </w:rPr>
            </w:r>
          </w:p>
          <w:p w:rsidR="00000000" w:rsidDel="00000000" w:rsidP="00000000" w:rsidRDefault="00000000" w:rsidRPr="00000000" w14:paraId="00000367">
            <w:pPr>
              <w:spacing w:line="260" w:lineRule="auto"/>
              <w:jc w:val="left"/>
              <w:rPr/>
            </w:pPr>
            <w:r w:rsidDel="00000000" w:rsidR="00000000" w:rsidRPr="00000000">
              <w:rPr>
                <w:rFonts w:ascii="DFKai-SB" w:cs="DFKai-SB" w:eastAsia="DFKai-SB" w:hAnsi="DFKai-SB"/>
                <w:rtl w:val="0"/>
              </w:rPr>
              <w:t xml:space="preserve">情意</w:t>
            </w:r>
            <w:r w:rsidDel="00000000" w:rsidR="00000000" w:rsidRPr="00000000">
              <w:rPr>
                <w:rtl w:val="0"/>
              </w:rPr>
            </w:r>
          </w:p>
          <w:p w:rsidR="00000000" w:rsidDel="00000000" w:rsidP="00000000" w:rsidRDefault="00000000" w:rsidRPr="00000000" w14:paraId="00000368">
            <w:pPr>
              <w:spacing w:line="260" w:lineRule="auto"/>
              <w:jc w:val="left"/>
              <w:rPr>
                <w:rFonts w:ascii="DFKai-SB" w:cs="DFKai-SB" w:eastAsia="DFKai-SB" w:hAnsi="DFKai-SB"/>
              </w:rPr>
            </w:pPr>
            <w:r w:rsidDel="00000000" w:rsidR="00000000" w:rsidRPr="00000000">
              <w:rPr>
                <w:rFonts w:ascii="DFKai-SB" w:cs="DFKai-SB" w:eastAsia="DFKai-SB" w:hAnsi="DFKai-SB"/>
                <w:rtl w:val="0"/>
              </w:rPr>
              <w:t xml:space="preserve">技能</w:t>
            </w:r>
          </w:p>
          <w:p w:rsidR="00000000" w:rsidDel="00000000" w:rsidP="00000000" w:rsidRDefault="00000000" w:rsidRPr="00000000" w14:paraId="00000369">
            <w:pPr>
              <w:spacing w:line="260" w:lineRule="auto"/>
              <w:ind w:firstLine="0"/>
              <w:jc w:val="left"/>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36A">
            <w:pPr>
              <w:spacing w:line="260" w:lineRule="auto"/>
              <w:jc w:val="left"/>
              <w:rPr>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36B">
            <w:pPr>
              <w:ind w:hanging="7"/>
              <w:jc w:val="left"/>
              <w:rPr>
                <w:color w:val="000000"/>
                <w:sz w:val="18"/>
                <w:szCs w:val="18"/>
              </w:rPr>
            </w:pPr>
            <w:r w:rsidDel="00000000" w:rsidR="00000000" w:rsidRPr="00000000">
              <w:rPr>
                <w:rtl w:val="0"/>
              </w:rPr>
            </w:r>
          </w:p>
        </w:tc>
      </w:tr>
      <w:tr>
        <w:trPr>
          <w:cantSplit w:val="0"/>
          <w:trHeight w:val="880" w:hRule="atLeast"/>
          <w:tblHeader w:val="0"/>
        </w:trPr>
        <w:tc>
          <w:tcPr>
            <w:shd w:fill="auto" w:val="clear"/>
            <w:vAlign w:val="center"/>
          </w:tcPr>
          <w:p w:rsidR="00000000" w:rsidDel="00000000" w:rsidP="00000000" w:rsidRDefault="00000000" w:rsidRPr="00000000" w14:paraId="0000036C">
            <w:pPr>
              <w:jc w:val="center"/>
              <w:rPr>
                <w:color w:val="000000"/>
                <w:sz w:val="18"/>
                <w:szCs w:val="18"/>
              </w:rPr>
            </w:pPr>
            <w:sdt>
              <w:sdtPr>
                <w:tag w:val="goog_rdk_47"/>
              </w:sdtPr>
              <w:sdtContent>
                <w:r w:rsidDel="00000000" w:rsidR="00000000" w:rsidRPr="00000000">
                  <w:rPr>
                    <w:rFonts w:ascii="Gungsuh" w:cs="Gungsuh" w:eastAsia="Gungsuh" w:hAnsi="Gungsuh"/>
                    <w:color w:val="000000"/>
                    <w:sz w:val="18"/>
                    <w:szCs w:val="18"/>
                    <w:rtl w:val="0"/>
                  </w:rPr>
                  <w:t xml:space="preserve">第19週</w:t>
                </w:r>
              </w:sdtContent>
            </w:sdt>
          </w:p>
          <w:p w:rsidR="00000000" w:rsidDel="00000000" w:rsidP="00000000" w:rsidRDefault="00000000" w:rsidRPr="00000000" w14:paraId="0000036D">
            <w:pPr>
              <w:jc w:val="center"/>
              <w:rPr>
                <w:color w:val="000000"/>
                <w:sz w:val="18"/>
                <w:szCs w:val="18"/>
              </w:rPr>
            </w:pPr>
            <w:r w:rsidDel="00000000" w:rsidR="00000000" w:rsidRPr="00000000">
              <w:rPr>
                <w:rtl w:val="0"/>
              </w:rPr>
            </w:r>
          </w:p>
          <w:p w:rsidR="00000000" w:rsidDel="00000000" w:rsidP="00000000" w:rsidRDefault="00000000" w:rsidRPr="00000000" w14:paraId="0000036E">
            <w:pPr>
              <w:jc w:val="center"/>
              <w:rPr>
                <w:color w:val="000000"/>
                <w:sz w:val="18"/>
                <w:szCs w:val="18"/>
              </w:rPr>
            </w:pPr>
            <w:r w:rsidDel="00000000" w:rsidR="00000000" w:rsidRPr="00000000">
              <w:rPr>
                <w:color w:val="000000"/>
                <w:sz w:val="18"/>
                <w:szCs w:val="18"/>
                <w:rtl w:val="0"/>
              </w:rPr>
              <w:t xml:space="preserve">06/19-06/23</w:t>
            </w:r>
          </w:p>
        </w:tc>
        <w:tc>
          <w:tcPr>
            <w:shd w:fill="auto" w:val="clear"/>
          </w:tcPr>
          <w:p w:rsidR="00000000" w:rsidDel="00000000" w:rsidP="00000000" w:rsidRDefault="00000000" w:rsidRPr="00000000" w14:paraId="0000036F">
            <w:pPr>
              <w:spacing w:line="260" w:lineRule="auto"/>
              <w:jc w:val="left"/>
              <w:rPr/>
            </w:pPr>
            <w:r w:rsidDel="00000000" w:rsidR="00000000" w:rsidRPr="00000000">
              <w:rPr>
                <w:rFonts w:ascii="Gungsuh" w:cs="Gungsuh" w:eastAsia="Gungsuh" w:hAnsi="Gungsuh"/>
                <w:rtl w:val="0"/>
              </w:rPr>
              <w:t xml:space="preserve">Hb-IV-1 陣地攻守性球類運動動作組合及團隊戰術。</w:t>
            </w:r>
            <w:r w:rsidDel="00000000" w:rsidR="00000000" w:rsidRPr="00000000">
              <w:rPr>
                <w:rtl w:val="0"/>
              </w:rPr>
            </w:r>
          </w:p>
          <w:p w:rsidR="00000000" w:rsidDel="00000000" w:rsidP="00000000" w:rsidRDefault="00000000" w:rsidRPr="00000000" w14:paraId="00000370">
            <w:pPr>
              <w:spacing w:line="260" w:lineRule="auto"/>
              <w:jc w:val="left"/>
              <w:rPr/>
            </w:pPr>
            <w:r w:rsidDel="00000000" w:rsidR="00000000" w:rsidRPr="00000000">
              <w:rPr>
                <w:rFonts w:ascii="Gungsuh" w:cs="Gungsuh" w:eastAsia="Gungsuh" w:hAnsi="Gungsuh"/>
                <w:rtl w:val="0"/>
              </w:rPr>
              <w:t xml:space="preserve">Hc-IV-1 標的性球類運動動作組合及團隊戰術。</w:t>
            </w:r>
            <w:r w:rsidDel="00000000" w:rsidR="00000000" w:rsidRPr="00000000">
              <w:rPr>
                <w:rtl w:val="0"/>
              </w:rPr>
            </w:r>
          </w:p>
          <w:p w:rsidR="00000000" w:rsidDel="00000000" w:rsidP="00000000" w:rsidRDefault="00000000" w:rsidRPr="00000000" w14:paraId="00000371">
            <w:pPr>
              <w:spacing w:line="260" w:lineRule="auto"/>
              <w:jc w:val="left"/>
              <w:rPr/>
            </w:pPr>
            <w:r w:rsidDel="00000000" w:rsidR="00000000" w:rsidRPr="00000000">
              <w:rPr>
                <w:rFonts w:ascii="Gungsuh" w:cs="Gungsuh" w:eastAsia="Gungsuh" w:hAnsi="Gungsuh"/>
                <w:rtl w:val="0"/>
              </w:rPr>
              <w:t xml:space="preserve">Hd-IV-1 守備/跑分性球類運動動作組合及團隊戰術。</w:t>
            </w:r>
            <w:r w:rsidDel="00000000" w:rsidR="00000000" w:rsidRPr="00000000">
              <w:rPr>
                <w:rtl w:val="0"/>
              </w:rPr>
            </w:r>
          </w:p>
          <w:p w:rsidR="00000000" w:rsidDel="00000000" w:rsidP="00000000" w:rsidRDefault="00000000" w:rsidRPr="00000000" w14:paraId="00000372">
            <w:pPr>
              <w:spacing w:line="260" w:lineRule="auto"/>
              <w:jc w:val="left"/>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373">
            <w:pPr>
              <w:spacing w:line="260" w:lineRule="auto"/>
              <w:jc w:val="left"/>
              <w:rPr/>
            </w:pPr>
            <w:r w:rsidDel="00000000" w:rsidR="00000000" w:rsidRPr="00000000">
              <w:rPr>
                <w:rFonts w:ascii="DFKai-SB" w:cs="DFKai-SB" w:eastAsia="DFKai-SB" w:hAnsi="DFKai-SB"/>
                <w:rtl w:val="0"/>
              </w:rPr>
              <w:t xml:space="preserve">1d-IV-1 了解各項運動技能原理。</w:t>
            </w:r>
            <w:r w:rsidDel="00000000" w:rsidR="00000000" w:rsidRPr="00000000">
              <w:rPr>
                <w:rtl w:val="0"/>
              </w:rPr>
            </w:r>
          </w:p>
          <w:p w:rsidR="00000000" w:rsidDel="00000000" w:rsidP="00000000" w:rsidRDefault="00000000" w:rsidRPr="00000000" w14:paraId="00000374">
            <w:pPr>
              <w:spacing w:line="260" w:lineRule="auto"/>
              <w:jc w:val="left"/>
              <w:rPr/>
            </w:pPr>
            <w:r w:rsidDel="00000000" w:rsidR="00000000" w:rsidRPr="00000000">
              <w:rPr>
                <w:rFonts w:ascii="DFKai-SB" w:cs="DFKai-SB" w:eastAsia="DFKai-SB" w:hAnsi="DFKai-SB"/>
                <w:rtl w:val="0"/>
              </w:rPr>
              <w:t xml:space="preserve">1d-IV-3 應用運動比賽的各項策略。</w:t>
            </w:r>
            <w:r w:rsidDel="00000000" w:rsidR="00000000" w:rsidRPr="00000000">
              <w:rPr>
                <w:rtl w:val="0"/>
              </w:rPr>
            </w:r>
          </w:p>
          <w:p w:rsidR="00000000" w:rsidDel="00000000" w:rsidP="00000000" w:rsidRDefault="00000000" w:rsidRPr="00000000" w14:paraId="00000375">
            <w:pPr>
              <w:spacing w:line="260" w:lineRule="auto"/>
              <w:jc w:val="left"/>
              <w:rPr/>
            </w:pPr>
            <w:r w:rsidDel="00000000" w:rsidR="00000000" w:rsidRPr="00000000">
              <w:rPr>
                <w:rFonts w:ascii="DFKai-SB" w:cs="DFKai-SB" w:eastAsia="DFKai-SB" w:hAnsi="DFKai-SB"/>
                <w:rtl w:val="0"/>
              </w:rPr>
              <w:t xml:space="preserve">2c-IV-1 展現運動禮節，具備運動的道德思辨和實踐能力。</w:t>
            </w:r>
            <w:r w:rsidDel="00000000" w:rsidR="00000000" w:rsidRPr="00000000">
              <w:rPr>
                <w:rtl w:val="0"/>
              </w:rPr>
            </w:r>
          </w:p>
          <w:p w:rsidR="00000000" w:rsidDel="00000000" w:rsidP="00000000" w:rsidRDefault="00000000" w:rsidRPr="00000000" w14:paraId="00000376">
            <w:pPr>
              <w:spacing w:line="260" w:lineRule="auto"/>
              <w:jc w:val="left"/>
              <w:rPr/>
            </w:pPr>
            <w:r w:rsidDel="00000000" w:rsidR="00000000" w:rsidRPr="00000000">
              <w:rPr>
                <w:rFonts w:ascii="DFKai-SB" w:cs="DFKai-SB" w:eastAsia="DFKai-SB" w:hAnsi="DFKai-SB"/>
                <w:rtl w:val="0"/>
              </w:rPr>
              <w:t xml:space="preserve">2c-IV-2 表現利他合群的態度，與他人理性溝通與和諧互動。</w:t>
            </w:r>
            <w:r w:rsidDel="00000000" w:rsidR="00000000" w:rsidRPr="00000000">
              <w:rPr>
                <w:rtl w:val="0"/>
              </w:rPr>
            </w:r>
          </w:p>
          <w:p w:rsidR="00000000" w:rsidDel="00000000" w:rsidP="00000000" w:rsidRDefault="00000000" w:rsidRPr="00000000" w14:paraId="00000377">
            <w:pPr>
              <w:spacing w:line="260" w:lineRule="auto"/>
              <w:jc w:val="left"/>
              <w:rPr/>
            </w:pPr>
            <w:r w:rsidDel="00000000" w:rsidR="00000000" w:rsidRPr="00000000">
              <w:rPr>
                <w:rtl w:val="0"/>
              </w:rPr>
            </w:r>
          </w:p>
          <w:p w:rsidR="00000000" w:rsidDel="00000000" w:rsidP="00000000" w:rsidRDefault="00000000" w:rsidRPr="00000000" w14:paraId="00000378">
            <w:pPr>
              <w:spacing w:line="260" w:lineRule="auto"/>
              <w:jc w:val="left"/>
              <w:rPr/>
            </w:pPr>
            <w:r w:rsidDel="00000000" w:rsidR="00000000" w:rsidRPr="00000000">
              <w:rPr>
                <w:rtl w:val="0"/>
              </w:rPr>
            </w:r>
          </w:p>
          <w:p w:rsidR="00000000" w:rsidDel="00000000" w:rsidP="00000000" w:rsidRDefault="00000000" w:rsidRPr="00000000" w14:paraId="00000379">
            <w:pPr>
              <w:spacing w:line="260" w:lineRule="auto"/>
              <w:jc w:val="left"/>
              <w:rPr/>
            </w:pPr>
            <w:r w:rsidDel="00000000" w:rsidR="00000000" w:rsidRPr="00000000">
              <w:rPr>
                <w:rFonts w:ascii="DFKai-SB" w:cs="DFKai-SB" w:eastAsia="DFKai-SB" w:hAnsi="DFKai-SB"/>
                <w:rtl w:val="0"/>
              </w:rPr>
              <w:t xml:space="preserve">3c-IV-1 表現局部或全身性的身體控制能力，發展專項運動技能。</w:t>
            </w:r>
            <w:r w:rsidDel="00000000" w:rsidR="00000000" w:rsidRPr="00000000">
              <w:rPr>
                <w:rtl w:val="0"/>
              </w:rPr>
            </w:r>
          </w:p>
          <w:p w:rsidR="00000000" w:rsidDel="00000000" w:rsidP="00000000" w:rsidRDefault="00000000" w:rsidRPr="00000000" w14:paraId="0000037A">
            <w:pPr>
              <w:spacing w:line="260" w:lineRule="auto"/>
              <w:jc w:val="left"/>
              <w:rPr/>
            </w:pPr>
            <w:r w:rsidDel="00000000" w:rsidR="00000000" w:rsidRPr="00000000">
              <w:rPr>
                <w:rFonts w:ascii="DFKai-SB" w:cs="DFKai-SB" w:eastAsia="DFKai-SB" w:hAnsi="DFKai-SB"/>
                <w:rtl w:val="0"/>
              </w:rPr>
              <w:t xml:space="preserve">3c-IV-2 發展動作創作和展演的技巧，展現個人運動潛能。</w:t>
            </w:r>
            <w:r w:rsidDel="00000000" w:rsidR="00000000" w:rsidRPr="00000000">
              <w:rPr>
                <w:rtl w:val="0"/>
              </w:rPr>
            </w:r>
          </w:p>
          <w:p w:rsidR="00000000" w:rsidDel="00000000" w:rsidP="00000000" w:rsidRDefault="00000000" w:rsidRPr="00000000" w14:paraId="0000037B">
            <w:pPr>
              <w:spacing w:line="260" w:lineRule="auto"/>
              <w:jc w:val="left"/>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37C">
            <w:pPr>
              <w:spacing w:line="260" w:lineRule="auto"/>
              <w:jc w:val="left"/>
              <w:rPr/>
            </w:pPr>
            <w:r w:rsidDel="00000000" w:rsidR="00000000" w:rsidRPr="00000000">
              <w:rPr>
                <w:rFonts w:ascii="DFKai-SB" w:cs="DFKai-SB" w:eastAsia="DFKai-SB" w:hAnsi="DFKai-SB"/>
                <w:rtl w:val="0"/>
              </w:rPr>
              <w:t xml:space="preserve">第五篇運動大進擊</w:t>
            </w:r>
            <w:r w:rsidDel="00000000" w:rsidR="00000000" w:rsidRPr="00000000">
              <w:rPr>
                <w:rtl w:val="0"/>
              </w:rPr>
            </w:r>
          </w:p>
          <w:p w:rsidR="00000000" w:rsidDel="00000000" w:rsidP="00000000" w:rsidRDefault="00000000" w:rsidRPr="00000000" w14:paraId="0000037D">
            <w:pPr>
              <w:spacing w:line="260" w:lineRule="auto"/>
              <w:jc w:val="left"/>
              <w:rPr/>
            </w:pPr>
            <w:r w:rsidDel="00000000" w:rsidR="00000000" w:rsidRPr="00000000">
              <w:rPr>
                <w:rFonts w:ascii="DFKai-SB" w:cs="DFKai-SB" w:eastAsia="DFKai-SB" w:hAnsi="DFKai-SB"/>
                <w:rtl w:val="0"/>
              </w:rPr>
              <w:t xml:space="preserve">第四章足球</w:t>
            </w:r>
            <w:r w:rsidDel="00000000" w:rsidR="00000000" w:rsidRPr="00000000">
              <w:rPr>
                <w:rtl w:val="0"/>
              </w:rPr>
            </w:r>
          </w:p>
          <w:p w:rsidR="00000000" w:rsidDel="00000000" w:rsidP="00000000" w:rsidRDefault="00000000" w:rsidRPr="00000000" w14:paraId="0000037E">
            <w:pPr>
              <w:spacing w:line="260" w:lineRule="auto"/>
              <w:jc w:val="left"/>
              <w:rPr>
                <w:b w:val="1"/>
              </w:rPr>
            </w:pPr>
            <w:r w:rsidDel="00000000" w:rsidR="00000000" w:rsidRPr="00000000">
              <w:rPr>
                <w:rFonts w:ascii="DFKai-SB" w:cs="DFKai-SB" w:eastAsia="DFKai-SB" w:hAnsi="DFKai-SB"/>
                <w:b w:val="1"/>
                <w:rtl w:val="0"/>
              </w:rPr>
              <w:t xml:space="preserve">一、活動「反擊進攻」</w:t>
            </w:r>
            <w:r w:rsidDel="00000000" w:rsidR="00000000" w:rsidRPr="00000000">
              <w:rPr>
                <w:rtl w:val="0"/>
              </w:rPr>
            </w:r>
          </w:p>
          <w:p w:rsidR="00000000" w:rsidDel="00000000" w:rsidP="00000000" w:rsidRDefault="00000000" w:rsidRPr="00000000" w14:paraId="0000037F">
            <w:pPr>
              <w:spacing w:line="260" w:lineRule="auto"/>
              <w:jc w:val="left"/>
              <w:rPr>
                <w:rFonts w:ascii="DFKai-SB" w:cs="DFKai-SB" w:eastAsia="DFKai-SB" w:hAnsi="DFKai-SB"/>
              </w:rPr>
            </w:pPr>
            <w:r w:rsidDel="00000000" w:rsidR="00000000" w:rsidRPr="00000000">
              <w:rPr>
                <w:rFonts w:ascii="DFKai-SB" w:cs="DFKai-SB" w:eastAsia="DFKai-SB" w:hAnsi="DFKai-SB"/>
                <w:rtl w:val="0"/>
              </w:rPr>
              <w:t xml:space="preserve">目的：藉由導引式，引發學生對個人進攻方式的思考，進而了解個人進攻的重要性。</w:t>
            </w:r>
          </w:p>
          <w:p w:rsidR="00000000" w:rsidDel="00000000" w:rsidP="00000000" w:rsidRDefault="00000000" w:rsidRPr="00000000" w14:paraId="00000380">
            <w:pPr>
              <w:spacing w:line="260" w:lineRule="auto"/>
              <w:jc w:val="left"/>
              <w:rPr>
                <w:rFonts w:ascii="DFKai-SB" w:cs="DFKai-SB" w:eastAsia="DFKai-SB" w:hAnsi="DFKai-SB"/>
              </w:rPr>
            </w:pPr>
            <w:r w:rsidDel="00000000" w:rsidR="00000000" w:rsidRPr="00000000">
              <w:rPr>
                <w:rtl w:val="0"/>
              </w:rPr>
            </w:r>
          </w:p>
          <w:p w:rsidR="00000000" w:rsidDel="00000000" w:rsidP="00000000" w:rsidRDefault="00000000" w:rsidRPr="00000000" w14:paraId="00000381">
            <w:pPr>
              <w:spacing w:line="260" w:lineRule="auto"/>
              <w:jc w:val="left"/>
              <w:rPr/>
            </w:pPr>
            <w:r w:rsidDel="00000000" w:rsidR="00000000" w:rsidRPr="00000000">
              <w:rPr>
                <w:rtl w:val="0"/>
              </w:rPr>
            </w:r>
          </w:p>
          <w:p w:rsidR="00000000" w:rsidDel="00000000" w:rsidP="00000000" w:rsidRDefault="00000000" w:rsidRPr="00000000" w14:paraId="00000382">
            <w:pPr>
              <w:spacing w:line="260" w:lineRule="auto"/>
              <w:jc w:val="left"/>
              <w:rPr>
                <w:b w:val="1"/>
              </w:rPr>
            </w:pPr>
            <w:r w:rsidDel="00000000" w:rsidR="00000000" w:rsidRPr="00000000">
              <w:rPr>
                <w:rFonts w:ascii="DFKai-SB" w:cs="DFKai-SB" w:eastAsia="DFKai-SB" w:hAnsi="DFKai-SB"/>
                <w:b w:val="1"/>
                <w:rtl w:val="0"/>
              </w:rPr>
              <w:t xml:space="preserve">二、引起動機</w:t>
            </w:r>
            <w:r w:rsidDel="00000000" w:rsidR="00000000" w:rsidRPr="00000000">
              <w:rPr>
                <w:rtl w:val="0"/>
              </w:rPr>
            </w:r>
          </w:p>
          <w:p w:rsidR="00000000" w:rsidDel="00000000" w:rsidP="00000000" w:rsidRDefault="00000000" w:rsidRPr="00000000" w14:paraId="00000383">
            <w:pPr>
              <w:spacing w:line="260" w:lineRule="auto"/>
              <w:jc w:val="left"/>
              <w:rPr/>
            </w:pPr>
            <w:r w:rsidDel="00000000" w:rsidR="00000000" w:rsidRPr="00000000">
              <w:rPr>
                <w:rFonts w:ascii="DFKai-SB" w:cs="DFKai-SB" w:eastAsia="DFKai-SB" w:hAnsi="DFKai-SB"/>
                <w:rtl w:val="0"/>
              </w:rPr>
              <w:t xml:space="preserve">說明：藉由擴散思考，啟發學生對不同場區的職責與分工，掌握進攻要素「人員」、</w:t>
            </w:r>
            <w:r w:rsidDel="00000000" w:rsidR="00000000" w:rsidRPr="00000000">
              <w:rPr>
                <w:rtl w:val="0"/>
              </w:rPr>
            </w:r>
          </w:p>
          <w:p w:rsidR="00000000" w:rsidDel="00000000" w:rsidP="00000000" w:rsidRDefault="00000000" w:rsidRPr="00000000" w14:paraId="00000384">
            <w:pPr>
              <w:spacing w:line="260" w:lineRule="auto"/>
              <w:jc w:val="left"/>
              <w:rPr/>
            </w:pPr>
            <w:r w:rsidDel="00000000" w:rsidR="00000000" w:rsidRPr="00000000">
              <w:rPr>
                <w:rFonts w:ascii="DFKai-SB" w:cs="DFKai-SB" w:eastAsia="DFKai-SB" w:hAnsi="DFKai-SB"/>
                <w:rtl w:val="0"/>
              </w:rPr>
              <w:t xml:space="preserve">「場地」、「進攻方法」。</w:t>
            </w:r>
            <w:r w:rsidDel="00000000" w:rsidR="00000000" w:rsidRPr="00000000">
              <w:rPr>
                <w:rtl w:val="0"/>
              </w:rPr>
            </w:r>
          </w:p>
          <w:p w:rsidR="00000000" w:rsidDel="00000000" w:rsidP="00000000" w:rsidRDefault="00000000" w:rsidRPr="00000000" w14:paraId="00000385">
            <w:pPr>
              <w:spacing w:line="260" w:lineRule="auto"/>
              <w:jc w:val="left"/>
              <w:rPr/>
            </w:pPr>
            <w:r w:rsidDel="00000000" w:rsidR="00000000" w:rsidRPr="00000000">
              <w:rPr>
                <w:rtl w:val="0"/>
              </w:rPr>
            </w:r>
          </w:p>
          <w:p w:rsidR="00000000" w:rsidDel="00000000" w:rsidP="00000000" w:rsidRDefault="00000000" w:rsidRPr="00000000" w14:paraId="00000386">
            <w:pPr>
              <w:spacing w:line="260" w:lineRule="auto"/>
              <w:jc w:val="left"/>
              <w:rPr/>
            </w:pPr>
            <w:r w:rsidDel="00000000" w:rsidR="00000000" w:rsidRPr="00000000">
              <w:rPr>
                <w:rtl w:val="0"/>
              </w:rPr>
            </w:r>
          </w:p>
          <w:p w:rsidR="00000000" w:rsidDel="00000000" w:rsidP="00000000" w:rsidRDefault="00000000" w:rsidRPr="00000000" w14:paraId="00000387">
            <w:pPr>
              <w:spacing w:line="260" w:lineRule="auto"/>
              <w:ind w:firstLine="0"/>
              <w:jc w:val="left"/>
              <w:rPr/>
            </w:pPr>
            <w:r w:rsidDel="00000000" w:rsidR="00000000" w:rsidRPr="00000000">
              <w:rPr>
                <w:rtl w:val="0"/>
              </w:rPr>
            </w:r>
          </w:p>
          <w:p w:rsidR="00000000" w:rsidDel="00000000" w:rsidP="00000000" w:rsidRDefault="00000000" w:rsidRPr="00000000" w14:paraId="00000388">
            <w:pPr>
              <w:spacing w:line="260" w:lineRule="auto"/>
              <w:jc w:val="left"/>
              <w:rPr>
                <w:b w:val="1"/>
              </w:rPr>
            </w:pPr>
            <w:r w:rsidDel="00000000" w:rsidR="00000000" w:rsidRPr="00000000">
              <w:rPr>
                <w:rFonts w:ascii="DFKai-SB" w:cs="DFKai-SB" w:eastAsia="DFKai-SB" w:hAnsi="DFKai-SB"/>
                <w:b w:val="1"/>
                <w:rtl w:val="0"/>
              </w:rPr>
              <w:t xml:space="preserve">三、活動「八字傳球」</w:t>
            </w:r>
            <w:r w:rsidDel="00000000" w:rsidR="00000000" w:rsidRPr="00000000">
              <w:rPr>
                <w:rtl w:val="0"/>
              </w:rPr>
            </w:r>
          </w:p>
          <w:p w:rsidR="00000000" w:rsidDel="00000000" w:rsidP="00000000" w:rsidRDefault="00000000" w:rsidRPr="00000000" w14:paraId="00000389">
            <w:pPr>
              <w:spacing w:line="260" w:lineRule="auto"/>
              <w:jc w:val="left"/>
              <w:rPr/>
            </w:pPr>
            <w:r w:rsidDel="00000000" w:rsidR="00000000" w:rsidRPr="00000000">
              <w:rPr>
                <w:rFonts w:ascii="DFKai-SB" w:cs="DFKai-SB" w:eastAsia="DFKai-SB" w:hAnsi="DFKai-SB"/>
                <w:rtl w:val="0"/>
              </w:rPr>
              <w:t xml:space="preserve">說明：藉由八字跑位傳球，作為個人進攻與小組搭配的基本練習，同時建立戰術進攻的概念。</w:t>
            </w:r>
            <w:r w:rsidDel="00000000" w:rsidR="00000000" w:rsidRPr="00000000">
              <w:rPr>
                <w:rtl w:val="0"/>
              </w:rPr>
            </w:r>
          </w:p>
          <w:p w:rsidR="00000000" w:rsidDel="00000000" w:rsidP="00000000" w:rsidRDefault="00000000" w:rsidRPr="00000000" w14:paraId="0000038A">
            <w:pPr>
              <w:spacing w:line="260" w:lineRule="auto"/>
              <w:jc w:val="left"/>
              <w:rPr/>
            </w:pPr>
            <w:r w:rsidDel="00000000" w:rsidR="00000000" w:rsidRPr="00000000">
              <w:rPr>
                <w:rFonts w:ascii="DFKai-SB" w:cs="DFKai-SB" w:eastAsia="DFKai-SB" w:hAnsi="DFKai-SB"/>
                <w:rtl w:val="0"/>
              </w:rPr>
              <w:t xml:space="preserve">活動方式：</w:t>
            </w:r>
            <w:r w:rsidDel="00000000" w:rsidR="00000000" w:rsidRPr="00000000">
              <w:rPr>
                <w:rtl w:val="0"/>
              </w:rPr>
            </w:r>
          </w:p>
          <w:p w:rsidR="00000000" w:rsidDel="00000000" w:rsidP="00000000" w:rsidRDefault="00000000" w:rsidRPr="00000000" w14:paraId="0000038B">
            <w:pPr>
              <w:spacing w:line="260" w:lineRule="auto"/>
              <w:jc w:val="left"/>
              <w:rPr/>
            </w:pPr>
            <w:r w:rsidDel="00000000" w:rsidR="00000000" w:rsidRPr="00000000">
              <w:rPr>
                <w:rFonts w:ascii="DFKai-SB" w:cs="DFKai-SB" w:eastAsia="DFKai-SB" w:hAnsi="DFKai-SB"/>
                <w:rtl w:val="0"/>
              </w:rPr>
              <w:t xml:space="preserve">1.三位同學一組（編號1.2.3），左右排開，分左路、中路、右路，由中路的同學帶球啟動。</w:t>
            </w:r>
            <w:r w:rsidDel="00000000" w:rsidR="00000000" w:rsidRPr="00000000">
              <w:rPr>
                <w:rtl w:val="0"/>
              </w:rPr>
            </w:r>
          </w:p>
          <w:p w:rsidR="00000000" w:rsidDel="00000000" w:rsidP="00000000" w:rsidRDefault="00000000" w:rsidRPr="00000000" w14:paraId="0000038C">
            <w:pPr>
              <w:spacing w:line="260" w:lineRule="auto"/>
              <w:jc w:val="left"/>
              <w:rPr/>
            </w:pPr>
            <w:r w:rsidDel="00000000" w:rsidR="00000000" w:rsidRPr="00000000">
              <w:rPr>
                <w:rFonts w:ascii="DFKai-SB" w:cs="DFKai-SB" w:eastAsia="DFKai-SB" w:hAnsi="DFKai-SB"/>
                <w:rtl w:val="0"/>
              </w:rPr>
              <w:t xml:space="preserve">2.啟動後，進行第一次傳球：中路（2號）將球傳給左路（1號），1號上前接應後，盤帶球留在中路前進；2號將球傳出後，自1號後方移動至左路準備。</w:t>
            </w:r>
            <w:r w:rsidDel="00000000" w:rsidR="00000000" w:rsidRPr="00000000">
              <w:rPr>
                <w:rtl w:val="0"/>
              </w:rPr>
            </w:r>
          </w:p>
          <w:p w:rsidR="00000000" w:rsidDel="00000000" w:rsidP="00000000" w:rsidRDefault="00000000" w:rsidRPr="00000000" w14:paraId="0000038D">
            <w:pPr>
              <w:spacing w:line="260" w:lineRule="auto"/>
              <w:jc w:val="left"/>
              <w:rPr/>
            </w:pPr>
            <w:r w:rsidDel="00000000" w:rsidR="00000000" w:rsidRPr="00000000">
              <w:rPr>
                <w:rFonts w:ascii="DFKai-SB" w:cs="DFKai-SB" w:eastAsia="DFKai-SB" w:hAnsi="DFKai-SB"/>
                <w:rtl w:val="0"/>
              </w:rPr>
              <w:t xml:space="preserve">3.第二次傳球：中路（1號）將球傳給右路（3號），3號上前接應後，盤帶球留在中路前進；1號將球傳出後，自3號後方移動至右路準備；此時三位同學已經換位。</w:t>
            </w:r>
            <w:r w:rsidDel="00000000" w:rsidR="00000000" w:rsidRPr="00000000">
              <w:rPr>
                <w:rtl w:val="0"/>
              </w:rPr>
            </w:r>
          </w:p>
          <w:p w:rsidR="00000000" w:rsidDel="00000000" w:rsidP="00000000" w:rsidRDefault="00000000" w:rsidRPr="00000000" w14:paraId="0000038E">
            <w:pPr>
              <w:spacing w:line="260" w:lineRule="auto"/>
              <w:jc w:val="left"/>
              <w:rPr/>
            </w:pPr>
            <w:r w:rsidDel="00000000" w:rsidR="00000000" w:rsidRPr="00000000">
              <w:rPr>
                <w:rFonts w:ascii="DFKai-SB" w:cs="DFKai-SB" w:eastAsia="DFKai-SB" w:hAnsi="DFKai-SB"/>
                <w:rtl w:val="0"/>
              </w:rPr>
              <w:t xml:space="preserve">4.依序上述說明，依此循環。</w:t>
            </w:r>
            <w:r w:rsidDel="00000000" w:rsidR="00000000" w:rsidRPr="00000000">
              <w:rPr>
                <w:rtl w:val="0"/>
              </w:rPr>
            </w:r>
          </w:p>
          <w:p w:rsidR="00000000" w:rsidDel="00000000" w:rsidP="00000000" w:rsidRDefault="00000000" w:rsidRPr="00000000" w14:paraId="0000038F">
            <w:pPr>
              <w:spacing w:line="260" w:lineRule="auto"/>
              <w:jc w:val="left"/>
              <w:rPr/>
            </w:pPr>
            <w:r w:rsidDel="00000000" w:rsidR="00000000" w:rsidRPr="00000000">
              <w:rPr>
                <w:rFonts w:ascii="DFKai-SB" w:cs="DFKai-SB" w:eastAsia="DFKai-SB" w:hAnsi="DFKai-SB"/>
                <w:rtl w:val="0"/>
              </w:rPr>
              <w:t xml:space="preserve">5.設定30公尺為練習距離試試看。</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390">
            <w:pPr>
              <w:spacing w:line="260" w:lineRule="auto"/>
              <w:jc w:val="center"/>
              <w:rPr>
                <w:rFonts w:ascii="DFKai-SB" w:cs="DFKai-SB" w:eastAsia="DFKai-SB" w:hAnsi="DFKai-SB"/>
              </w:rPr>
            </w:pPr>
            <w:r w:rsidDel="00000000" w:rsidR="00000000" w:rsidRPr="00000000">
              <w:rPr>
                <w:rFonts w:ascii="DFKai-SB" w:cs="DFKai-SB" w:eastAsia="DFKai-SB" w:hAnsi="DFKai-SB"/>
                <w:rtl w:val="0"/>
              </w:rPr>
              <w:t xml:space="preserve">2</w:t>
            </w:r>
          </w:p>
          <w:p w:rsidR="00000000" w:rsidDel="00000000" w:rsidP="00000000" w:rsidRDefault="00000000" w:rsidRPr="00000000" w14:paraId="00000391">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392">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393">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394">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395">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396">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397">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398">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399">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39A">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39B">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39C">
            <w:pPr>
              <w:spacing w:line="260" w:lineRule="auto"/>
              <w:jc w:val="center"/>
              <w:rPr>
                <w:rFonts w:ascii="DFKai-SB" w:cs="DFKai-SB" w:eastAsia="DFKai-SB" w:hAnsi="DFKai-SB"/>
              </w:rPr>
            </w:pPr>
            <w:r w:rsidDel="00000000" w:rsidR="00000000" w:rsidRPr="00000000">
              <w:rPr>
                <w:rtl w:val="0"/>
              </w:rPr>
            </w:r>
          </w:p>
          <w:p w:rsidR="00000000" w:rsidDel="00000000" w:rsidP="00000000" w:rsidRDefault="00000000" w:rsidRPr="00000000" w14:paraId="0000039D">
            <w:pPr>
              <w:spacing w:line="260" w:lineRule="auto"/>
              <w:ind w:firstLine="0"/>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39E">
            <w:pPr>
              <w:spacing w:line="260" w:lineRule="auto"/>
              <w:jc w:val="left"/>
              <w:rPr/>
            </w:pPr>
            <w:r w:rsidDel="00000000" w:rsidR="00000000" w:rsidRPr="00000000">
              <w:rPr>
                <w:rFonts w:ascii="DFKai-SB" w:cs="DFKai-SB" w:eastAsia="DFKai-SB" w:hAnsi="DFKai-SB"/>
                <w:rtl w:val="0"/>
              </w:rPr>
              <w:t xml:space="preserve">1.教學影片</w:t>
            </w:r>
            <w:r w:rsidDel="00000000" w:rsidR="00000000" w:rsidRPr="00000000">
              <w:rPr>
                <w:rtl w:val="0"/>
              </w:rPr>
            </w:r>
          </w:p>
          <w:p w:rsidR="00000000" w:rsidDel="00000000" w:rsidP="00000000" w:rsidRDefault="00000000" w:rsidRPr="00000000" w14:paraId="0000039F">
            <w:pPr>
              <w:spacing w:line="260" w:lineRule="auto"/>
              <w:jc w:val="left"/>
              <w:rPr/>
            </w:pPr>
            <w:r w:rsidDel="00000000" w:rsidR="00000000" w:rsidRPr="00000000">
              <w:rPr>
                <w:rFonts w:ascii="DFKai-SB" w:cs="DFKai-SB" w:eastAsia="DFKai-SB" w:hAnsi="DFKai-SB"/>
                <w:rtl w:val="0"/>
              </w:rPr>
              <w:t xml:space="preserve">2.教用版電子教科書</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3A0">
            <w:pPr>
              <w:spacing w:line="260" w:lineRule="auto"/>
              <w:jc w:val="left"/>
              <w:rPr/>
            </w:pPr>
            <w:r w:rsidDel="00000000" w:rsidR="00000000" w:rsidRPr="00000000">
              <w:rPr>
                <w:rFonts w:ascii="DFKai-SB" w:cs="DFKai-SB" w:eastAsia="DFKai-SB" w:hAnsi="DFKai-SB"/>
                <w:rtl w:val="0"/>
              </w:rPr>
              <w:t xml:space="preserve">觀察</w:t>
            </w:r>
            <w:r w:rsidDel="00000000" w:rsidR="00000000" w:rsidRPr="00000000">
              <w:rPr>
                <w:rtl w:val="0"/>
              </w:rPr>
            </w:r>
          </w:p>
          <w:p w:rsidR="00000000" w:rsidDel="00000000" w:rsidP="00000000" w:rsidRDefault="00000000" w:rsidRPr="00000000" w14:paraId="000003A1">
            <w:pPr>
              <w:spacing w:line="260" w:lineRule="auto"/>
              <w:jc w:val="left"/>
              <w:rPr/>
            </w:pPr>
            <w:r w:rsidDel="00000000" w:rsidR="00000000" w:rsidRPr="00000000">
              <w:rPr>
                <w:rFonts w:ascii="DFKai-SB" w:cs="DFKai-SB" w:eastAsia="DFKai-SB" w:hAnsi="DFKai-SB"/>
                <w:rtl w:val="0"/>
              </w:rPr>
              <w:t xml:space="preserve">發表</w:t>
            </w:r>
            <w:r w:rsidDel="00000000" w:rsidR="00000000" w:rsidRPr="00000000">
              <w:rPr>
                <w:rtl w:val="0"/>
              </w:rPr>
            </w:r>
          </w:p>
          <w:p w:rsidR="00000000" w:rsidDel="00000000" w:rsidP="00000000" w:rsidRDefault="00000000" w:rsidRPr="00000000" w14:paraId="000003A2">
            <w:pPr>
              <w:spacing w:line="260" w:lineRule="auto"/>
              <w:jc w:val="left"/>
              <w:rPr/>
            </w:pPr>
            <w:r w:rsidDel="00000000" w:rsidR="00000000" w:rsidRPr="00000000">
              <w:rPr>
                <w:rFonts w:ascii="DFKai-SB" w:cs="DFKai-SB" w:eastAsia="DFKai-SB" w:hAnsi="DFKai-SB"/>
                <w:rtl w:val="0"/>
              </w:rPr>
              <w:t xml:space="preserve">實作</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3A3">
            <w:pPr>
              <w:spacing w:line="260" w:lineRule="auto"/>
              <w:jc w:val="left"/>
              <w:rPr>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3A4">
            <w:pPr>
              <w:ind w:hanging="7"/>
              <w:jc w:val="left"/>
              <w:rPr>
                <w:color w:val="000000"/>
                <w:sz w:val="18"/>
                <w:szCs w:val="18"/>
              </w:rPr>
            </w:pPr>
            <w:sdt>
              <w:sdtPr>
                <w:tag w:val="goog_rdk_48"/>
              </w:sdtPr>
              <w:sdtContent>
                <w:r w:rsidDel="00000000" w:rsidR="00000000" w:rsidRPr="00000000">
                  <w:rPr>
                    <w:rFonts w:ascii="Gungsuh" w:cs="Gungsuh" w:eastAsia="Gungsuh" w:hAnsi="Gungsuh"/>
                    <w:color w:val="000000"/>
                    <w:sz w:val="18"/>
                    <w:szCs w:val="18"/>
                    <w:rtl w:val="0"/>
                  </w:rPr>
                  <w:t xml:space="preserve">06/22端午節</w:t>
                </w:r>
              </w:sdtContent>
            </w:sdt>
          </w:p>
        </w:tc>
      </w:tr>
      <w:tr>
        <w:trPr>
          <w:cantSplit w:val="0"/>
          <w:trHeight w:val="880" w:hRule="atLeast"/>
          <w:tblHeader w:val="0"/>
        </w:trPr>
        <w:tc>
          <w:tcPr>
            <w:shd w:fill="auto" w:val="clear"/>
            <w:vAlign w:val="center"/>
          </w:tcPr>
          <w:p w:rsidR="00000000" w:rsidDel="00000000" w:rsidP="00000000" w:rsidRDefault="00000000" w:rsidRPr="00000000" w14:paraId="000003A5">
            <w:pPr>
              <w:jc w:val="center"/>
              <w:rPr>
                <w:color w:val="000000"/>
                <w:sz w:val="18"/>
                <w:szCs w:val="18"/>
              </w:rPr>
            </w:pPr>
            <w:bookmarkStart w:colFirst="0" w:colLast="0" w:name="_heading=h.gjdgxs" w:id="0"/>
            <w:bookmarkEnd w:id="0"/>
            <w:sdt>
              <w:sdtPr>
                <w:tag w:val="goog_rdk_49"/>
              </w:sdtPr>
              <w:sdtContent>
                <w:r w:rsidDel="00000000" w:rsidR="00000000" w:rsidRPr="00000000">
                  <w:rPr>
                    <w:rFonts w:ascii="Gungsuh" w:cs="Gungsuh" w:eastAsia="Gungsuh" w:hAnsi="Gungsuh"/>
                    <w:color w:val="000000"/>
                    <w:sz w:val="18"/>
                    <w:szCs w:val="18"/>
                    <w:rtl w:val="0"/>
                  </w:rPr>
                  <w:t xml:space="preserve">第20週</w:t>
                </w:r>
              </w:sdtContent>
            </w:sdt>
          </w:p>
          <w:p w:rsidR="00000000" w:rsidDel="00000000" w:rsidP="00000000" w:rsidRDefault="00000000" w:rsidRPr="00000000" w14:paraId="000003A6">
            <w:pPr>
              <w:jc w:val="center"/>
              <w:rPr>
                <w:color w:val="000000"/>
                <w:sz w:val="18"/>
                <w:szCs w:val="18"/>
              </w:rPr>
            </w:pPr>
            <w:r w:rsidDel="00000000" w:rsidR="00000000" w:rsidRPr="00000000">
              <w:rPr>
                <w:rtl w:val="0"/>
              </w:rPr>
            </w:r>
          </w:p>
          <w:p w:rsidR="00000000" w:rsidDel="00000000" w:rsidP="00000000" w:rsidRDefault="00000000" w:rsidRPr="00000000" w14:paraId="000003A7">
            <w:pPr>
              <w:jc w:val="center"/>
              <w:rPr>
                <w:color w:val="000000"/>
                <w:sz w:val="18"/>
                <w:szCs w:val="18"/>
              </w:rPr>
            </w:pPr>
            <w:r w:rsidDel="00000000" w:rsidR="00000000" w:rsidRPr="00000000">
              <w:rPr>
                <w:color w:val="000000"/>
                <w:sz w:val="18"/>
                <w:szCs w:val="18"/>
                <w:rtl w:val="0"/>
              </w:rPr>
              <w:t xml:space="preserve">06/26-06/30</w:t>
            </w:r>
          </w:p>
        </w:tc>
        <w:tc>
          <w:tcPr>
            <w:shd w:fill="auto" w:val="clear"/>
          </w:tcPr>
          <w:p w:rsidR="00000000" w:rsidDel="00000000" w:rsidP="00000000" w:rsidRDefault="00000000" w:rsidRPr="00000000" w14:paraId="000003A8">
            <w:pPr>
              <w:spacing w:line="260" w:lineRule="auto"/>
              <w:jc w:val="left"/>
              <w:rPr/>
            </w:pPr>
            <w:r w:rsidDel="00000000" w:rsidR="00000000" w:rsidRPr="00000000">
              <w:rPr>
                <w:rFonts w:ascii="Gungsuh" w:cs="Gungsuh" w:eastAsia="Gungsuh" w:hAnsi="Gungsuh"/>
                <w:rtl w:val="0"/>
              </w:rPr>
              <w:t xml:space="preserve">Hd-IV-1 守備/跑分性球類運動動作組合及團隊戰術。</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3A9">
            <w:pPr>
              <w:spacing w:line="260" w:lineRule="auto"/>
              <w:jc w:val="left"/>
              <w:rPr/>
            </w:pPr>
            <w:r w:rsidDel="00000000" w:rsidR="00000000" w:rsidRPr="00000000">
              <w:rPr>
                <w:rFonts w:ascii="DFKai-SB" w:cs="DFKai-SB" w:eastAsia="DFKai-SB" w:hAnsi="DFKai-SB"/>
                <w:rtl w:val="0"/>
              </w:rPr>
              <w:t xml:space="preserve">3d-IV-3 應用思考與分析能力，解決運動情境的問題。</w:t>
            </w:r>
            <w:r w:rsidDel="00000000" w:rsidR="00000000" w:rsidRPr="00000000">
              <w:rPr>
                <w:rtl w:val="0"/>
              </w:rPr>
            </w:r>
          </w:p>
          <w:p w:rsidR="00000000" w:rsidDel="00000000" w:rsidP="00000000" w:rsidRDefault="00000000" w:rsidRPr="00000000" w14:paraId="000003AA">
            <w:pPr>
              <w:spacing w:line="260" w:lineRule="auto"/>
              <w:jc w:val="left"/>
              <w:rPr>
                <w:rFonts w:ascii="DFKai-SB" w:cs="DFKai-SB" w:eastAsia="DFKai-SB" w:hAnsi="DFKai-SB"/>
              </w:rPr>
            </w:pPr>
            <w:r w:rsidDel="00000000" w:rsidR="00000000" w:rsidRPr="00000000">
              <w:rPr>
                <w:rFonts w:ascii="DFKai-SB" w:cs="DFKai-SB" w:eastAsia="DFKai-SB" w:hAnsi="DFKai-SB"/>
                <w:rtl w:val="0"/>
              </w:rPr>
              <w:t xml:space="preserve">4d-IV-1 發展適合個人之專項運動技能。</w:t>
            </w:r>
          </w:p>
          <w:p w:rsidR="00000000" w:rsidDel="00000000" w:rsidP="00000000" w:rsidRDefault="00000000" w:rsidRPr="00000000" w14:paraId="000003AB">
            <w:pPr>
              <w:spacing w:line="260" w:lineRule="auto"/>
              <w:jc w:val="left"/>
              <w:rPr/>
            </w:pPr>
            <w:r w:rsidDel="00000000" w:rsidR="00000000" w:rsidRPr="00000000">
              <w:rPr>
                <w:rtl w:val="0"/>
              </w:rPr>
            </w:r>
          </w:p>
          <w:p w:rsidR="00000000" w:rsidDel="00000000" w:rsidP="00000000" w:rsidRDefault="00000000" w:rsidRPr="00000000" w14:paraId="000003AC">
            <w:pPr>
              <w:spacing w:line="260" w:lineRule="auto"/>
              <w:jc w:val="left"/>
              <w:rPr/>
            </w:pP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3AD">
            <w:pPr>
              <w:spacing w:line="260" w:lineRule="auto"/>
              <w:jc w:val="left"/>
              <w:rPr>
                <w:rFonts w:ascii="DFKai-SB" w:cs="DFKai-SB" w:eastAsia="DFKai-SB" w:hAnsi="DFKai-SB"/>
                <w:b w:val="1"/>
              </w:rPr>
            </w:pPr>
            <w:r w:rsidDel="00000000" w:rsidR="00000000" w:rsidRPr="00000000">
              <w:rPr>
                <w:rFonts w:ascii="DFKai-SB" w:cs="DFKai-SB" w:eastAsia="DFKai-SB" w:hAnsi="DFKai-SB"/>
                <w:b w:val="1"/>
                <w:rtl w:val="0"/>
              </w:rPr>
              <w:t xml:space="preserve">第五篇運動大進擊</w:t>
            </w:r>
          </w:p>
          <w:p w:rsidR="00000000" w:rsidDel="00000000" w:rsidP="00000000" w:rsidRDefault="00000000" w:rsidRPr="00000000" w14:paraId="000003AE">
            <w:pPr>
              <w:spacing w:line="260" w:lineRule="auto"/>
              <w:jc w:val="left"/>
              <w:rPr>
                <w:rFonts w:ascii="DFKai-SB" w:cs="DFKai-SB" w:eastAsia="DFKai-SB" w:hAnsi="DFKai-SB"/>
                <w:b w:val="1"/>
              </w:rPr>
            </w:pPr>
            <w:r w:rsidDel="00000000" w:rsidR="00000000" w:rsidRPr="00000000">
              <w:rPr>
                <w:rFonts w:ascii="DFKai-SB" w:cs="DFKai-SB" w:eastAsia="DFKai-SB" w:hAnsi="DFKai-SB"/>
                <w:b w:val="1"/>
                <w:rtl w:val="0"/>
              </w:rPr>
              <w:t xml:space="preserve">第四章足球</w:t>
            </w:r>
          </w:p>
          <w:p w:rsidR="00000000" w:rsidDel="00000000" w:rsidP="00000000" w:rsidRDefault="00000000" w:rsidRPr="00000000" w14:paraId="000003AF">
            <w:pPr>
              <w:spacing w:line="260" w:lineRule="auto"/>
              <w:jc w:val="left"/>
              <w:rPr>
                <w:b w:val="1"/>
              </w:rPr>
            </w:pPr>
            <w:r w:rsidDel="00000000" w:rsidR="00000000" w:rsidRPr="00000000">
              <w:rPr>
                <w:rFonts w:ascii="DFKai-SB" w:cs="DFKai-SB" w:eastAsia="DFKai-SB" w:hAnsi="DFKai-SB"/>
                <w:b w:val="1"/>
                <w:rtl w:val="0"/>
              </w:rPr>
              <w:t xml:space="preserve">活動「進攻戰術」</w:t>
            </w:r>
            <w:r w:rsidDel="00000000" w:rsidR="00000000" w:rsidRPr="00000000">
              <w:rPr>
                <w:rtl w:val="0"/>
              </w:rPr>
            </w:r>
          </w:p>
          <w:p w:rsidR="00000000" w:rsidDel="00000000" w:rsidP="00000000" w:rsidRDefault="00000000" w:rsidRPr="00000000" w14:paraId="000003B0">
            <w:pPr>
              <w:spacing w:line="260" w:lineRule="auto"/>
              <w:jc w:val="left"/>
              <w:rPr/>
            </w:pPr>
            <w:r w:rsidDel="00000000" w:rsidR="00000000" w:rsidRPr="00000000">
              <w:rPr>
                <w:rFonts w:ascii="DFKai-SB" w:cs="DFKai-SB" w:eastAsia="DFKai-SB" w:hAnsi="DFKai-SB"/>
                <w:rtl w:val="0"/>
              </w:rPr>
              <w:t xml:space="preserve">目的：</w:t>
            </w:r>
            <w:r w:rsidDel="00000000" w:rsidR="00000000" w:rsidRPr="00000000">
              <w:rPr>
                <w:rtl w:val="0"/>
              </w:rPr>
            </w:r>
          </w:p>
          <w:p w:rsidR="00000000" w:rsidDel="00000000" w:rsidP="00000000" w:rsidRDefault="00000000" w:rsidRPr="00000000" w14:paraId="000003B1">
            <w:pPr>
              <w:spacing w:line="260" w:lineRule="auto"/>
              <w:jc w:val="left"/>
              <w:rPr/>
            </w:pPr>
            <w:r w:rsidDel="00000000" w:rsidR="00000000" w:rsidRPr="00000000">
              <w:rPr>
                <w:rFonts w:ascii="DFKai-SB" w:cs="DFKai-SB" w:eastAsia="DFKai-SB" w:hAnsi="DFKai-SB"/>
                <w:rtl w:val="0"/>
              </w:rPr>
              <w:t xml:space="preserve">1.透過溝通協調共同完成團隊目標。</w:t>
            </w:r>
            <w:r w:rsidDel="00000000" w:rsidR="00000000" w:rsidRPr="00000000">
              <w:rPr>
                <w:rtl w:val="0"/>
              </w:rPr>
            </w:r>
          </w:p>
          <w:p w:rsidR="00000000" w:rsidDel="00000000" w:rsidP="00000000" w:rsidRDefault="00000000" w:rsidRPr="00000000" w14:paraId="000003B2">
            <w:pPr>
              <w:spacing w:line="260" w:lineRule="auto"/>
              <w:jc w:val="left"/>
              <w:rPr/>
            </w:pPr>
            <w:r w:rsidDel="00000000" w:rsidR="00000000" w:rsidRPr="00000000">
              <w:rPr>
                <w:rFonts w:ascii="DFKai-SB" w:cs="DFKai-SB" w:eastAsia="DFKai-SB" w:hAnsi="DFKai-SB"/>
                <w:rtl w:val="0"/>
              </w:rPr>
              <w:t xml:space="preserve">2.藉由傳球活動，發展屬於小組的進攻戰術，藉由戰術策略達到傳球。為組織小組進攻戰術，促進協防溝通觀念，請在活動中試試看可否順利接應傳球。</w:t>
            </w:r>
            <w:r w:rsidDel="00000000" w:rsidR="00000000" w:rsidRPr="00000000">
              <w:rPr>
                <w:rtl w:val="0"/>
              </w:rPr>
            </w:r>
          </w:p>
          <w:p w:rsidR="00000000" w:rsidDel="00000000" w:rsidP="00000000" w:rsidRDefault="00000000" w:rsidRPr="00000000" w14:paraId="000003B3">
            <w:pPr>
              <w:spacing w:line="260" w:lineRule="auto"/>
              <w:jc w:val="left"/>
              <w:rPr/>
            </w:pPr>
            <w:r w:rsidDel="00000000" w:rsidR="00000000" w:rsidRPr="00000000">
              <w:rPr>
                <w:rFonts w:ascii="DFKai-SB" w:cs="DFKai-SB" w:eastAsia="DFKai-SB" w:hAnsi="DFKai-SB"/>
                <w:rtl w:val="0"/>
              </w:rPr>
              <w:t xml:space="preserve">活動方式：</w:t>
            </w:r>
            <w:r w:rsidDel="00000000" w:rsidR="00000000" w:rsidRPr="00000000">
              <w:rPr>
                <w:rtl w:val="0"/>
              </w:rPr>
            </w:r>
          </w:p>
          <w:p w:rsidR="00000000" w:rsidDel="00000000" w:rsidP="00000000" w:rsidRDefault="00000000" w:rsidRPr="00000000" w14:paraId="000003B4">
            <w:pPr>
              <w:spacing w:line="260" w:lineRule="auto"/>
              <w:jc w:val="left"/>
              <w:rPr/>
            </w:pPr>
            <w:r w:rsidDel="00000000" w:rsidR="00000000" w:rsidRPr="00000000">
              <w:rPr>
                <w:rFonts w:ascii="DFKai-SB" w:cs="DFKai-SB" w:eastAsia="DFKai-SB" w:hAnsi="DFKai-SB"/>
                <w:rtl w:val="0"/>
              </w:rPr>
              <w:t xml:space="preserve">1.設置三角形場地，每邊約10-15公尺。</w:t>
            </w:r>
            <w:r w:rsidDel="00000000" w:rsidR="00000000" w:rsidRPr="00000000">
              <w:rPr>
                <w:rtl w:val="0"/>
              </w:rPr>
            </w:r>
          </w:p>
          <w:p w:rsidR="00000000" w:rsidDel="00000000" w:rsidP="00000000" w:rsidRDefault="00000000" w:rsidRPr="00000000" w14:paraId="000003B5">
            <w:pPr>
              <w:spacing w:line="260" w:lineRule="auto"/>
              <w:jc w:val="left"/>
              <w:rPr/>
            </w:pPr>
            <w:r w:rsidDel="00000000" w:rsidR="00000000" w:rsidRPr="00000000">
              <w:rPr>
                <w:rFonts w:ascii="DFKai-SB" w:cs="DFKai-SB" w:eastAsia="DFKai-SB" w:hAnsi="DFKai-SB"/>
                <w:rtl w:val="0"/>
              </w:rPr>
              <w:t xml:space="preserve">2.三人為進攻傳球員、一人為防守員，活動中若被防守員攔截，則進行交換。</w:t>
            </w:r>
            <w:r w:rsidDel="00000000" w:rsidR="00000000" w:rsidRPr="00000000">
              <w:rPr>
                <w:rtl w:val="0"/>
              </w:rPr>
            </w:r>
          </w:p>
          <w:p w:rsidR="00000000" w:rsidDel="00000000" w:rsidP="00000000" w:rsidRDefault="00000000" w:rsidRPr="00000000" w14:paraId="000003B6">
            <w:pPr>
              <w:spacing w:line="260" w:lineRule="auto"/>
              <w:jc w:val="left"/>
              <w:rPr/>
            </w:pPr>
            <w:r w:rsidDel="00000000" w:rsidR="00000000" w:rsidRPr="00000000">
              <w:rPr>
                <w:rFonts w:ascii="DFKai-SB" w:cs="DFKai-SB" w:eastAsia="DFKai-SB" w:hAnsi="DFKai-SB"/>
                <w:rtl w:val="0"/>
              </w:rPr>
              <w:t xml:space="preserve">3.進攻傳球員：沿著邊線帶球，透過溝通，必須將球傳給隊友。</w:t>
            </w:r>
            <w:r w:rsidDel="00000000" w:rsidR="00000000" w:rsidRPr="00000000">
              <w:rPr>
                <w:rtl w:val="0"/>
              </w:rPr>
            </w:r>
          </w:p>
          <w:p w:rsidR="00000000" w:rsidDel="00000000" w:rsidP="00000000" w:rsidRDefault="00000000" w:rsidRPr="00000000" w14:paraId="000003B7">
            <w:pPr>
              <w:spacing w:line="260" w:lineRule="auto"/>
              <w:jc w:val="left"/>
              <w:rPr/>
            </w:pPr>
            <w:r w:rsidDel="00000000" w:rsidR="00000000" w:rsidRPr="00000000">
              <w:rPr>
                <w:rFonts w:ascii="DFKai-SB" w:cs="DFKai-SB" w:eastAsia="DFKai-SB" w:hAnsi="DFKai-SB"/>
                <w:rtl w:val="0"/>
              </w:rPr>
              <w:t xml:space="preserve">4.防守員：試著攔截傳球員的球，攔截後，與進攻員交換。</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3B8">
            <w:pPr>
              <w:spacing w:line="260" w:lineRule="auto"/>
              <w:jc w:val="center"/>
              <w:rPr/>
            </w:pPr>
            <w:r w:rsidDel="00000000" w:rsidR="00000000" w:rsidRPr="00000000">
              <w:rPr>
                <w:rFonts w:ascii="DFKai-SB" w:cs="DFKai-SB" w:eastAsia="DFKai-SB" w:hAnsi="DFKai-SB"/>
                <w:rtl w:val="0"/>
              </w:rPr>
              <w:t xml:space="preserve">2</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3B9">
            <w:pPr>
              <w:spacing w:line="260" w:lineRule="auto"/>
              <w:jc w:val="left"/>
              <w:rPr/>
            </w:pPr>
            <w:r w:rsidDel="00000000" w:rsidR="00000000" w:rsidRPr="00000000">
              <w:rPr>
                <w:rFonts w:ascii="DFKai-SB" w:cs="DFKai-SB" w:eastAsia="DFKai-SB" w:hAnsi="DFKai-SB"/>
                <w:rtl w:val="0"/>
              </w:rPr>
              <w:t xml:space="preserve">1.教學影片</w:t>
            </w:r>
            <w:r w:rsidDel="00000000" w:rsidR="00000000" w:rsidRPr="00000000">
              <w:rPr>
                <w:rtl w:val="0"/>
              </w:rPr>
            </w:r>
          </w:p>
          <w:p w:rsidR="00000000" w:rsidDel="00000000" w:rsidP="00000000" w:rsidRDefault="00000000" w:rsidRPr="00000000" w14:paraId="000003BA">
            <w:pPr>
              <w:spacing w:line="260" w:lineRule="auto"/>
              <w:jc w:val="left"/>
              <w:rPr/>
            </w:pPr>
            <w:r w:rsidDel="00000000" w:rsidR="00000000" w:rsidRPr="00000000">
              <w:rPr>
                <w:rFonts w:ascii="DFKai-SB" w:cs="DFKai-SB" w:eastAsia="DFKai-SB" w:hAnsi="DFKai-SB"/>
                <w:rtl w:val="0"/>
              </w:rPr>
              <w:t xml:space="preserve">2.教用版電子教科書</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3BB">
            <w:pPr>
              <w:spacing w:line="260" w:lineRule="auto"/>
              <w:jc w:val="left"/>
              <w:rPr/>
            </w:pPr>
            <w:r w:rsidDel="00000000" w:rsidR="00000000" w:rsidRPr="00000000">
              <w:rPr>
                <w:rFonts w:ascii="DFKai-SB" w:cs="DFKai-SB" w:eastAsia="DFKai-SB" w:hAnsi="DFKai-SB"/>
                <w:rtl w:val="0"/>
              </w:rPr>
              <w:t xml:space="preserve">觀察</w:t>
            </w:r>
            <w:r w:rsidDel="00000000" w:rsidR="00000000" w:rsidRPr="00000000">
              <w:rPr>
                <w:rtl w:val="0"/>
              </w:rPr>
            </w:r>
          </w:p>
          <w:p w:rsidR="00000000" w:rsidDel="00000000" w:rsidP="00000000" w:rsidRDefault="00000000" w:rsidRPr="00000000" w14:paraId="000003BC">
            <w:pPr>
              <w:spacing w:line="260" w:lineRule="auto"/>
              <w:jc w:val="left"/>
              <w:rPr/>
            </w:pPr>
            <w:r w:rsidDel="00000000" w:rsidR="00000000" w:rsidRPr="00000000">
              <w:rPr>
                <w:rFonts w:ascii="DFKai-SB" w:cs="DFKai-SB" w:eastAsia="DFKai-SB" w:hAnsi="DFKai-SB"/>
                <w:rtl w:val="0"/>
              </w:rPr>
              <w:t xml:space="preserve">發表</w:t>
            </w:r>
            <w:r w:rsidDel="00000000" w:rsidR="00000000" w:rsidRPr="00000000">
              <w:rPr>
                <w:rtl w:val="0"/>
              </w:rPr>
            </w:r>
          </w:p>
          <w:p w:rsidR="00000000" w:rsidDel="00000000" w:rsidP="00000000" w:rsidRDefault="00000000" w:rsidRPr="00000000" w14:paraId="000003BD">
            <w:pPr>
              <w:spacing w:line="260" w:lineRule="auto"/>
              <w:jc w:val="left"/>
              <w:rPr/>
            </w:pPr>
            <w:r w:rsidDel="00000000" w:rsidR="00000000" w:rsidRPr="00000000">
              <w:rPr>
                <w:rFonts w:ascii="DFKai-SB" w:cs="DFKai-SB" w:eastAsia="DFKai-SB" w:hAnsi="DFKai-SB"/>
                <w:rtl w:val="0"/>
              </w:rPr>
              <w:t xml:space="preserve">實作</w:t>
            </w:r>
            <w:r w:rsidDel="00000000" w:rsidR="00000000" w:rsidRPr="00000000">
              <w:rPr>
                <w:rtl w:val="0"/>
              </w:rPr>
            </w:r>
          </w:p>
        </w:tc>
        <w:tc>
          <w:tcPr>
            <w:shd w:fill="auto" w:val="clear"/>
            <w:tcMar>
              <w:top w:w="100.0" w:type="dxa"/>
              <w:left w:w="20.0" w:type="dxa"/>
              <w:bottom w:w="100.0" w:type="dxa"/>
              <w:right w:w="20.0" w:type="dxa"/>
            </w:tcMar>
          </w:tcPr>
          <w:p w:rsidR="00000000" w:rsidDel="00000000" w:rsidP="00000000" w:rsidRDefault="00000000" w:rsidRPr="00000000" w14:paraId="000003BE">
            <w:pPr>
              <w:spacing w:line="260" w:lineRule="auto"/>
              <w:ind w:firstLine="0"/>
              <w:jc w:val="left"/>
              <w:rPr>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3BF">
            <w:pPr>
              <w:ind w:hanging="7"/>
              <w:jc w:val="left"/>
              <w:rPr>
                <w:color w:val="000000"/>
                <w:sz w:val="18"/>
                <w:szCs w:val="18"/>
              </w:rPr>
            </w:pPr>
            <w:sdt>
              <w:sdtPr>
                <w:tag w:val="goog_rdk_50"/>
              </w:sdtPr>
              <w:sdtContent>
                <w:r w:rsidDel="00000000" w:rsidR="00000000" w:rsidRPr="00000000">
                  <w:rPr>
                    <w:rFonts w:ascii="Gungsuh" w:cs="Gungsuh" w:eastAsia="Gungsuh" w:hAnsi="Gungsuh"/>
                    <w:color w:val="000000"/>
                    <w:sz w:val="18"/>
                    <w:szCs w:val="18"/>
                    <w:rtl w:val="0"/>
                  </w:rPr>
                  <w:t xml:space="preserve">06/28、06/29</w:t>
                </w:r>
              </w:sdtContent>
            </w:sdt>
          </w:p>
          <w:p w:rsidR="00000000" w:rsidDel="00000000" w:rsidP="00000000" w:rsidRDefault="00000000" w:rsidRPr="00000000" w14:paraId="000003C0">
            <w:pPr>
              <w:ind w:hanging="7"/>
              <w:jc w:val="left"/>
              <w:rPr>
                <w:color w:val="000000"/>
                <w:sz w:val="18"/>
                <w:szCs w:val="18"/>
              </w:rPr>
            </w:pPr>
            <w:sdt>
              <w:sdtPr>
                <w:tag w:val="goog_rdk_51"/>
              </w:sdtPr>
              <w:sdtContent>
                <w:r w:rsidDel="00000000" w:rsidR="00000000" w:rsidRPr="00000000">
                  <w:rPr>
                    <w:rFonts w:ascii="Gungsuh" w:cs="Gungsuh" w:eastAsia="Gungsuh" w:hAnsi="Gungsuh"/>
                    <w:color w:val="000000"/>
                    <w:sz w:val="18"/>
                    <w:szCs w:val="18"/>
                    <w:rtl w:val="0"/>
                  </w:rPr>
                  <w:t xml:space="preserve">第三次定期評量</w:t>
                </w:r>
              </w:sdtContent>
            </w:sdt>
          </w:p>
        </w:tc>
      </w:tr>
    </w:tbl>
    <w:p w:rsidR="00000000" w:rsidDel="00000000" w:rsidP="00000000" w:rsidRDefault="00000000" w:rsidRPr="00000000" w14:paraId="000003C1">
      <w:pPr>
        <w:rPr>
          <w:rFonts w:ascii="DFKai-SB" w:cs="DFKai-SB" w:eastAsia="DFKai-SB" w:hAnsi="DFKai-SB"/>
          <w:b w:val="1"/>
          <w:color w:val="000000"/>
          <w:sz w:val="24"/>
          <w:szCs w:val="24"/>
        </w:rPr>
      </w:pPr>
      <w:r w:rsidDel="00000000" w:rsidR="00000000" w:rsidRPr="00000000">
        <w:rPr>
          <w:rtl w:val="0"/>
        </w:rPr>
      </w:r>
    </w:p>
    <w:p w:rsidR="00000000" w:rsidDel="00000000" w:rsidP="00000000" w:rsidRDefault="00000000" w:rsidRPr="00000000" w14:paraId="000003C2">
      <w:pPr>
        <w:rPr>
          <w:color w:val="000000"/>
          <w:sz w:val="24"/>
          <w:szCs w:val="24"/>
        </w:rPr>
      </w:pPr>
      <w:sdt>
        <w:sdtPr>
          <w:tag w:val="goog_rdk_52"/>
        </w:sdtPr>
        <w:sdtContent>
          <w:r w:rsidDel="00000000" w:rsidR="00000000" w:rsidRPr="00000000">
            <w:rPr>
              <w:rFonts w:ascii="Gungsuh" w:cs="Gungsuh" w:eastAsia="Gungsuh" w:hAnsi="Gungsuh"/>
              <w:color w:val="000000"/>
              <w:sz w:val="24"/>
              <w:szCs w:val="24"/>
              <w:rtl w:val="0"/>
            </w:rPr>
            <w:t xml:space="preserve">六、本課程是否有校外人士協助教學</w:t>
          </w:r>
        </w:sdtContent>
      </w:sdt>
    </w:p>
    <w:p w:rsidR="00000000" w:rsidDel="00000000" w:rsidP="00000000" w:rsidRDefault="00000000" w:rsidRPr="00000000" w14:paraId="000003C3">
      <w:pPr>
        <w:rPr>
          <w:color w:val="000000"/>
          <w:sz w:val="24"/>
          <w:szCs w:val="24"/>
        </w:rPr>
      </w:pPr>
      <w:sdt>
        <w:sdtPr>
          <w:tag w:val="goog_rdk_53"/>
        </w:sdtPr>
        <w:sdtContent>
          <w:r w:rsidDel="00000000" w:rsidR="00000000" w:rsidRPr="00000000">
            <w:rPr>
              <w:rFonts w:ascii="Gungsuh" w:cs="Gungsuh" w:eastAsia="Gungsuh" w:hAnsi="Gungsuh"/>
              <w:color w:val="000000"/>
              <w:sz w:val="24"/>
              <w:szCs w:val="24"/>
              <w:rtl w:val="0"/>
            </w:rPr>
            <w:t xml:space="preserve">█否，全學年都沒有(以下免填)</w:t>
          </w:r>
        </w:sdtContent>
      </w:sdt>
    </w:p>
    <w:p w:rsidR="00000000" w:rsidDel="00000000" w:rsidP="00000000" w:rsidRDefault="00000000" w:rsidRPr="00000000" w14:paraId="000003C4">
      <w:pPr>
        <w:rPr>
          <w:color w:val="000000"/>
          <w:sz w:val="24"/>
          <w:szCs w:val="24"/>
        </w:rPr>
      </w:pPr>
      <w:sdt>
        <w:sdtPr>
          <w:tag w:val="goog_rdk_54"/>
        </w:sdtPr>
        <w:sdtContent>
          <w:r w:rsidDel="00000000" w:rsidR="00000000" w:rsidRPr="00000000">
            <w:rPr>
              <w:rFonts w:ascii="Gungsuh" w:cs="Gungsuh" w:eastAsia="Gungsuh" w:hAnsi="Gungsuh"/>
              <w:color w:val="000000"/>
              <w:sz w:val="24"/>
              <w:szCs w:val="24"/>
              <w:rtl w:val="0"/>
            </w:rPr>
            <w:t xml:space="preserve">□有，部分班級，實施的班級為：___________</w:t>
          </w:r>
        </w:sdtContent>
      </w:sdt>
    </w:p>
    <w:p w:rsidR="00000000" w:rsidDel="00000000" w:rsidP="00000000" w:rsidRDefault="00000000" w:rsidRPr="00000000" w14:paraId="000003C5">
      <w:pPr>
        <w:rPr>
          <w:color w:val="000000"/>
          <w:sz w:val="24"/>
          <w:szCs w:val="24"/>
        </w:rPr>
      </w:pPr>
      <w:sdt>
        <w:sdtPr>
          <w:tag w:val="goog_rdk_55"/>
        </w:sdtPr>
        <w:sdtContent>
          <w:r w:rsidDel="00000000" w:rsidR="00000000" w:rsidRPr="00000000">
            <w:rPr>
              <w:rFonts w:ascii="Gungsuh" w:cs="Gungsuh" w:eastAsia="Gungsuh" w:hAnsi="Gungsuh"/>
              <w:color w:val="000000"/>
              <w:sz w:val="24"/>
              <w:szCs w:val="24"/>
              <w:rtl w:val="0"/>
            </w:rPr>
            <w:t xml:space="preserve">□有，全學年實施</w:t>
          </w:r>
        </w:sdtContent>
      </w:sdt>
    </w:p>
    <w:tbl>
      <w:tblPr>
        <w:tblStyle w:val="Table7"/>
        <w:tblW w:w="15108.000000000002" w:type="dxa"/>
        <w:jc w:val="left"/>
        <w:tblInd w:w="-289.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1292"/>
        <w:gridCol w:w="3416"/>
        <w:gridCol w:w="3513"/>
        <w:gridCol w:w="2296"/>
        <w:gridCol w:w="1399"/>
        <w:gridCol w:w="3192"/>
        <w:tblGridChange w:id="0">
          <w:tblGrid>
            <w:gridCol w:w="1292"/>
            <w:gridCol w:w="3416"/>
            <w:gridCol w:w="3513"/>
            <w:gridCol w:w="2296"/>
            <w:gridCol w:w="1399"/>
            <w:gridCol w:w="3192"/>
          </w:tblGrid>
        </w:tblGridChange>
      </w:tblGrid>
      <w:tr>
        <w:trPr>
          <w:cantSplit w:val="0"/>
          <w:tblHeader w:val="0"/>
        </w:trPr>
        <w:tc>
          <w:tcPr/>
          <w:p w:rsidR="00000000" w:rsidDel="00000000" w:rsidP="00000000" w:rsidRDefault="00000000" w:rsidRPr="00000000" w14:paraId="000003C6">
            <w:pPr>
              <w:ind w:firstLine="0"/>
              <w:jc w:val="center"/>
              <w:rPr>
                <w:color w:val="000000"/>
                <w:sz w:val="24"/>
                <w:szCs w:val="24"/>
              </w:rPr>
            </w:pPr>
            <w:sdt>
              <w:sdtPr>
                <w:tag w:val="goog_rdk_56"/>
              </w:sdtPr>
              <w:sdtContent>
                <w:r w:rsidDel="00000000" w:rsidR="00000000" w:rsidRPr="00000000">
                  <w:rPr>
                    <w:rFonts w:ascii="Gungsuh" w:cs="Gungsuh" w:eastAsia="Gungsuh" w:hAnsi="Gungsuh"/>
                    <w:color w:val="000000"/>
                    <w:sz w:val="24"/>
                    <w:szCs w:val="24"/>
                    <w:rtl w:val="0"/>
                  </w:rPr>
                  <w:t xml:space="preserve">教學期程</w:t>
                </w:r>
              </w:sdtContent>
            </w:sdt>
          </w:p>
        </w:tc>
        <w:tc>
          <w:tcPr/>
          <w:p w:rsidR="00000000" w:rsidDel="00000000" w:rsidP="00000000" w:rsidRDefault="00000000" w:rsidRPr="00000000" w14:paraId="000003C7">
            <w:pPr>
              <w:ind w:firstLine="0"/>
              <w:jc w:val="center"/>
              <w:rPr>
                <w:color w:val="000000"/>
                <w:sz w:val="24"/>
                <w:szCs w:val="24"/>
              </w:rPr>
            </w:pPr>
            <w:sdt>
              <w:sdtPr>
                <w:tag w:val="goog_rdk_57"/>
              </w:sdtPr>
              <w:sdtContent>
                <w:r w:rsidDel="00000000" w:rsidR="00000000" w:rsidRPr="00000000">
                  <w:rPr>
                    <w:rFonts w:ascii="Gungsuh" w:cs="Gungsuh" w:eastAsia="Gungsuh" w:hAnsi="Gungsuh"/>
                    <w:color w:val="000000"/>
                    <w:sz w:val="24"/>
                    <w:szCs w:val="24"/>
                    <w:rtl w:val="0"/>
                  </w:rPr>
                  <w:t xml:space="preserve">校外人士協助之課程大綱</w:t>
                </w:r>
              </w:sdtContent>
            </w:sdt>
          </w:p>
        </w:tc>
        <w:tc>
          <w:tcPr/>
          <w:p w:rsidR="00000000" w:rsidDel="00000000" w:rsidP="00000000" w:rsidRDefault="00000000" w:rsidRPr="00000000" w14:paraId="000003C8">
            <w:pPr>
              <w:ind w:firstLine="0"/>
              <w:jc w:val="center"/>
              <w:rPr>
                <w:color w:val="000000"/>
                <w:sz w:val="24"/>
                <w:szCs w:val="24"/>
              </w:rPr>
            </w:pPr>
            <w:sdt>
              <w:sdtPr>
                <w:tag w:val="goog_rdk_58"/>
              </w:sdtPr>
              <w:sdtContent>
                <w:r w:rsidDel="00000000" w:rsidR="00000000" w:rsidRPr="00000000">
                  <w:rPr>
                    <w:rFonts w:ascii="Gungsuh" w:cs="Gungsuh" w:eastAsia="Gungsuh" w:hAnsi="Gungsuh"/>
                    <w:color w:val="000000"/>
                    <w:sz w:val="24"/>
                    <w:szCs w:val="24"/>
                    <w:rtl w:val="0"/>
                  </w:rPr>
                  <w:t xml:space="preserve">教材形式</w:t>
                </w:r>
              </w:sdtContent>
            </w:sdt>
          </w:p>
        </w:tc>
        <w:tc>
          <w:tcPr/>
          <w:p w:rsidR="00000000" w:rsidDel="00000000" w:rsidP="00000000" w:rsidRDefault="00000000" w:rsidRPr="00000000" w14:paraId="000003C9">
            <w:pPr>
              <w:ind w:firstLine="0"/>
              <w:jc w:val="center"/>
              <w:rPr>
                <w:color w:val="000000"/>
                <w:sz w:val="24"/>
                <w:szCs w:val="24"/>
              </w:rPr>
            </w:pPr>
            <w:sdt>
              <w:sdtPr>
                <w:tag w:val="goog_rdk_59"/>
              </w:sdtPr>
              <w:sdtContent>
                <w:r w:rsidDel="00000000" w:rsidR="00000000" w:rsidRPr="00000000">
                  <w:rPr>
                    <w:rFonts w:ascii="Gungsuh" w:cs="Gungsuh" w:eastAsia="Gungsuh" w:hAnsi="Gungsuh"/>
                    <w:color w:val="000000"/>
                    <w:sz w:val="24"/>
                    <w:szCs w:val="24"/>
                    <w:rtl w:val="0"/>
                  </w:rPr>
                  <w:t xml:space="preserve">教材內容簡介</w:t>
                </w:r>
              </w:sdtContent>
            </w:sdt>
          </w:p>
        </w:tc>
        <w:tc>
          <w:tcPr/>
          <w:p w:rsidR="00000000" w:rsidDel="00000000" w:rsidP="00000000" w:rsidRDefault="00000000" w:rsidRPr="00000000" w14:paraId="000003CA">
            <w:pPr>
              <w:ind w:firstLine="0"/>
              <w:jc w:val="center"/>
              <w:rPr>
                <w:color w:val="000000"/>
                <w:sz w:val="24"/>
                <w:szCs w:val="24"/>
              </w:rPr>
            </w:pPr>
            <w:sdt>
              <w:sdtPr>
                <w:tag w:val="goog_rdk_60"/>
              </w:sdtPr>
              <w:sdtContent>
                <w:r w:rsidDel="00000000" w:rsidR="00000000" w:rsidRPr="00000000">
                  <w:rPr>
                    <w:rFonts w:ascii="Gungsuh" w:cs="Gungsuh" w:eastAsia="Gungsuh" w:hAnsi="Gungsuh"/>
                    <w:color w:val="000000"/>
                    <w:sz w:val="24"/>
                    <w:szCs w:val="24"/>
                    <w:rtl w:val="0"/>
                  </w:rPr>
                  <w:t xml:space="preserve">預期成效</w:t>
                </w:r>
              </w:sdtContent>
            </w:sdt>
          </w:p>
        </w:tc>
        <w:tc>
          <w:tcPr/>
          <w:p w:rsidR="00000000" w:rsidDel="00000000" w:rsidP="00000000" w:rsidRDefault="00000000" w:rsidRPr="00000000" w14:paraId="000003CB">
            <w:pPr>
              <w:ind w:firstLine="0"/>
              <w:jc w:val="center"/>
              <w:rPr>
                <w:color w:val="000000"/>
                <w:sz w:val="24"/>
                <w:szCs w:val="24"/>
              </w:rPr>
            </w:pPr>
            <w:sdt>
              <w:sdtPr>
                <w:tag w:val="goog_rdk_61"/>
              </w:sdtPr>
              <w:sdtContent>
                <w:r w:rsidDel="00000000" w:rsidR="00000000" w:rsidRPr="00000000">
                  <w:rPr>
                    <w:rFonts w:ascii="Gungsuh" w:cs="Gungsuh" w:eastAsia="Gungsuh" w:hAnsi="Gungsuh"/>
                    <w:color w:val="000000"/>
                    <w:sz w:val="24"/>
                    <w:szCs w:val="24"/>
                    <w:rtl w:val="0"/>
                  </w:rPr>
                  <w:t xml:space="preserve">原授課教師角色</w:t>
                </w:r>
              </w:sdtContent>
            </w:sdt>
          </w:p>
        </w:tc>
      </w:tr>
      <w:tr>
        <w:trPr>
          <w:cantSplit w:val="0"/>
          <w:tblHeader w:val="0"/>
        </w:trPr>
        <w:tc>
          <w:tcPr/>
          <w:p w:rsidR="00000000" w:rsidDel="00000000" w:rsidP="00000000" w:rsidRDefault="00000000" w:rsidRPr="00000000" w14:paraId="000003CC">
            <w:pPr>
              <w:ind w:firstLine="0"/>
              <w:rPr>
                <w:color w:val="000000"/>
                <w:sz w:val="24"/>
                <w:szCs w:val="24"/>
              </w:rPr>
            </w:pPr>
            <w:r w:rsidDel="00000000" w:rsidR="00000000" w:rsidRPr="00000000">
              <w:rPr>
                <w:rtl w:val="0"/>
              </w:rPr>
            </w:r>
          </w:p>
        </w:tc>
        <w:tc>
          <w:tcPr/>
          <w:p w:rsidR="00000000" w:rsidDel="00000000" w:rsidP="00000000" w:rsidRDefault="00000000" w:rsidRPr="00000000" w14:paraId="000003CD">
            <w:pPr>
              <w:ind w:firstLine="0"/>
              <w:rPr>
                <w:color w:val="000000"/>
                <w:sz w:val="24"/>
                <w:szCs w:val="24"/>
              </w:rPr>
            </w:pPr>
            <w:r w:rsidDel="00000000" w:rsidR="00000000" w:rsidRPr="00000000">
              <w:rPr>
                <w:rtl w:val="0"/>
              </w:rPr>
            </w:r>
          </w:p>
        </w:tc>
        <w:tc>
          <w:tcPr/>
          <w:p w:rsidR="00000000" w:rsidDel="00000000" w:rsidP="00000000" w:rsidRDefault="00000000" w:rsidRPr="00000000" w14:paraId="000003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MingLiu" w:cs="PMingLiu" w:eastAsia="PMingLiu" w:hAnsi="PMingLiu"/>
                <w:b w:val="0"/>
                <w:i w:val="0"/>
                <w:smallCaps w:val="0"/>
                <w:strike w:val="0"/>
                <w:color w:val="000000"/>
                <w:sz w:val="24"/>
                <w:szCs w:val="24"/>
                <w:u w:val="none"/>
                <w:shd w:fill="auto" w:val="clear"/>
                <w:vertAlign w:val="baseline"/>
              </w:rPr>
            </w:pPr>
            <w:r w:rsidDel="00000000" w:rsidR="00000000" w:rsidRPr="00000000">
              <w:rPr>
                <w:rFonts w:ascii="PMingLiu" w:cs="PMingLiu" w:eastAsia="PMingLiu" w:hAnsi="PMingLiu"/>
                <w:b w:val="0"/>
                <w:i w:val="0"/>
                <w:smallCaps w:val="0"/>
                <w:strike w:val="0"/>
                <w:color w:val="000000"/>
                <w:sz w:val="24"/>
                <w:szCs w:val="24"/>
                <w:u w:val="none"/>
                <w:shd w:fill="auto" w:val="clear"/>
                <w:vertAlign w:val="baseline"/>
                <w:rtl w:val="0"/>
              </w:rPr>
              <w:t xml:space="preserve">□簡報□印刷品□影音光碟</w:t>
            </w:r>
          </w:p>
          <w:p w:rsidR="00000000" w:rsidDel="00000000" w:rsidP="00000000" w:rsidRDefault="00000000" w:rsidRPr="00000000" w14:paraId="000003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MingLiu" w:cs="PMingLiu" w:eastAsia="PMingLiu" w:hAnsi="PMingLiu"/>
                <w:b w:val="0"/>
                <w:i w:val="0"/>
                <w:smallCaps w:val="0"/>
                <w:strike w:val="0"/>
                <w:color w:val="000000"/>
                <w:sz w:val="24"/>
                <w:szCs w:val="24"/>
                <w:u w:val="none"/>
                <w:shd w:fill="auto" w:val="clear"/>
                <w:vertAlign w:val="baseline"/>
              </w:rPr>
            </w:pPr>
            <w:r w:rsidDel="00000000" w:rsidR="00000000" w:rsidRPr="00000000">
              <w:rPr>
                <w:rFonts w:ascii="PMingLiu" w:cs="PMingLiu" w:eastAsia="PMingLiu" w:hAnsi="PMingLiu"/>
                <w:b w:val="0"/>
                <w:i w:val="0"/>
                <w:smallCaps w:val="0"/>
                <w:strike w:val="0"/>
                <w:color w:val="000000"/>
                <w:sz w:val="24"/>
                <w:szCs w:val="24"/>
                <w:u w:val="none"/>
                <w:shd w:fill="auto" w:val="clear"/>
                <w:vertAlign w:val="baseline"/>
                <w:rtl w:val="0"/>
              </w:rPr>
              <w:t xml:space="preserve">□其他於課程或活動中使用之教學資料，請說明： </w:t>
            </w:r>
          </w:p>
        </w:tc>
        <w:tc>
          <w:tcPr/>
          <w:p w:rsidR="00000000" w:rsidDel="00000000" w:rsidP="00000000" w:rsidRDefault="00000000" w:rsidRPr="00000000" w14:paraId="000003D0">
            <w:pPr>
              <w:ind w:firstLine="0"/>
              <w:rPr>
                <w:color w:val="000000"/>
                <w:sz w:val="24"/>
                <w:szCs w:val="24"/>
              </w:rPr>
            </w:pPr>
            <w:r w:rsidDel="00000000" w:rsidR="00000000" w:rsidRPr="00000000">
              <w:rPr>
                <w:rtl w:val="0"/>
              </w:rPr>
            </w:r>
          </w:p>
        </w:tc>
        <w:tc>
          <w:tcPr/>
          <w:p w:rsidR="00000000" w:rsidDel="00000000" w:rsidP="00000000" w:rsidRDefault="00000000" w:rsidRPr="00000000" w14:paraId="000003D1">
            <w:pPr>
              <w:ind w:firstLine="0"/>
              <w:rPr>
                <w:color w:val="000000"/>
                <w:sz w:val="24"/>
                <w:szCs w:val="24"/>
              </w:rPr>
            </w:pPr>
            <w:r w:rsidDel="00000000" w:rsidR="00000000" w:rsidRPr="00000000">
              <w:rPr>
                <w:rtl w:val="0"/>
              </w:rPr>
            </w:r>
          </w:p>
        </w:tc>
        <w:tc>
          <w:tcPr/>
          <w:p w:rsidR="00000000" w:rsidDel="00000000" w:rsidP="00000000" w:rsidRDefault="00000000" w:rsidRPr="00000000" w14:paraId="000003D2">
            <w:pPr>
              <w:ind w:firstLine="0"/>
              <w:rPr>
                <w:color w:val="000000"/>
                <w:sz w:val="24"/>
                <w:szCs w:val="24"/>
              </w:rPr>
            </w:pPr>
            <w:r w:rsidDel="00000000" w:rsidR="00000000" w:rsidRPr="00000000">
              <w:rPr>
                <w:rtl w:val="0"/>
              </w:rPr>
            </w:r>
          </w:p>
        </w:tc>
      </w:tr>
    </w:tbl>
    <w:p w:rsidR="00000000" w:rsidDel="00000000" w:rsidP="00000000" w:rsidRDefault="00000000" w:rsidRPr="00000000" w14:paraId="000003D3">
      <w:pPr>
        <w:rPr>
          <w:color w:val="000000"/>
          <w:sz w:val="24"/>
          <w:szCs w:val="24"/>
        </w:rPr>
      </w:pPr>
      <w:sdt>
        <w:sdtPr>
          <w:tag w:val="goog_rdk_62"/>
        </w:sdtPr>
        <w:sdtContent>
          <w:r w:rsidDel="00000000" w:rsidR="00000000" w:rsidRPr="00000000">
            <w:rPr>
              <w:rFonts w:ascii="Gungsuh" w:cs="Gungsuh" w:eastAsia="Gungsuh" w:hAnsi="Gungsuh"/>
              <w:color w:val="000000"/>
              <w:sz w:val="24"/>
              <w:szCs w:val="24"/>
              <w:rtl w:val="0"/>
            </w:rPr>
            <w:t xml:space="preserve">*上述欄位皆與校外人士協助教學與活動之申請表一致</w:t>
          </w:r>
        </w:sdtContent>
      </w:sdt>
    </w:p>
    <w:sectPr>
      <w:footerReference r:id="rId7" w:type="default"/>
      <w:pgSz w:h="11907" w:w="16839" w:orient="landscape"/>
      <w:pgMar w:bottom="851" w:top="851" w:left="1134" w:right="1134"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DFKai-SB"/>
  <w:font w:name="Gungsuh"/>
  <w:font w:name="MS Mincho"/>
  <w:font w:name="PMingLiu"/>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D4">
    <w:pPr>
      <w:tabs>
        <w:tab w:val="center" w:pos="4153"/>
        <w:tab w:val="right" w:pos="8306"/>
      </w:tabs>
      <w:spacing w:after="992" w:lineRule="auto"/>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440" w:hanging="360"/>
      </w:pPr>
      <w:rPr>
        <w:rFonts w:ascii="DFKai-SB" w:cs="DFKai-SB" w:eastAsia="DFKai-SB" w:hAnsi="DFKai-SB"/>
      </w:rPr>
    </w:lvl>
    <w:lvl w:ilvl="1">
      <w:start w:val="1"/>
      <w:numFmt w:val="decimal"/>
      <w:lvlText w:val="%2、"/>
      <w:lvlJc w:val="left"/>
      <w:pPr>
        <w:ind w:left="1040" w:hanging="480"/>
      </w:pPr>
      <w:rPr/>
    </w:lvl>
    <w:lvl w:ilvl="2">
      <w:start w:val="1"/>
      <w:numFmt w:val="lowerRoman"/>
      <w:lvlText w:val="%3."/>
      <w:lvlJc w:val="right"/>
      <w:pPr>
        <w:ind w:left="1520" w:hanging="480"/>
      </w:pPr>
      <w:rPr/>
    </w:lvl>
    <w:lvl w:ilvl="3">
      <w:start w:val="1"/>
      <w:numFmt w:val="decimal"/>
      <w:lvlText w:val="%4."/>
      <w:lvlJc w:val="left"/>
      <w:pPr>
        <w:ind w:left="2000" w:hanging="480"/>
      </w:pPr>
      <w:rPr/>
    </w:lvl>
    <w:lvl w:ilvl="4">
      <w:start w:val="1"/>
      <w:numFmt w:val="decimal"/>
      <w:lvlText w:val="%5、"/>
      <w:lvlJc w:val="left"/>
      <w:pPr>
        <w:ind w:left="2480" w:hanging="480"/>
      </w:pPr>
      <w:rPr/>
    </w:lvl>
    <w:lvl w:ilvl="5">
      <w:start w:val="1"/>
      <w:numFmt w:val="lowerRoman"/>
      <w:lvlText w:val="%6."/>
      <w:lvlJc w:val="right"/>
      <w:pPr>
        <w:ind w:left="2960" w:hanging="480"/>
      </w:pPr>
      <w:rPr/>
    </w:lvl>
    <w:lvl w:ilvl="6">
      <w:start w:val="1"/>
      <w:numFmt w:val="decimal"/>
      <w:lvlText w:val="%7."/>
      <w:lvlJc w:val="left"/>
      <w:pPr>
        <w:ind w:left="3440" w:hanging="480"/>
      </w:pPr>
      <w:rPr/>
    </w:lvl>
    <w:lvl w:ilvl="7">
      <w:start w:val="1"/>
      <w:numFmt w:val="decimal"/>
      <w:lvlText w:val="%8、"/>
      <w:lvlJc w:val="left"/>
      <w:pPr>
        <w:ind w:left="3920" w:hanging="480"/>
      </w:pPr>
      <w:rPr/>
    </w:lvl>
    <w:lvl w:ilvl="8">
      <w:start w:val="1"/>
      <w:numFmt w:val="lowerRoman"/>
      <w:lvlText w:val="%9."/>
      <w:lvlJc w:val="right"/>
      <w:pPr>
        <w:ind w:left="4400" w:hanging="480"/>
      </w:pPr>
      <w:rPr/>
    </w:lvl>
  </w:abstractNum>
  <w:abstractNum w:abstractNumId="2">
    <w:lvl w:ilvl="0">
      <w:start w:val="1"/>
      <w:numFmt w:val="decimal"/>
      <w:lvlText w:val="%1、"/>
      <w:lvlJc w:val="left"/>
      <w:pPr>
        <w:ind w:left="440" w:hanging="360"/>
      </w:pPr>
      <w:rPr>
        <w:rFonts w:ascii="DFKai-SB" w:cs="DFKai-SB" w:eastAsia="DFKai-SB" w:hAnsi="DFKai-SB"/>
      </w:rPr>
    </w:lvl>
    <w:lvl w:ilvl="1">
      <w:start w:val="1"/>
      <w:numFmt w:val="decimal"/>
      <w:lvlText w:val="%2、"/>
      <w:lvlJc w:val="left"/>
      <w:pPr>
        <w:ind w:left="1040" w:hanging="480"/>
      </w:pPr>
      <w:rPr/>
    </w:lvl>
    <w:lvl w:ilvl="2">
      <w:start w:val="1"/>
      <w:numFmt w:val="lowerRoman"/>
      <w:lvlText w:val="%3."/>
      <w:lvlJc w:val="right"/>
      <w:pPr>
        <w:ind w:left="1520" w:hanging="480"/>
      </w:pPr>
      <w:rPr/>
    </w:lvl>
    <w:lvl w:ilvl="3">
      <w:start w:val="1"/>
      <w:numFmt w:val="decimal"/>
      <w:lvlText w:val="%4."/>
      <w:lvlJc w:val="left"/>
      <w:pPr>
        <w:ind w:left="2000" w:hanging="480"/>
      </w:pPr>
      <w:rPr/>
    </w:lvl>
    <w:lvl w:ilvl="4">
      <w:start w:val="1"/>
      <w:numFmt w:val="decimal"/>
      <w:lvlText w:val="%5、"/>
      <w:lvlJc w:val="left"/>
      <w:pPr>
        <w:ind w:left="2480" w:hanging="480"/>
      </w:pPr>
      <w:rPr/>
    </w:lvl>
    <w:lvl w:ilvl="5">
      <w:start w:val="1"/>
      <w:numFmt w:val="lowerRoman"/>
      <w:lvlText w:val="%6."/>
      <w:lvlJc w:val="right"/>
      <w:pPr>
        <w:ind w:left="2960" w:hanging="480"/>
      </w:pPr>
      <w:rPr/>
    </w:lvl>
    <w:lvl w:ilvl="6">
      <w:start w:val="1"/>
      <w:numFmt w:val="decimal"/>
      <w:lvlText w:val="%7."/>
      <w:lvlJc w:val="left"/>
      <w:pPr>
        <w:ind w:left="3440" w:hanging="480"/>
      </w:pPr>
      <w:rPr/>
    </w:lvl>
    <w:lvl w:ilvl="7">
      <w:start w:val="1"/>
      <w:numFmt w:val="decimal"/>
      <w:lvlText w:val="%8、"/>
      <w:lvlJc w:val="left"/>
      <w:pPr>
        <w:ind w:left="3920" w:hanging="480"/>
      </w:pPr>
      <w:rPr/>
    </w:lvl>
    <w:lvl w:ilvl="8">
      <w:start w:val="1"/>
      <w:numFmt w:val="lowerRoman"/>
      <w:lvlText w:val="%9."/>
      <w:lvlJc w:val="right"/>
      <w:pPr>
        <w:ind w:left="4400" w:hanging="480"/>
      </w:pPr>
      <w:rPr/>
    </w:lvl>
  </w:abstractNum>
  <w:abstractNum w:abstractNumId="3">
    <w:lvl w:ilvl="0">
      <w:start w:val="1"/>
      <w:numFmt w:val="decimal"/>
      <w:lvlText w:val="%1、"/>
      <w:lvlJc w:val="left"/>
      <w:pPr>
        <w:ind w:left="420" w:hanging="420"/>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4">
    <w:lvl w:ilvl="0">
      <w:start w:val="1"/>
      <w:numFmt w:val="decimal"/>
      <w:lvlText w:val="%1、"/>
      <w:lvlJc w:val="left"/>
      <w:pPr>
        <w:ind w:left="420" w:hanging="420"/>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US"/>
      </w:rPr>
    </w:rPrDefault>
    <w:pPrDefault>
      <w:pPr>
        <w:ind w:firstLine="23"/>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a" w:default="1">
    <w:name w:val="Normal"/>
  </w:style>
  <w:style w:type="paragraph" w:styleId="1">
    <w:name w:val="heading 1"/>
    <w:basedOn w:val="a"/>
    <w:next w:val="a"/>
    <w:pPr>
      <w:keepNext w:val="1"/>
      <w:keepLines w:val="1"/>
      <w:spacing w:after="120" w:before="480"/>
      <w:contextualSpacing w:val="1"/>
      <w:outlineLvl w:val="0"/>
    </w:pPr>
    <w:rPr>
      <w:b w:val="1"/>
      <w:sz w:val="48"/>
      <w:szCs w:val="48"/>
    </w:rPr>
  </w:style>
  <w:style w:type="paragraph" w:styleId="2">
    <w:name w:val="heading 2"/>
    <w:basedOn w:val="a"/>
    <w:next w:val="a"/>
    <w:pPr>
      <w:keepNext w:val="1"/>
      <w:keepLines w:val="1"/>
      <w:spacing w:after="80" w:before="360"/>
      <w:contextualSpacing w:val="1"/>
      <w:outlineLvl w:val="1"/>
    </w:pPr>
    <w:rPr>
      <w:b w:val="1"/>
      <w:sz w:val="36"/>
      <w:szCs w:val="36"/>
    </w:rPr>
  </w:style>
  <w:style w:type="paragraph" w:styleId="3">
    <w:name w:val="heading 3"/>
    <w:basedOn w:val="a"/>
    <w:next w:val="a"/>
    <w:pPr>
      <w:keepNext w:val="1"/>
      <w:keepLines w:val="1"/>
      <w:spacing w:after="80" w:before="280"/>
      <w:contextualSpacing w:val="1"/>
      <w:outlineLvl w:val="2"/>
    </w:pPr>
    <w:rPr>
      <w:b w:val="1"/>
      <w:sz w:val="28"/>
      <w:szCs w:val="28"/>
    </w:rPr>
  </w:style>
  <w:style w:type="paragraph" w:styleId="4">
    <w:name w:val="heading 4"/>
    <w:basedOn w:val="a"/>
    <w:next w:val="a"/>
    <w:pPr>
      <w:keepNext w:val="1"/>
      <w:keepLines w:val="1"/>
      <w:spacing w:after="40" w:before="240"/>
      <w:contextualSpacing w:val="1"/>
      <w:outlineLvl w:val="3"/>
    </w:pPr>
    <w:rPr>
      <w:b w:val="1"/>
      <w:sz w:val="24"/>
      <w:szCs w:val="24"/>
    </w:rPr>
  </w:style>
  <w:style w:type="paragraph" w:styleId="5">
    <w:name w:val="heading 5"/>
    <w:basedOn w:val="a"/>
    <w:next w:val="a"/>
    <w:pPr>
      <w:keepNext w:val="1"/>
      <w:keepLines w:val="1"/>
      <w:spacing w:after="40" w:before="220"/>
      <w:contextualSpacing w:val="1"/>
      <w:outlineLvl w:val="4"/>
    </w:pPr>
    <w:rPr>
      <w:b w:val="1"/>
      <w:sz w:val="22"/>
      <w:szCs w:val="22"/>
    </w:rPr>
  </w:style>
  <w:style w:type="paragraph" w:styleId="6">
    <w:name w:val="heading 6"/>
    <w:basedOn w:val="a"/>
    <w:next w:val="a"/>
    <w:pPr>
      <w:keepNext w:val="1"/>
      <w:keepLines w:val="1"/>
      <w:spacing w:after="40" w:before="200"/>
      <w:contextualSpacing w:val="1"/>
      <w:outlineLvl w:val="5"/>
    </w:pPr>
    <w:rPr>
      <w:b w:val="1"/>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a3">
    <w:name w:val="Title"/>
    <w:basedOn w:val="a"/>
    <w:next w:val="a"/>
    <w:pPr>
      <w:keepNext w:val="1"/>
      <w:keepLines w:val="1"/>
      <w:spacing w:after="120" w:before="480"/>
      <w:contextualSpacing w:val="1"/>
    </w:pPr>
    <w:rPr>
      <w:b w:val="1"/>
      <w:sz w:val="72"/>
      <w:szCs w:val="72"/>
    </w:rPr>
  </w:style>
  <w:style w:type="paragraph" w:styleId="a4">
    <w:name w:val="Subtitle"/>
    <w:basedOn w:val="a"/>
    <w:next w:val="a"/>
    <w:pPr>
      <w:keepNext w:val="1"/>
      <w:keepLines w:val="1"/>
      <w:spacing w:after="80" w:before="360"/>
      <w:contextualSpacing w:val="1"/>
    </w:pPr>
    <w:rPr>
      <w:rFonts w:ascii="Georgia" w:cs="Georgia" w:eastAsia="Georgia" w:hAnsi="Georgia"/>
      <w:i w:val="1"/>
      <w:color w:val="666666"/>
      <w:sz w:val="48"/>
      <w:szCs w:val="48"/>
    </w:rPr>
  </w:style>
  <w:style w:type="table" w:styleId="a5" w:customStyle="1">
    <w:basedOn w:val="TableNormal"/>
    <w:tblPr>
      <w:tblStyleRowBandSize w:val="1"/>
      <w:tblStyleColBandSize w:val="1"/>
      <w:tblCellMar>
        <w:left w:w="28.0" w:type="dxa"/>
        <w:right w:w="28.0" w:type="dxa"/>
      </w:tblCellMar>
    </w:tblPr>
  </w:style>
  <w:style w:type="table" w:styleId="a6" w:customStyle="1">
    <w:basedOn w:val="TableNormal"/>
    <w:tblPr>
      <w:tblStyleRowBandSize w:val="1"/>
      <w:tblStyleColBandSize w:val="1"/>
      <w:tblCellMar>
        <w:left w:w="28.0" w:type="dxa"/>
        <w:right w:w="28.0" w:type="dxa"/>
      </w:tblCellMar>
    </w:tblPr>
  </w:style>
  <w:style w:type="table" w:styleId="a7" w:customStyle="1">
    <w:basedOn w:val="TableNormal"/>
    <w:tblPr>
      <w:tblStyleRowBandSize w:val="1"/>
      <w:tblStyleColBandSize w:val="1"/>
      <w:tblCellMar>
        <w:left w:w="108.0" w:type="dxa"/>
        <w:right w:w="108.0" w:type="dxa"/>
      </w:tblCellMar>
    </w:tblPr>
  </w:style>
  <w:style w:type="table" w:styleId="a8" w:customStyle="1">
    <w:basedOn w:val="TableNormal"/>
    <w:tblPr>
      <w:tblStyleRowBandSize w:val="1"/>
      <w:tblStyleColBandSize w:val="1"/>
      <w:tblCellMar>
        <w:left w:w="28.0" w:type="dxa"/>
        <w:right w:w="28.0" w:type="dxa"/>
      </w:tblCellMar>
    </w:tblPr>
  </w:style>
  <w:style w:type="table" w:styleId="a9" w:customStyle="1">
    <w:basedOn w:val="TableNormal"/>
    <w:tblPr>
      <w:tblStyleRowBandSize w:val="1"/>
      <w:tblStyleColBandSize w:val="1"/>
    </w:tblPr>
  </w:style>
  <w:style w:type="table" w:styleId="aa" w:customStyle="1">
    <w:basedOn w:val="TableNormal"/>
    <w:tblPr>
      <w:tblStyleRowBandSize w:val="1"/>
      <w:tblStyleColBandSize w:val="1"/>
    </w:tblPr>
  </w:style>
  <w:style w:type="table" w:styleId="ab" w:customStyle="1">
    <w:basedOn w:val="TableNormal"/>
    <w:tblPr>
      <w:tblStyleRowBandSize w:val="1"/>
      <w:tblStyleColBandSize w:val="1"/>
    </w:tblPr>
  </w:style>
  <w:style w:type="table" w:styleId="ac" w:customStyle="1">
    <w:basedOn w:val="TableNormal"/>
    <w:tblPr>
      <w:tblStyleRowBandSize w:val="1"/>
      <w:tblStyleColBandSize w:val="1"/>
    </w:tblPr>
  </w:style>
  <w:style w:type="table" w:styleId="ad" w:customStyle="1">
    <w:basedOn w:val="TableNormal"/>
    <w:tblPr>
      <w:tblStyleRowBandSize w:val="1"/>
      <w:tblStyleColBandSize w:val="1"/>
      <w:tblCellMar>
        <w:left w:w="108.0" w:type="dxa"/>
        <w:right w:w="108.0" w:type="dxa"/>
      </w:tblCellMar>
    </w:tblPr>
  </w:style>
  <w:style w:type="table" w:styleId="ae" w:customStyle="1">
    <w:basedOn w:val="TableNormal"/>
    <w:tblPr>
      <w:tblStyleRowBandSize w:val="1"/>
      <w:tblStyleColBandSize w:val="1"/>
      <w:tblCellMar>
        <w:left w:w="28.0" w:type="dxa"/>
        <w:right w:w="28.0" w:type="dxa"/>
      </w:tblCellMar>
    </w:tblPr>
  </w:style>
  <w:style w:type="table" w:styleId="af" w:customStyle="1">
    <w:basedOn w:val="TableNormal"/>
    <w:tblPr>
      <w:tblStyleRowBandSize w:val="1"/>
      <w:tblStyleColBandSize w:val="1"/>
      <w:tblCellMar>
        <w:left w:w="28.0" w:type="dxa"/>
        <w:right w:w="28.0" w:type="dxa"/>
      </w:tblCellMar>
    </w:tblPr>
  </w:style>
  <w:style w:type="table" w:styleId="af0" w:customStyle="1">
    <w:basedOn w:val="TableNormal"/>
    <w:tblPr>
      <w:tblStyleRowBandSize w:val="1"/>
      <w:tblStyleColBandSize w:val="1"/>
      <w:tblCellMar>
        <w:left w:w="108.0" w:type="dxa"/>
        <w:right w:w="108.0" w:type="dxa"/>
      </w:tblCellMar>
    </w:tblPr>
  </w:style>
  <w:style w:type="table" w:styleId="af1" w:customStyle="1">
    <w:basedOn w:val="TableNormal"/>
    <w:tblPr>
      <w:tblStyleRowBandSize w:val="1"/>
      <w:tblStyleColBandSize w:val="1"/>
      <w:tblCellMar>
        <w:left w:w="28.0" w:type="dxa"/>
        <w:right w:w="28.0" w:type="dxa"/>
      </w:tblCellMar>
    </w:tblPr>
  </w:style>
  <w:style w:type="table" w:styleId="af2" w:customStyle="1">
    <w:basedOn w:val="TableNormal"/>
    <w:tblPr>
      <w:tblStyleRowBandSize w:val="1"/>
      <w:tblStyleColBandSize w:val="1"/>
      <w:tblCellMar>
        <w:left w:w="108.0" w:type="dxa"/>
        <w:right w:w="108.0" w:type="dxa"/>
      </w:tblCellMar>
    </w:tblPr>
  </w:style>
  <w:style w:type="table" w:styleId="af3" w:customStyle="1">
    <w:basedOn w:val="TableNormal"/>
    <w:tblPr>
      <w:tblStyleRowBandSize w:val="1"/>
      <w:tblStyleColBandSize w:val="1"/>
    </w:tblPr>
  </w:style>
  <w:style w:type="table" w:styleId="af4" w:customStyle="1">
    <w:basedOn w:val="TableNormal"/>
    <w:tblPr>
      <w:tblStyleRowBandSize w:val="1"/>
      <w:tblStyleColBandSize w:val="1"/>
      <w:tblCellMar>
        <w:left w:w="28.0" w:type="dxa"/>
        <w:right w:w="28.0" w:type="dxa"/>
      </w:tblCellMar>
    </w:tblPr>
  </w:style>
  <w:style w:type="table" w:styleId="af5" w:customStyle="1">
    <w:basedOn w:val="TableNormal"/>
    <w:tblPr>
      <w:tblStyleRowBandSize w:val="1"/>
      <w:tblStyleColBandSize w:val="1"/>
      <w:tblCellMar>
        <w:left w:w="28.0" w:type="dxa"/>
        <w:right w:w="28.0" w:type="dxa"/>
      </w:tblCellMar>
    </w:tblPr>
  </w:style>
  <w:style w:type="table" w:styleId="af6" w:customStyle="1">
    <w:basedOn w:val="TableNormal"/>
    <w:tblPr>
      <w:tblStyleRowBandSize w:val="1"/>
      <w:tblStyleColBandSize w:val="1"/>
      <w:tblCellMar>
        <w:left w:w="28.0" w:type="dxa"/>
        <w:right w:w="28.0" w:type="dxa"/>
      </w:tblCellMar>
    </w:tblPr>
  </w:style>
  <w:style w:type="table" w:styleId="af7" w:customStyle="1">
    <w:basedOn w:val="TableNormal"/>
    <w:tblPr>
      <w:tblStyleRowBandSize w:val="1"/>
      <w:tblStyleColBandSize w:val="1"/>
      <w:tblCellMar>
        <w:left w:w="28.0" w:type="dxa"/>
        <w:right w:w="28.0" w:type="dxa"/>
      </w:tblCellMar>
    </w:tblPr>
  </w:style>
  <w:style w:type="table" w:styleId="af8" w:customStyle="1">
    <w:basedOn w:val="TableNormal"/>
    <w:tblPr>
      <w:tblStyleRowBandSize w:val="1"/>
      <w:tblStyleColBandSize w:val="1"/>
      <w:tblCellMar>
        <w:left w:w="108.0" w:type="dxa"/>
        <w:right w:w="108.0" w:type="dxa"/>
      </w:tblCellMar>
    </w:tblPr>
  </w:style>
  <w:style w:type="table" w:styleId="af9" w:customStyle="1">
    <w:basedOn w:val="TableNormal"/>
    <w:tblPr>
      <w:tblStyleRowBandSize w:val="1"/>
      <w:tblStyleColBandSize w:val="1"/>
    </w:tblPr>
  </w:style>
  <w:style w:type="table" w:styleId="afa" w:customStyle="1">
    <w:basedOn w:val="TableNormal"/>
    <w:tblPr>
      <w:tblStyleRowBandSize w:val="1"/>
      <w:tblStyleColBandSize w:val="1"/>
    </w:tblPr>
  </w:style>
  <w:style w:type="table" w:styleId="afb" w:customStyle="1">
    <w:basedOn w:val="TableNormal"/>
    <w:tblPr>
      <w:tblStyleRowBandSize w:val="1"/>
      <w:tblStyleColBandSize w:val="1"/>
      <w:tblCellMar>
        <w:top w:w="15.0" w:type="dxa"/>
        <w:left w:w="15.0" w:type="dxa"/>
        <w:bottom w:w="15.0" w:type="dxa"/>
        <w:right w:w="15.0" w:type="dxa"/>
      </w:tblCellMar>
    </w:tblPr>
  </w:style>
  <w:style w:type="table" w:styleId="afc" w:customStyle="1">
    <w:basedOn w:val="TableNormal"/>
    <w:tblPr>
      <w:tblStyleRowBandSize w:val="1"/>
      <w:tblStyleColBandSize w:val="1"/>
      <w:tblCellMar>
        <w:top w:w="15.0" w:type="dxa"/>
        <w:left w:w="15.0" w:type="dxa"/>
        <w:bottom w:w="15.0" w:type="dxa"/>
        <w:right w:w="15.0" w:type="dxa"/>
      </w:tblCellMar>
    </w:tblPr>
  </w:style>
  <w:style w:type="table" w:styleId="afd" w:customStyle="1">
    <w:basedOn w:val="TableNormal"/>
    <w:tblPr>
      <w:tblStyleRowBandSize w:val="1"/>
      <w:tblStyleColBandSize w:val="1"/>
      <w:tblCellMar>
        <w:top w:w="15.0" w:type="dxa"/>
        <w:left w:w="15.0" w:type="dxa"/>
        <w:bottom w:w="15.0" w:type="dxa"/>
        <w:right w:w="15.0" w:type="dxa"/>
      </w:tblCellMar>
    </w:tblPr>
  </w:style>
  <w:style w:type="table" w:styleId="afe" w:customStyle="1">
    <w:basedOn w:val="TableNormal"/>
    <w:tblPr>
      <w:tblStyleRowBandSize w:val="1"/>
      <w:tblStyleColBandSize w:val="1"/>
      <w:tblCellMar>
        <w:top w:w="60.0" w:type="dxa"/>
        <w:left w:w="60.0" w:type="dxa"/>
        <w:bottom w:w="60.0" w:type="dxa"/>
        <w:right w:w="60.0" w:type="dxa"/>
      </w:tblCellMar>
    </w:tblPr>
  </w:style>
  <w:style w:type="table" w:styleId="aff" w:customStyle="1">
    <w:basedOn w:val="TableNormal"/>
    <w:tblPr>
      <w:tblStyleRowBandSize w:val="1"/>
      <w:tblStyleColBandSize w:val="1"/>
      <w:tblCellMar>
        <w:left w:w="28.0" w:type="dxa"/>
        <w:right w:w="28.0" w:type="dxa"/>
      </w:tblCellMar>
    </w:tblPr>
  </w:style>
  <w:style w:type="paragraph" w:styleId="aff0">
    <w:name w:val="List Paragraph"/>
    <w:basedOn w:val="a"/>
    <w:uiPriority w:val="34"/>
    <w:qFormat w:val="1"/>
    <w:rsid w:val="00294813"/>
    <w:pPr>
      <w:ind w:left="480" w:leftChars="200"/>
    </w:pPr>
  </w:style>
  <w:style w:type="character" w:styleId="apple-converted-space" w:customStyle="1">
    <w:name w:val="apple-converted-space"/>
    <w:basedOn w:val="a0"/>
    <w:rsid w:val="00DC68AD"/>
  </w:style>
  <w:style w:type="paragraph" w:styleId="aff1">
    <w:name w:val="Balloon Text"/>
    <w:basedOn w:val="a"/>
    <w:link w:val="aff2"/>
    <w:uiPriority w:val="99"/>
    <w:semiHidden w:val="1"/>
    <w:unhideWhenUsed w:val="1"/>
    <w:rsid w:val="005F1B74"/>
    <w:rPr>
      <w:rFonts w:asciiTheme="majorHAnsi" w:cstheme="majorBidi" w:eastAsiaTheme="majorEastAsia" w:hAnsiTheme="majorHAnsi"/>
      <w:sz w:val="18"/>
      <w:szCs w:val="18"/>
    </w:rPr>
  </w:style>
  <w:style w:type="character" w:styleId="aff2" w:customStyle="1">
    <w:name w:val="註解方塊文字 字元"/>
    <w:basedOn w:val="a0"/>
    <w:link w:val="aff1"/>
    <w:uiPriority w:val="99"/>
    <w:semiHidden w:val="1"/>
    <w:rsid w:val="005F1B74"/>
    <w:rPr>
      <w:rFonts w:asciiTheme="majorHAnsi" w:cstheme="majorBidi" w:eastAsiaTheme="majorEastAsia" w:hAnsiTheme="majorHAnsi"/>
      <w:sz w:val="18"/>
      <w:szCs w:val="18"/>
    </w:rPr>
  </w:style>
  <w:style w:type="paragraph" w:styleId="aff3">
    <w:name w:val="header"/>
    <w:basedOn w:val="a"/>
    <w:link w:val="aff4"/>
    <w:uiPriority w:val="99"/>
    <w:unhideWhenUsed w:val="1"/>
    <w:rsid w:val="003C7092"/>
    <w:pPr>
      <w:tabs>
        <w:tab w:val="center" w:pos="4153"/>
        <w:tab w:val="right" w:pos="8306"/>
      </w:tabs>
      <w:snapToGrid w:val="0"/>
    </w:pPr>
  </w:style>
  <w:style w:type="character" w:styleId="aff4" w:customStyle="1">
    <w:name w:val="頁首 字元"/>
    <w:basedOn w:val="a0"/>
    <w:link w:val="aff3"/>
    <w:uiPriority w:val="99"/>
    <w:rsid w:val="003C7092"/>
  </w:style>
  <w:style w:type="paragraph" w:styleId="aff5">
    <w:name w:val="footer"/>
    <w:basedOn w:val="a"/>
    <w:link w:val="aff6"/>
    <w:uiPriority w:val="99"/>
    <w:unhideWhenUsed w:val="1"/>
    <w:rsid w:val="003C7092"/>
    <w:pPr>
      <w:tabs>
        <w:tab w:val="center" w:pos="4153"/>
        <w:tab w:val="right" w:pos="8306"/>
      </w:tabs>
      <w:snapToGrid w:val="0"/>
    </w:pPr>
  </w:style>
  <w:style w:type="character" w:styleId="aff6" w:customStyle="1">
    <w:name w:val="頁尾 字元"/>
    <w:basedOn w:val="a0"/>
    <w:link w:val="aff5"/>
    <w:uiPriority w:val="99"/>
    <w:rsid w:val="003C7092"/>
  </w:style>
  <w:style w:type="table" w:styleId="aff7">
    <w:name w:val="Table Grid"/>
    <w:basedOn w:val="a1"/>
    <w:uiPriority w:val="39"/>
    <w:rsid w:val="00060DFA"/>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aff8">
    <w:name w:val="No Spacing"/>
    <w:uiPriority w:val="1"/>
    <w:qFormat w:val="1"/>
    <w:rsid w:val="00B1179B"/>
  </w:style>
  <w:style w:type="paragraph" w:styleId="Default" w:customStyle="1">
    <w:name w:val="Default"/>
    <w:rsid w:val="0039306C"/>
    <w:pPr>
      <w:autoSpaceDE w:val="0"/>
      <w:autoSpaceDN w:val="0"/>
      <w:adjustRightInd w:val="0"/>
    </w:pPr>
    <w:rPr>
      <w:rFonts w:ascii="標楷體" w:cs="標楷體" w:hAnsi="標楷體"/>
      <w:sz w:val="24"/>
      <w:szCs w:val="24"/>
    </w:rPr>
  </w:style>
  <w:style w:type="paragraph" w:styleId="Web">
    <w:name w:val="Normal (Web)"/>
    <w:basedOn w:val="a"/>
    <w:uiPriority w:val="99"/>
    <w:semiHidden w:val="1"/>
    <w:unhideWhenUsed w:val="1"/>
    <w:rsid w:val="00B5253C"/>
    <w:pPr>
      <w:spacing w:after="100" w:afterAutospacing="1" w:before="100" w:beforeAutospacing="1"/>
      <w:ind w:firstLine="0"/>
      <w:jc w:val="left"/>
    </w:pPr>
    <w:rPr>
      <w:rFonts w:ascii="新細明體" w:cs="新細明體" w:eastAsia="新細明體" w:hAnsi="新細明體"/>
      <w:color w:val="auto"/>
      <w:sz w:val="24"/>
      <w:szCs w:val="24"/>
    </w:rPr>
  </w:style>
  <w:style w:type="character" w:styleId="aff9">
    <w:name w:val="Hyperlink"/>
    <w:basedOn w:val="a0"/>
    <w:uiPriority w:val="99"/>
    <w:unhideWhenUsed w:val="1"/>
    <w:rsid w:val="009E0763"/>
    <w:rPr>
      <w:color w:val="0563c1" w:themeColor="hyperlink"/>
      <w:u w:val="single"/>
    </w:rPr>
  </w:style>
  <w:style w:type="character" w:styleId="affa">
    <w:name w:val="Unresolved Mention"/>
    <w:basedOn w:val="a0"/>
    <w:uiPriority w:val="99"/>
    <w:semiHidden w:val="1"/>
    <w:unhideWhenUsed w:val="1"/>
    <w:rsid w:val="009E0763"/>
    <w:rPr>
      <w:color w:val="605e5c"/>
      <w:shd w:color="auto" w:fill="e1dfdd" w:val="clear"/>
    </w:rPr>
  </w:style>
  <w:style w:type="character" w:styleId="affb">
    <w:name w:val="annotation reference"/>
    <w:basedOn w:val="a0"/>
    <w:uiPriority w:val="99"/>
    <w:semiHidden w:val="1"/>
    <w:unhideWhenUsed w:val="1"/>
    <w:rsid w:val="001D00B4"/>
    <w:rPr>
      <w:sz w:val="18"/>
      <w:szCs w:val="18"/>
    </w:rPr>
  </w:style>
  <w:style w:type="paragraph" w:styleId="affc">
    <w:name w:val="annotation text"/>
    <w:basedOn w:val="a"/>
    <w:link w:val="affd"/>
    <w:uiPriority w:val="99"/>
    <w:semiHidden w:val="1"/>
    <w:unhideWhenUsed w:val="1"/>
    <w:rsid w:val="001D00B4"/>
    <w:pPr>
      <w:jc w:val="left"/>
    </w:pPr>
  </w:style>
  <w:style w:type="character" w:styleId="affd" w:customStyle="1">
    <w:name w:val="註解文字 字元"/>
    <w:basedOn w:val="a0"/>
    <w:link w:val="affc"/>
    <w:uiPriority w:val="99"/>
    <w:semiHidden w:val="1"/>
    <w:rsid w:val="001D00B4"/>
  </w:style>
  <w:style w:type="paragraph" w:styleId="affe">
    <w:name w:val="annotation subject"/>
    <w:basedOn w:val="affc"/>
    <w:next w:val="affc"/>
    <w:link w:val="afff"/>
    <w:uiPriority w:val="99"/>
    <w:semiHidden w:val="1"/>
    <w:unhideWhenUsed w:val="1"/>
    <w:rsid w:val="001D00B4"/>
    <w:rPr>
      <w:b w:val="1"/>
      <w:bCs w:val="1"/>
    </w:rPr>
  </w:style>
  <w:style w:type="character" w:styleId="afff" w:customStyle="1">
    <w:name w:val="註解主旨 字元"/>
    <w:basedOn w:val="affd"/>
    <w:link w:val="affe"/>
    <w:uiPriority w:val="99"/>
    <w:semiHidden w:val="1"/>
    <w:rsid w:val="001D00B4"/>
    <w:rPr>
      <w:b w:val="1"/>
      <w:bCs w:val="1"/>
    </w:rPr>
  </w:style>
  <w:style w:type="paragraph" w:styleId="afff0">
    <w:name w:val="footnote text"/>
    <w:basedOn w:val="a"/>
    <w:link w:val="afff1"/>
    <w:uiPriority w:val="99"/>
    <w:semiHidden w:val="1"/>
    <w:unhideWhenUsed w:val="1"/>
    <w:rsid w:val="00B332AB"/>
    <w:pPr>
      <w:snapToGrid w:val="0"/>
      <w:jc w:val="left"/>
    </w:pPr>
  </w:style>
  <w:style w:type="character" w:styleId="afff1" w:customStyle="1">
    <w:name w:val="註腳文字 字元"/>
    <w:basedOn w:val="a0"/>
    <w:link w:val="afff0"/>
    <w:uiPriority w:val="99"/>
    <w:semiHidden w:val="1"/>
    <w:rsid w:val="00B332AB"/>
  </w:style>
  <w:style w:type="character" w:styleId="afff2">
    <w:name w:val="footnote reference"/>
    <w:basedOn w:val="a0"/>
    <w:uiPriority w:val="99"/>
    <w:semiHidden w:val="1"/>
    <w:unhideWhenUsed w:val="1"/>
    <w:rsid w:val="00B332AB"/>
    <w:rPr>
      <w:vertAlign w:val="superscript"/>
    </w:rPr>
  </w:style>
  <w:style w:type="paragraph" w:styleId="10" w:customStyle="1">
    <w:name w:val="1.標題文字"/>
    <w:basedOn w:val="a"/>
    <w:rsid w:val="003B138D"/>
    <w:pPr>
      <w:widowControl w:val="0"/>
      <w:ind w:firstLine="0"/>
      <w:jc w:val="center"/>
    </w:pPr>
    <w:rPr>
      <w:rFonts w:ascii="華康中黑體" w:eastAsia="華康中黑體"/>
      <w:color w:val="auto"/>
      <w:kern w:val="2"/>
      <w:sz w:val="2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jnxwgKssNUjR9xHD4X8vIEbIgHw==">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2022-12-08T03:29:00Z</dcterms:created>
  <dc:creator>leard</dc:creator>
</cp:coreProperties>
</file>